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616"/>
        <w:tblW w:w="9781" w:type="dxa"/>
        <w:tblLayout w:type="fixed"/>
        <w:tblCellMar>
          <w:left w:w="0" w:type="dxa"/>
          <w:right w:w="0" w:type="dxa"/>
        </w:tblCellMar>
        <w:tblLook w:val="0000" w:firstRow="0" w:lastRow="0" w:firstColumn="0" w:lastColumn="0" w:noHBand="0" w:noVBand="0"/>
      </w:tblPr>
      <w:tblGrid>
        <w:gridCol w:w="6426"/>
        <w:gridCol w:w="3355"/>
      </w:tblGrid>
      <w:tr w:rsidR="00C34772" w:rsidRPr="00636576" w:rsidTr="00303D62">
        <w:trPr>
          <w:cantSplit/>
        </w:trPr>
        <w:tc>
          <w:tcPr>
            <w:tcW w:w="6426" w:type="dxa"/>
            <w:vAlign w:val="center"/>
          </w:tcPr>
          <w:p w:rsidR="00C34772" w:rsidRPr="00636576" w:rsidRDefault="00C34772" w:rsidP="00303D62">
            <w:pPr>
              <w:tabs>
                <w:tab w:val="right" w:pos="8732"/>
              </w:tabs>
              <w:spacing w:before="0"/>
              <w:rPr>
                <w:rFonts w:ascii="Verdana" w:hAnsi="Verdana"/>
                <w:b/>
                <w:bCs/>
                <w:color w:val="FFFFFF"/>
                <w:sz w:val="26"/>
                <w:szCs w:val="26"/>
                <w:lang w:val="es-ES"/>
              </w:rPr>
            </w:pPr>
            <w:r w:rsidRPr="00636576">
              <w:rPr>
                <w:rFonts w:ascii="Verdana" w:hAnsi="Verdana"/>
                <w:b/>
                <w:bCs/>
                <w:sz w:val="26"/>
                <w:szCs w:val="26"/>
                <w:lang w:val="es-ES"/>
              </w:rPr>
              <w:t>Oficina de Normalización</w:t>
            </w:r>
            <w:r w:rsidRPr="00636576">
              <w:rPr>
                <w:rFonts w:ascii="Verdana" w:hAnsi="Verdana"/>
                <w:b/>
                <w:bCs/>
                <w:sz w:val="26"/>
                <w:szCs w:val="26"/>
                <w:lang w:val="es-ES"/>
              </w:rPr>
              <w:br/>
              <w:t>de las Telecomunicaciones</w:t>
            </w:r>
          </w:p>
        </w:tc>
        <w:tc>
          <w:tcPr>
            <w:tcW w:w="3355" w:type="dxa"/>
            <w:vAlign w:val="center"/>
          </w:tcPr>
          <w:p w:rsidR="00C34772" w:rsidRPr="00636576" w:rsidRDefault="00C34772" w:rsidP="00303D62">
            <w:pPr>
              <w:spacing w:before="0"/>
              <w:jc w:val="right"/>
              <w:rPr>
                <w:rFonts w:ascii="Verdana" w:hAnsi="Verdana"/>
                <w:color w:val="FFFFFF"/>
                <w:sz w:val="26"/>
                <w:szCs w:val="26"/>
                <w:lang w:val="es-ES"/>
              </w:rPr>
            </w:pPr>
            <w:r w:rsidRPr="00636576">
              <w:rPr>
                <w:rFonts w:ascii="Verdana" w:hAnsi="Verdana"/>
                <w:b/>
                <w:bCs/>
                <w:noProof/>
                <w:color w:val="FFFFFF"/>
                <w:sz w:val="26"/>
                <w:szCs w:val="24"/>
                <w:lang w:val="en-GB" w:eastAsia="zh-CN"/>
              </w:rPr>
              <w:drawing>
                <wp:inline distT="0" distB="0" distL="0" distR="0" wp14:anchorId="0F4952EB" wp14:editId="0AFEB094">
                  <wp:extent cx="1770380" cy="702310"/>
                  <wp:effectExtent l="0" t="0" r="1270" b="2540"/>
                  <wp:docPr id="2" name="Picture 2" descr="logo_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S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0380" cy="702310"/>
                          </a:xfrm>
                          <a:prstGeom prst="rect">
                            <a:avLst/>
                          </a:prstGeom>
                          <a:noFill/>
                          <a:ln>
                            <a:noFill/>
                          </a:ln>
                        </pic:spPr>
                      </pic:pic>
                    </a:graphicData>
                  </a:graphic>
                </wp:inline>
              </w:drawing>
            </w:r>
          </w:p>
        </w:tc>
      </w:tr>
      <w:tr w:rsidR="00C34772" w:rsidRPr="00636576" w:rsidTr="00303D62">
        <w:trPr>
          <w:cantSplit/>
        </w:trPr>
        <w:tc>
          <w:tcPr>
            <w:tcW w:w="6426" w:type="dxa"/>
            <w:vAlign w:val="center"/>
          </w:tcPr>
          <w:p w:rsidR="00C34772" w:rsidRPr="00636576" w:rsidRDefault="00C34772" w:rsidP="00303D62">
            <w:pPr>
              <w:tabs>
                <w:tab w:val="right" w:pos="8732"/>
              </w:tabs>
              <w:spacing w:before="0"/>
              <w:rPr>
                <w:rFonts w:ascii="Verdana" w:hAnsi="Verdana"/>
                <w:b/>
                <w:bCs/>
                <w:iCs/>
                <w:sz w:val="18"/>
                <w:szCs w:val="18"/>
                <w:lang w:val="es-ES"/>
              </w:rPr>
            </w:pPr>
          </w:p>
        </w:tc>
        <w:tc>
          <w:tcPr>
            <w:tcW w:w="3355" w:type="dxa"/>
            <w:vAlign w:val="center"/>
          </w:tcPr>
          <w:p w:rsidR="00C34772" w:rsidRPr="00636576" w:rsidRDefault="00C34772" w:rsidP="00303D62">
            <w:pPr>
              <w:spacing w:before="0"/>
              <w:ind w:left="993" w:hanging="993"/>
              <w:jc w:val="right"/>
              <w:rPr>
                <w:rFonts w:ascii="Verdana" w:hAnsi="Verdana"/>
                <w:sz w:val="18"/>
                <w:szCs w:val="18"/>
                <w:lang w:val="es-ES"/>
              </w:rPr>
            </w:pPr>
          </w:p>
        </w:tc>
      </w:tr>
    </w:tbl>
    <w:p w:rsidR="00C34772" w:rsidRPr="00636576" w:rsidRDefault="00C34772" w:rsidP="00303D62">
      <w:pPr>
        <w:tabs>
          <w:tab w:val="clear" w:pos="794"/>
          <w:tab w:val="clear" w:pos="1191"/>
          <w:tab w:val="clear" w:pos="1588"/>
          <w:tab w:val="clear" w:pos="1985"/>
          <w:tab w:val="left" w:pos="4962"/>
        </w:tabs>
        <w:rPr>
          <w:lang w:val="es-ES"/>
        </w:rPr>
      </w:pPr>
    </w:p>
    <w:p w:rsidR="00C34772" w:rsidRPr="00636576" w:rsidRDefault="00C34772" w:rsidP="00303D62">
      <w:pPr>
        <w:tabs>
          <w:tab w:val="clear" w:pos="794"/>
          <w:tab w:val="clear" w:pos="1191"/>
          <w:tab w:val="clear" w:pos="1588"/>
          <w:tab w:val="clear" w:pos="1985"/>
          <w:tab w:val="left" w:pos="4962"/>
        </w:tabs>
        <w:rPr>
          <w:lang w:val="es-ES"/>
        </w:rPr>
      </w:pPr>
      <w:r w:rsidRPr="00636576">
        <w:rPr>
          <w:lang w:val="es-ES"/>
        </w:rPr>
        <w:tab/>
        <w:t xml:space="preserve">Ginebra, </w:t>
      </w:r>
      <w:r w:rsidR="00255600" w:rsidRPr="00636576">
        <w:rPr>
          <w:lang w:val="es-ES"/>
        </w:rPr>
        <w:t>29 de agosto de 2012</w:t>
      </w:r>
    </w:p>
    <w:p w:rsidR="00C34772" w:rsidRPr="00636576" w:rsidRDefault="00C34772" w:rsidP="00303D62">
      <w:pPr>
        <w:spacing w:before="0"/>
        <w:rPr>
          <w:lang w:val="es-ES"/>
        </w:rPr>
      </w:pPr>
    </w:p>
    <w:tbl>
      <w:tblPr>
        <w:tblW w:w="10206" w:type="dxa"/>
        <w:tblInd w:w="8" w:type="dxa"/>
        <w:tblLayout w:type="fixed"/>
        <w:tblCellMar>
          <w:left w:w="0" w:type="dxa"/>
          <w:right w:w="0" w:type="dxa"/>
        </w:tblCellMar>
        <w:tblLook w:val="0000" w:firstRow="0" w:lastRow="0" w:firstColumn="0" w:lastColumn="0" w:noHBand="0" w:noVBand="0"/>
      </w:tblPr>
      <w:tblGrid>
        <w:gridCol w:w="993"/>
        <w:gridCol w:w="3884"/>
        <w:gridCol w:w="5329"/>
      </w:tblGrid>
      <w:tr w:rsidR="00C34772" w:rsidRPr="00636576" w:rsidTr="00303D62">
        <w:trPr>
          <w:cantSplit/>
          <w:trHeight w:val="340"/>
        </w:trPr>
        <w:tc>
          <w:tcPr>
            <w:tcW w:w="993" w:type="dxa"/>
          </w:tcPr>
          <w:p w:rsidR="00C34772" w:rsidRPr="00636576" w:rsidRDefault="00C34772" w:rsidP="00303D62">
            <w:pPr>
              <w:tabs>
                <w:tab w:val="left" w:pos="4111"/>
              </w:tabs>
              <w:spacing w:before="10"/>
              <w:ind w:left="57"/>
              <w:rPr>
                <w:sz w:val="22"/>
                <w:lang w:val="es-ES"/>
              </w:rPr>
            </w:pPr>
            <w:r w:rsidRPr="00636576">
              <w:rPr>
                <w:sz w:val="22"/>
                <w:lang w:val="es-ES"/>
              </w:rPr>
              <w:t>Ref.:</w:t>
            </w:r>
          </w:p>
          <w:p w:rsidR="00C34772" w:rsidRPr="00636576" w:rsidRDefault="00C34772" w:rsidP="00303D62">
            <w:pPr>
              <w:tabs>
                <w:tab w:val="left" w:pos="4111"/>
              </w:tabs>
              <w:spacing w:before="10"/>
              <w:ind w:left="57"/>
              <w:rPr>
                <w:sz w:val="22"/>
                <w:lang w:val="es-ES"/>
              </w:rPr>
            </w:pPr>
          </w:p>
          <w:p w:rsidR="00C34772" w:rsidRPr="00636576" w:rsidRDefault="00C34772" w:rsidP="00303D62">
            <w:pPr>
              <w:tabs>
                <w:tab w:val="left" w:pos="4111"/>
              </w:tabs>
              <w:spacing w:before="10"/>
              <w:ind w:left="57"/>
              <w:rPr>
                <w:sz w:val="22"/>
                <w:lang w:val="es-ES"/>
              </w:rPr>
            </w:pPr>
          </w:p>
          <w:p w:rsidR="00C34772" w:rsidRPr="00636576" w:rsidRDefault="00C34772" w:rsidP="00303D62">
            <w:pPr>
              <w:tabs>
                <w:tab w:val="left" w:pos="4111"/>
              </w:tabs>
              <w:spacing w:before="10"/>
              <w:ind w:left="57"/>
              <w:rPr>
                <w:sz w:val="22"/>
                <w:lang w:val="es-ES"/>
              </w:rPr>
            </w:pPr>
            <w:r w:rsidRPr="00636576">
              <w:rPr>
                <w:sz w:val="22"/>
                <w:lang w:val="es-ES"/>
              </w:rPr>
              <w:t>Tel.:</w:t>
            </w:r>
            <w:r w:rsidRPr="00636576">
              <w:rPr>
                <w:sz w:val="22"/>
                <w:lang w:val="es-ES"/>
              </w:rPr>
              <w:br/>
              <w:t>Fax:</w:t>
            </w:r>
          </w:p>
        </w:tc>
        <w:tc>
          <w:tcPr>
            <w:tcW w:w="3884" w:type="dxa"/>
          </w:tcPr>
          <w:p w:rsidR="00C34772" w:rsidRPr="00636576" w:rsidRDefault="00C34772" w:rsidP="00303D62">
            <w:pPr>
              <w:tabs>
                <w:tab w:val="left" w:pos="4111"/>
              </w:tabs>
              <w:spacing w:before="0"/>
              <w:ind w:left="57"/>
              <w:rPr>
                <w:b/>
                <w:lang w:val="es-ES"/>
              </w:rPr>
            </w:pPr>
            <w:r w:rsidRPr="00636576">
              <w:rPr>
                <w:b/>
                <w:lang w:val="es-ES"/>
              </w:rPr>
              <w:t xml:space="preserve">Circular TSB </w:t>
            </w:r>
            <w:r w:rsidR="00255600" w:rsidRPr="00636576">
              <w:rPr>
                <w:b/>
                <w:lang w:val="es-ES"/>
              </w:rPr>
              <w:t>308</w:t>
            </w:r>
          </w:p>
          <w:p w:rsidR="00C34772" w:rsidRPr="00636576" w:rsidRDefault="00C34772" w:rsidP="00303D62">
            <w:pPr>
              <w:tabs>
                <w:tab w:val="left" w:pos="4111"/>
              </w:tabs>
              <w:spacing w:before="0"/>
              <w:ind w:left="57"/>
              <w:rPr>
                <w:b/>
                <w:lang w:val="es-ES"/>
              </w:rPr>
            </w:pPr>
          </w:p>
          <w:p w:rsidR="00C34772" w:rsidRPr="00636576" w:rsidRDefault="00C34772" w:rsidP="00303D62">
            <w:pPr>
              <w:tabs>
                <w:tab w:val="left" w:pos="4111"/>
              </w:tabs>
              <w:spacing w:before="0"/>
              <w:ind w:left="57"/>
              <w:rPr>
                <w:lang w:val="es-ES"/>
              </w:rPr>
            </w:pPr>
          </w:p>
          <w:p w:rsidR="00C34772" w:rsidRPr="00636576" w:rsidRDefault="00C34772" w:rsidP="00303D62">
            <w:pPr>
              <w:tabs>
                <w:tab w:val="left" w:pos="4111"/>
              </w:tabs>
              <w:spacing w:before="0"/>
              <w:ind w:left="57"/>
              <w:rPr>
                <w:lang w:val="es-ES"/>
              </w:rPr>
            </w:pPr>
            <w:r w:rsidRPr="00636576">
              <w:rPr>
                <w:lang w:val="es-ES"/>
              </w:rPr>
              <w:t>+41 22 730</w:t>
            </w:r>
            <w:r w:rsidR="00255600" w:rsidRPr="00636576">
              <w:rPr>
                <w:lang w:val="es-ES"/>
              </w:rPr>
              <w:t xml:space="preserve"> 6828</w:t>
            </w:r>
            <w:r w:rsidRPr="00636576">
              <w:rPr>
                <w:lang w:val="es-ES"/>
              </w:rPr>
              <w:br/>
              <w:t>+41 22 730 5853</w:t>
            </w:r>
          </w:p>
        </w:tc>
        <w:tc>
          <w:tcPr>
            <w:tcW w:w="5329" w:type="dxa"/>
          </w:tcPr>
          <w:p w:rsidR="00255600" w:rsidRPr="00636576" w:rsidRDefault="00255600" w:rsidP="00255600">
            <w:pPr>
              <w:tabs>
                <w:tab w:val="clear" w:pos="794"/>
                <w:tab w:val="clear" w:pos="1191"/>
                <w:tab w:val="clear" w:pos="1588"/>
                <w:tab w:val="clear" w:pos="1985"/>
                <w:tab w:val="left" w:pos="284"/>
              </w:tabs>
              <w:spacing w:before="0"/>
              <w:ind w:left="284" w:hanging="227"/>
              <w:rPr>
                <w:lang w:val="es-ES"/>
              </w:rPr>
            </w:pPr>
            <w:bookmarkStart w:id="0" w:name="Addressee_S"/>
            <w:bookmarkEnd w:id="0"/>
            <w:r w:rsidRPr="00636576">
              <w:rPr>
                <w:lang w:val="es-ES"/>
              </w:rPr>
              <w:t>-</w:t>
            </w:r>
            <w:r w:rsidRPr="00636576">
              <w:rPr>
                <w:lang w:val="es-ES"/>
              </w:rPr>
              <w:tab/>
              <w:t>A las Administraciones de los Estados Miembros de la Unión;</w:t>
            </w:r>
          </w:p>
          <w:p w:rsidR="00255600" w:rsidRPr="00636576" w:rsidRDefault="00255600" w:rsidP="00255600">
            <w:pPr>
              <w:tabs>
                <w:tab w:val="clear" w:pos="794"/>
                <w:tab w:val="clear" w:pos="1191"/>
                <w:tab w:val="clear" w:pos="1588"/>
                <w:tab w:val="clear" w:pos="1985"/>
                <w:tab w:val="left" w:pos="284"/>
              </w:tabs>
              <w:spacing w:before="0"/>
              <w:ind w:left="284" w:hanging="227"/>
              <w:rPr>
                <w:lang w:val="es-ES"/>
              </w:rPr>
            </w:pPr>
            <w:r w:rsidRPr="00636576">
              <w:rPr>
                <w:lang w:val="es-ES"/>
              </w:rPr>
              <w:t>-</w:t>
            </w:r>
            <w:r w:rsidRPr="00636576">
              <w:rPr>
                <w:lang w:val="es-ES"/>
              </w:rPr>
              <w:tab/>
              <w:t>A los Miembros del Sector UIT-T;</w:t>
            </w:r>
          </w:p>
          <w:p w:rsidR="00255600" w:rsidRPr="00636576" w:rsidRDefault="00255600" w:rsidP="00255600">
            <w:pPr>
              <w:tabs>
                <w:tab w:val="clear" w:pos="794"/>
                <w:tab w:val="clear" w:pos="1191"/>
                <w:tab w:val="clear" w:pos="1588"/>
                <w:tab w:val="clear" w:pos="1985"/>
                <w:tab w:val="left" w:pos="284"/>
              </w:tabs>
              <w:spacing w:before="0"/>
              <w:ind w:left="284" w:hanging="227"/>
              <w:rPr>
                <w:lang w:val="es-ES"/>
              </w:rPr>
            </w:pPr>
            <w:r w:rsidRPr="00636576">
              <w:rPr>
                <w:lang w:val="es-ES"/>
              </w:rPr>
              <w:t>-</w:t>
            </w:r>
            <w:r w:rsidRPr="00636576">
              <w:rPr>
                <w:lang w:val="es-ES"/>
              </w:rPr>
              <w:tab/>
              <w:t>A los Asociados del UIT-T;</w:t>
            </w:r>
          </w:p>
          <w:p w:rsidR="00C34772" w:rsidRPr="00636576" w:rsidRDefault="00255600" w:rsidP="00255600">
            <w:pPr>
              <w:tabs>
                <w:tab w:val="clear" w:pos="794"/>
                <w:tab w:val="clear" w:pos="1191"/>
                <w:tab w:val="clear" w:pos="1588"/>
                <w:tab w:val="clear" w:pos="1985"/>
                <w:tab w:val="left" w:pos="284"/>
              </w:tabs>
              <w:spacing w:before="0"/>
              <w:ind w:left="284" w:hanging="227"/>
              <w:rPr>
                <w:lang w:val="es-ES"/>
              </w:rPr>
            </w:pPr>
            <w:r w:rsidRPr="00636576">
              <w:rPr>
                <w:lang w:val="es-ES"/>
              </w:rPr>
              <w:t>-</w:t>
            </w:r>
            <w:r w:rsidRPr="00636576">
              <w:rPr>
                <w:lang w:val="es-ES"/>
              </w:rPr>
              <w:tab/>
              <w:t>A las I</w:t>
            </w:r>
            <w:r w:rsidR="005D2581">
              <w:rPr>
                <w:lang w:val="es-ES"/>
              </w:rPr>
              <w:t>nstituciones Académicas del UIT-</w:t>
            </w:r>
            <w:r w:rsidRPr="00636576">
              <w:rPr>
                <w:lang w:val="es-ES"/>
              </w:rPr>
              <w:t>T;</w:t>
            </w:r>
          </w:p>
        </w:tc>
      </w:tr>
      <w:tr w:rsidR="00C34772" w:rsidRPr="00636576" w:rsidTr="00303D62">
        <w:trPr>
          <w:cantSplit/>
        </w:trPr>
        <w:tc>
          <w:tcPr>
            <w:tcW w:w="993" w:type="dxa"/>
          </w:tcPr>
          <w:p w:rsidR="00C34772" w:rsidRPr="00636576" w:rsidRDefault="00C34772" w:rsidP="00303D62">
            <w:pPr>
              <w:tabs>
                <w:tab w:val="left" w:pos="4111"/>
              </w:tabs>
              <w:spacing w:before="10"/>
              <w:ind w:left="57"/>
              <w:rPr>
                <w:sz w:val="22"/>
                <w:lang w:val="es-ES"/>
              </w:rPr>
            </w:pPr>
            <w:r w:rsidRPr="00636576">
              <w:rPr>
                <w:sz w:val="22"/>
                <w:lang w:val="es-ES"/>
              </w:rPr>
              <w:t>Correo-e:</w:t>
            </w:r>
          </w:p>
        </w:tc>
        <w:tc>
          <w:tcPr>
            <w:tcW w:w="3884" w:type="dxa"/>
          </w:tcPr>
          <w:p w:rsidR="00C34772" w:rsidRPr="00636576" w:rsidRDefault="0053308C" w:rsidP="00255600">
            <w:pPr>
              <w:tabs>
                <w:tab w:val="left" w:pos="4111"/>
              </w:tabs>
              <w:spacing w:before="0"/>
              <w:ind w:left="57"/>
              <w:rPr>
                <w:lang w:val="es-ES"/>
              </w:rPr>
            </w:pPr>
            <w:hyperlink r:id="rId10" w:history="1">
              <w:r w:rsidR="00255600" w:rsidRPr="00636576">
                <w:rPr>
                  <w:rStyle w:val="Hyperlink"/>
                  <w:lang w:val="es-ES"/>
                </w:rPr>
                <w:t>tsbcits@itu.int</w:t>
              </w:r>
            </w:hyperlink>
            <w:r w:rsidR="00255600" w:rsidRPr="00636576">
              <w:rPr>
                <w:lang w:val="es-ES"/>
              </w:rPr>
              <w:t xml:space="preserve"> </w:t>
            </w:r>
          </w:p>
        </w:tc>
        <w:tc>
          <w:tcPr>
            <w:tcW w:w="5329" w:type="dxa"/>
          </w:tcPr>
          <w:p w:rsidR="00255600" w:rsidRPr="00636576" w:rsidRDefault="00255600" w:rsidP="00255600">
            <w:pPr>
              <w:tabs>
                <w:tab w:val="left" w:pos="4111"/>
              </w:tabs>
              <w:rPr>
                <w:b/>
                <w:lang w:val="es-ES"/>
              </w:rPr>
            </w:pPr>
            <w:r w:rsidRPr="00636576">
              <w:rPr>
                <w:b/>
                <w:lang w:val="es-ES"/>
              </w:rPr>
              <w:t>Copia:</w:t>
            </w:r>
          </w:p>
          <w:p w:rsidR="00255600" w:rsidRPr="00636576" w:rsidRDefault="00255600" w:rsidP="00255600">
            <w:pPr>
              <w:tabs>
                <w:tab w:val="clear" w:pos="794"/>
                <w:tab w:val="clear" w:pos="1191"/>
                <w:tab w:val="clear" w:pos="1588"/>
                <w:tab w:val="clear" w:pos="1985"/>
                <w:tab w:val="left" w:pos="284"/>
              </w:tabs>
              <w:spacing w:before="0"/>
              <w:ind w:left="284" w:hanging="227"/>
              <w:rPr>
                <w:lang w:val="es-ES"/>
              </w:rPr>
            </w:pPr>
            <w:r w:rsidRPr="00636576">
              <w:rPr>
                <w:lang w:val="es-ES"/>
              </w:rPr>
              <w:t>-</w:t>
            </w:r>
            <w:r w:rsidRPr="00636576">
              <w:rPr>
                <w:lang w:val="es-ES"/>
              </w:rPr>
              <w:tab/>
              <w:t>A los Presidentes y Vicepresidentes de las Comisiones de Estudio del UIT-T;</w:t>
            </w:r>
          </w:p>
          <w:p w:rsidR="00255600" w:rsidRPr="00636576" w:rsidRDefault="00255600" w:rsidP="00255600">
            <w:pPr>
              <w:tabs>
                <w:tab w:val="clear" w:pos="794"/>
                <w:tab w:val="clear" w:pos="1191"/>
                <w:tab w:val="clear" w:pos="1588"/>
                <w:tab w:val="clear" w:pos="1985"/>
                <w:tab w:val="left" w:pos="284"/>
              </w:tabs>
              <w:spacing w:before="0"/>
              <w:ind w:left="284" w:hanging="227"/>
              <w:rPr>
                <w:lang w:val="es-ES"/>
              </w:rPr>
            </w:pPr>
            <w:r w:rsidRPr="00636576">
              <w:rPr>
                <w:lang w:val="es-ES"/>
              </w:rPr>
              <w:t>-</w:t>
            </w:r>
            <w:r w:rsidRPr="00636576">
              <w:rPr>
                <w:lang w:val="es-ES"/>
              </w:rPr>
              <w:tab/>
              <w:t>A los Presidentes y Vicepresidentes de los Grupos de Trabajo 5A y 5D del UIT-R;</w:t>
            </w:r>
          </w:p>
          <w:p w:rsidR="00255600" w:rsidRPr="00636576" w:rsidRDefault="00255600" w:rsidP="00255600">
            <w:pPr>
              <w:tabs>
                <w:tab w:val="clear" w:pos="794"/>
                <w:tab w:val="clear" w:pos="1191"/>
                <w:tab w:val="clear" w:pos="1588"/>
                <w:tab w:val="clear" w:pos="1985"/>
                <w:tab w:val="left" w:pos="284"/>
              </w:tabs>
              <w:spacing w:before="0"/>
              <w:ind w:left="284" w:hanging="227"/>
              <w:rPr>
                <w:lang w:val="es-ES"/>
              </w:rPr>
            </w:pPr>
            <w:r w:rsidRPr="00636576">
              <w:rPr>
                <w:lang w:val="es-ES"/>
              </w:rPr>
              <w:t>-</w:t>
            </w:r>
            <w:r w:rsidRPr="00636576">
              <w:rPr>
                <w:lang w:val="es-ES"/>
              </w:rPr>
              <w:tab/>
              <w:t>Al Director de la Oficina de Radiocomunicaciones;</w:t>
            </w:r>
          </w:p>
          <w:p w:rsidR="00C34772" w:rsidRPr="00636576" w:rsidRDefault="00255600" w:rsidP="00255600">
            <w:pPr>
              <w:tabs>
                <w:tab w:val="clear" w:pos="794"/>
                <w:tab w:val="clear" w:pos="1191"/>
                <w:tab w:val="clear" w:pos="1588"/>
                <w:tab w:val="clear" w:pos="1985"/>
                <w:tab w:val="left" w:pos="284"/>
              </w:tabs>
              <w:spacing w:before="0"/>
              <w:ind w:left="284" w:hanging="227"/>
              <w:rPr>
                <w:lang w:val="es-ES"/>
              </w:rPr>
            </w:pPr>
            <w:r w:rsidRPr="00636576">
              <w:rPr>
                <w:lang w:val="es-ES"/>
              </w:rPr>
              <w:t>-</w:t>
            </w:r>
            <w:r w:rsidRPr="00636576">
              <w:rPr>
                <w:lang w:val="es-ES"/>
              </w:rPr>
              <w:tab/>
              <w:t>A ISO TC 204, ISO TC 22, ARIB, ATIS, CCSA, ETSI, IEEE, ISACC, SAE, TIA, TTC, TTA, UNECE.</w:t>
            </w:r>
          </w:p>
        </w:tc>
      </w:tr>
    </w:tbl>
    <w:p w:rsidR="00C34772" w:rsidRPr="00636576" w:rsidRDefault="00C34772" w:rsidP="00303D62">
      <w:pPr>
        <w:rPr>
          <w:lang w:val="es-ES"/>
        </w:rPr>
      </w:pPr>
    </w:p>
    <w:tbl>
      <w:tblPr>
        <w:tblW w:w="0" w:type="auto"/>
        <w:tblInd w:w="8" w:type="dxa"/>
        <w:tblLayout w:type="fixed"/>
        <w:tblCellMar>
          <w:left w:w="0" w:type="dxa"/>
          <w:right w:w="0" w:type="dxa"/>
        </w:tblCellMar>
        <w:tblLook w:val="0000" w:firstRow="0" w:lastRow="0" w:firstColumn="0" w:lastColumn="0" w:noHBand="0" w:noVBand="0"/>
      </w:tblPr>
      <w:tblGrid>
        <w:gridCol w:w="822"/>
        <w:gridCol w:w="7116"/>
      </w:tblGrid>
      <w:tr w:rsidR="00C34772" w:rsidRPr="00636576" w:rsidTr="00303D62">
        <w:trPr>
          <w:cantSplit/>
        </w:trPr>
        <w:tc>
          <w:tcPr>
            <w:tcW w:w="822" w:type="dxa"/>
          </w:tcPr>
          <w:p w:rsidR="00C34772" w:rsidRPr="00636576" w:rsidRDefault="00C34772" w:rsidP="00303D62">
            <w:pPr>
              <w:tabs>
                <w:tab w:val="left" w:pos="4111"/>
              </w:tabs>
              <w:spacing w:before="10"/>
              <w:ind w:left="57"/>
              <w:rPr>
                <w:sz w:val="22"/>
                <w:lang w:val="es-ES"/>
              </w:rPr>
            </w:pPr>
            <w:r w:rsidRPr="00636576">
              <w:rPr>
                <w:sz w:val="22"/>
                <w:lang w:val="es-ES"/>
              </w:rPr>
              <w:t>Asunto:</w:t>
            </w:r>
          </w:p>
        </w:tc>
        <w:tc>
          <w:tcPr>
            <w:tcW w:w="7116" w:type="dxa"/>
          </w:tcPr>
          <w:p w:rsidR="00255600" w:rsidRPr="00636576" w:rsidRDefault="00255600" w:rsidP="00255600">
            <w:pPr>
              <w:tabs>
                <w:tab w:val="left" w:pos="4111"/>
              </w:tabs>
              <w:spacing w:before="0"/>
              <w:rPr>
                <w:b/>
                <w:lang w:val="es-ES"/>
              </w:rPr>
            </w:pPr>
            <w:r w:rsidRPr="00636576">
              <w:rPr>
                <w:b/>
                <w:lang w:val="es-ES"/>
              </w:rPr>
              <w:t>Reunión sobre Cooperación en materia de nor</w:t>
            </w:r>
            <w:r w:rsidR="00E2150C" w:rsidRPr="00636576">
              <w:rPr>
                <w:b/>
                <w:lang w:val="es-ES"/>
              </w:rPr>
              <w:t>mas de comunicación en los STI</w:t>
            </w:r>
          </w:p>
          <w:p w:rsidR="00C34772" w:rsidRPr="00636576" w:rsidRDefault="00255600" w:rsidP="00255600">
            <w:pPr>
              <w:tabs>
                <w:tab w:val="left" w:pos="4111"/>
              </w:tabs>
              <w:spacing w:before="0"/>
              <w:rPr>
                <w:b/>
                <w:lang w:val="es-ES"/>
              </w:rPr>
            </w:pPr>
            <w:r w:rsidRPr="00636576">
              <w:rPr>
                <w:b/>
                <w:lang w:val="es-ES"/>
              </w:rPr>
              <w:t>Viena (Austria), 28 de octubre de 2012</w:t>
            </w:r>
          </w:p>
        </w:tc>
      </w:tr>
    </w:tbl>
    <w:p w:rsidR="00C34772" w:rsidRPr="00636576" w:rsidRDefault="00C34772" w:rsidP="00303D62">
      <w:pPr>
        <w:rPr>
          <w:lang w:val="es-ES"/>
        </w:rPr>
      </w:pPr>
      <w:bookmarkStart w:id="1" w:name="StartTyping_S"/>
      <w:bookmarkStart w:id="2" w:name="suitetext"/>
      <w:bookmarkStart w:id="3" w:name="text"/>
      <w:bookmarkEnd w:id="1"/>
      <w:bookmarkEnd w:id="2"/>
      <w:bookmarkEnd w:id="3"/>
    </w:p>
    <w:p w:rsidR="00C34772" w:rsidRPr="00636576" w:rsidRDefault="005D2581" w:rsidP="00303D62">
      <w:pPr>
        <w:rPr>
          <w:lang w:val="es-ES"/>
        </w:rPr>
      </w:pPr>
      <w:r>
        <w:rPr>
          <w:lang w:val="es-ES"/>
        </w:rPr>
        <w:t>Estimada señora/Estimado señor</w:t>
      </w:r>
      <w:r w:rsidR="00C34772" w:rsidRPr="00636576">
        <w:rPr>
          <w:lang w:val="es-ES"/>
        </w:rPr>
        <w:t>:</w:t>
      </w:r>
    </w:p>
    <w:p w:rsidR="00C34772" w:rsidRPr="00636576" w:rsidRDefault="00255600" w:rsidP="00303D62">
      <w:pPr>
        <w:pStyle w:val="Normalaftertitle"/>
        <w:rPr>
          <w:lang w:val="es-ES"/>
        </w:rPr>
      </w:pPr>
      <w:r w:rsidRPr="00636576">
        <w:rPr>
          <w:bCs/>
          <w:lang w:val="es-ES"/>
        </w:rPr>
        <w:t>Me complace invitarle a la próxima reunión sobre Cooperación en materia de normas de comunicación en los STI (sistemas de transporte inteligentes), que tendrá lugar el domingo 28 de octubre de 2012 en Viena (Austria), gracias a la amable invitación del Centro de Investigación en Telecomunicaciones (FTW). Esta reunión se celebrará de manera coordinada con el Congreso Mundial de los STI (22-26 de octubre de 2012) y el Taller internacional sobre comunicaciones en vehículos para un tráfico más seguro y sostenible (27 de octubre de 2012). También se celebrará esos días en el mismo lugar la séptima reunión del Grupo Temático del UIT-T sobre distracción del conductor (29-30 de octubre de 2012).</w:t>
      </w:r>
    </w:p>
    <w:p w:rsidR="00255600" w:rsidRPr="00636576" w:rsidRDefault="00255600" w:rsidP="00255600">
      <w:pPr>
        <w:rPr>
          <w:bCs/>
          <w:lang w:val="es-ES"/>
        </w:rPr>
      </w:pPr>
      <w:r w:rsidRPr="00636576">
        <w:rPr>
          <w:bCs/>
          <w:lang w:val="es-ES"/>
        </w:rPr>
        <w:t xml:space="preserve">El objetivo de esta Cooperación es facilitar un foro reconocido a escala mundial para la preparación, lo antes posible, de un conjunto de normas de comunicación en los STI, de la máxima calidad, aceptadas en el plano internacional y armonizadas a escala global, a fin de permitir la implantación rápida en el mercado mundial de productos y servicios de comunicación en los STI que sean plenamente compatibles. </w:t>
      </w:r>
    </w:p>
    <w:p w:rsidR="00255600" w:rsidRPr="00636576" w:rsidRDefault="00255600" w:rsidP="00255600">
      <w:pPr>
        <w:rPr>
          <w:bCs/>
          <w:lang w:val="es-ES"/>
        </w:rPr>
      </w:pPr>
      <w:r w:rsidRPr="00636576">
        <w:rPr>
          <w:bCs/>
          <w:lang w:val="es-ES"/>
        </w:rPr>
        <w:t>La participación en la Cooperación está abierta:</w:t>
      </w:r>
    </w:p>
    <w:p w:rsidR="00255600" w:rsidRPr="00636576" w:rsidRDefault="00E2150C" w:rsidP="00E2150C">
      <w:pPr>
        <w:pStyle w:val="enumlev1"/>
        <w:rPr>
          <w:lang w:val="es-ES"/>
        </w:rPr>
      </w:pPr>
      <w:r w:rsidRPr="00636576">
        <w:rPr>
          <w:lang w:val="es-ES"/>
        </w:rPr>
        <w:t>–</w:t>
      </w:r>
      <w:r w:rsidR="00255600" w:rsidRPr="00636576">
        <w:rPr>
          <w:lang w:val="es-ES"/>
        </w:rPr>
        <w:tab/>
        <w:t>a representantes de los Estados Miembros de la UIT, de los Miembros de Sector, Asociados e Instituciones Académicas, así como a cualquier persona procedente de un país que sea Miembro de la UIT y desee participar en esta labor;</w:t>
      </w:r>
    </w:p>
    <w:p w:rsidR="00255600" w:rsidRPr="00636576" w:rsidRDefault="00E2150C" w:rsidP="00E2150C">
      <w:pPr>
        <w:pStyle w:val="enumlev1"/>
        <w:rPr>
          <w:lang w:val="es-ES"/>
        </w:rPr>
      </w:pPr>
      <w:r w:rsidRPr="00636576">
        <w:rPr>
          <w:lang w:val="es-ES"/>
        </w:rPr>
        <w:t>–</w:t>
      </w:r>
      <w:r w:rsidR="00255600" w:rsidRPr="00636576">
        <w:rPr>
          <w:lang w:val="es-ES"/>
        </w:rPr>
        <w:tab/>
        <w:t>a cualquier persona perteneciente a una organización de normalización nacional, regional o internacional que desee contribuir a esta labor.</w:t>
      </w:r>
    </w:p>
    <w:p w:rsidR="00255600" w:rsidRPr="00636576" w:rsidRDefault="00255600" w:rsidP="00255600">
      <w:pPr>
        <w:rPr>
          <w:bCs/>
          <w:lang w:val="es-ES"/>
        </w:rPr>
      </w:pPr>
      <w:r w:rsidRPr="00636576">
        <w:rPr>
          <w:bCs/>
          <w:lang w:val="es-ES"/>
        </w:rPr>
        <w:lastRenderedPageBreak/>
        <w:t>En particular, se alienta a las organizaciones de normalización nacionales, regionales e internacionales a participar y solicitar su incorporación al Comité de Dirección de la Cooperación.</w:t>
      </w:r>
    </w:p>
    <w:p w:rsidR="00255600" w:rsidRPr="00636576" w:rsidRDefault="00255600" w:rsidP="00E2150C">
      <w:pPr>
        <w:rPr>
          <w:bCs/>
          <w:lang w:val="es-ES"/>
        </w:rPr>
      </w:pPr>
      <w:r w:rsidRPr="00636576">
        <w:rPr>
          <w:bCs/>
          <w:lang w:val="es-ES"/>
        </w:rPr>
        <w:t xml:space="preserve">El Mandato de la Cooperación y los resultados de la última reunión, se reproducen en la dirección </w:t>
      </w:r>
      <w:hyperlink r:id="rId11" w:history="1">
        <w:r w:rsidR="00E2150C" w:rsidRPr="00636576">
          <w:rPr>
            <w:rStyle w:val="Hyperlink"/>
            <w:bCs/>
            <w:lang w:val="es-ES"/>
          </w:rPr>
          <w:t>http://itu.int/en/ITU-T/extcoop/cits/</w:t>
        </w:r>
      </w:hyperlink>
      <w:r w:rsidR="00E2150C" w:rsidRPr="00636576">
        <w:rPr>
          <w:bCs/>
          <w:lang w:val="es-ES"/>
        </w:rPr>
        <w:t>.</w:t>
      </w:r>
    </w:p>
    <w:p w:rsidR="00255600" w:rsidRPr="00636576" w:rsidRDefault="00255600" w:rsidP="005D2581">
      <w:pPr>
        <w:rPr>
          <w:bCs/>
          <w:lang w:val="es-ES"/>
        </w:rPr>
      </w:pPr>
      <w:r w:rsidRPr="00636576">
        <w:rPr>
          <w:bCs/>
          <w:lang w:val="es-ES"/>
        </w:rPr>
        <w:t>La reunión sobre Cooperación dará comienzo el 28 de octubre de 2012 a las 9</w:t>
      </w:r>
      <w:r w:rsidR="005D2581">
        <w:rPr>
          <w:bCs/>
          <w:lang w:val="es-ES"/>
        </w:rPr>
        <w:t>.</w:t>
      </w:r>
      <w:r w:rsidRPr="00636576">
        <w:rPr>
          <w:bCs/>
          <w:lang w:val="es-ES"/>
        </w:rPr>
        <w:t xml:space="preserve">00 horas. No se requiere ninguna tasa de inscripción para participar en esta reunión. </w:t>
      </w:r>
    </w:p>
    <w:p w:rsidR="00255600" w:rsidRPr="00636576" w:rsidRDefault="00255600" w:rsidP="00255600">
      <w:pPr>
        <w:rPr>
          <w:bCs/>
          <w:lang w:val="es-ES"/>
        </w:rPr>
      </w:pPr>
      <w:r w:rsidRPr="00636576">
        <w:rPr>
          <w:bCs/>
          <w:lang w:val="es-ES"/>
        </w:rPr>
        <w:t xml:space="preserve">Las discusiones se celebrarán únicamente en inglés. </w:t>
      </w:r>
    </w:p>
    <w:p w:rsidR="00255600" w:rsidRPr="00636576" w:rsidRDefault="00255600" w:rsidP="00E2150C">
      <w:pPr>
        <w:rPr>
          <w:bCs/>
          <w:lang w:val="es-ES"/>
        </w:rPr>
      </w:pPr>
      <w:r w:rsidRPr="00636576">
        <w:rPr>
          <w:b/>
          <w:lang w:val="es-ES"/>
        </w:rPr>
        <w:t>Inscripción:</w:t>
      </w:r>
      <w:r w:rsidRPr="00636576">
        <w:rPr>
          <w:bCs/>
          <w:lang w:val="es-ES"/>
        </w:rPr>
        <w:t xml:space="preserve"> Para que la TSB pueda tomar las medidas necesarias relativas a la organización de la reunión, rogamos se inscriba para la </w:t>
      </w:r>
      <w:r w:rsidRPr="00636576">
        <w:rPr>
          <w:b/>
          <w:lang w:val="es-ES"/>
        </w:rPr>
        <w:t>reunión sobre Cooperación en materia de normas de comunicación en los STI</w:t>
      </w:r>
      <w:r w:rsidRPr="00636576">
        <w:rPr>
          <w:bCs/>
          <w:lang w:val="es-ES"/>
        </w:rPr>
        <w:t xml:space="preserve"> utilizando el formulario en línea que puede encontrar e</w:t>
      </w:r>
      <w:r w:rsidR="00E2150C" w:rsidRPr="00636576">
        <w:rPr>
          <w:bCs/>
          <w:lang w:val="es-ES"/>
        </w:rPr>
        <w:t xml:space="preserve">n </w:t>
      </w:r>
      <w:hyperlink r:id="rId12" w:history="1">
        <w:r w:rsidR="00E2150C" w:rsidRPr="00636576">
          <w:rPr>
            <w:rStyle w:val="Hyperlink"/>
            <w:bCs/>
            <w:lang w:val="es-ES"/>
          </w:rPr>
          <w:t>http://www.itu.int/reg/tmisc/3000449</w:t>
        </w:r>
      </w:hyperlink>
      <w:r w:rsidRPr="00636576">
        <w:rPr>
          <w:bCs/>
          <w:lang w:val="es-ES"/>
        </w:rPr>
        <w:t>.</w:t>
      </w:r>
    </w:p>
    <w:p w:rsidR="00255600" w:rsidRPr="00636576" w:rsidRDefault="00255600" w:rsidP="00636576">
      <w:pPr>
        <w:rPr>
          <w:bCs/>
          <w:lang w:val="es-ES"/>
        </w:rPr>
      </w:pPr>
      <w:r w:rsidRPr="00590758">
        <w:rPr>
          <w:b/>
          <w:lang w:val="es-ES"/>
        </w:rPr>
        <w:t>Documentos para la reunión</w:t>
      </w:r>
      <w:r w:rsidRPr="00636576">
        <w:rPr>
          <w:bCs/>
          <w:lang w:val="es-ES"/>
        </w:rPr>
        <w:t xml:space="preserve">: Los participantes que quieran presentar un documento para debatirlo en la reunión deberán enviarlo, utilizando la plantilla disponible en la página web </w:t>
      </w:r>
      <w:hyperlink r:id="rId13" w:history="1">
        <w:r w:rsidR="00E2150C" w:rsidRPr="00636576">
          <w:rPr>
            <w:rStyle w:val="Hyperlink"/>
            <w:bCs/>
            <w:lang w:val="es-ES"/>
          </w:rPr>
          <w:t>http://itu.int/en/ITU-T/extcoop/cits/</w:t>
        </w:r>
      </w:hyperlink>
      <w:r w:rsidRPr="00636576">
        <w:rPr>
          <w:bCs/>
          <w:lang w:val="es-ES"/>
        </w:rPr>
        <w:t xml:space="preserve">, a la dirección </w:t>
      </w:r>
      <w:hyperlink r:id="rId14" w:history="1">
        <w:r w:rsidR="00636576" w:rsidRPr="00636576">
          <w:rPr>
            <w:rStyle w:val="Hyperlink"/>
            <w:bCs/>
            <w:lang w:val="es-ES"/>
          </w:rPr>
          <w:t>tsbcits@itu.int</w:t>
        </w:r>
      </w:hyperlink>
      <w:r w:rsidRPr="00636576">
        <w:rPr>
          <w:bCs/>
          <w:lang w:val="es-ES"/>
        </w:rPr>
        <w:t xml:space="preserve"> </w:t>
      </w:r>
      <w:r w:rsidRPr="00636576">
        <w:rPr>
          <w:b/>
          <w:lang w:val="es-ES"/>
        </w:rPr>
        <w:t>antes del 22 de octubre de 2012</w:t>
      </w:r>
      <w:r w:rsidRPr="00636576">
        <w:rPr>
          <w:bCs/>
          <w:lang w:val="es-ES"/>
        </w:rPr>
        <w:t>. Los documentos "tardíos o no anunciados" sólo se aceptarán previo consenso de los participantes en la reunión, y en otro caso serán remitidos a una reunión ulterior.</w:t>
      </w:r>
    </w:p>
    <w:p w:rsidR="00255600" w:rsidRPr="00636576" w:rsidRDefault="00255600" w:rsidP="00E2150C">
      <w:pPr>
        <w:rPr>
          <w:bCs/>
          <w:lang w:val="es-ES"/>
        </w:rPr>
      </w:pPr>
      <w:r w:rsidRPr="00636576">
        <w:rPr>
          <w:b/>
          <w:lang w:val="es-ES"/>
        </w:rPr>
        <w:t>Participación a distancia:</w:t>
      </w:r>
      <w:r w:rsidRPr="00636576">
        <w:rPr>
          <w:bCs/>
          <w:lang w:val="es-ES"/>
        </w:rPr>
        <w:t xml:space="preserve"> Puede participar a distancia en la reunión sobre Cooperación en materia de normas de comunicación en los STI. Como delegado a distancia, podrá escuchar los debates, ver documentos y presentaciones e interactuar con el servidor central de la reunión a distancia. Si desea participar como delegado a distancia, debe inscribirse anticipadamente en la página web </w:t>
      </w:r>
      <w:hyperlink r:id="rId15" w:history="1">
        <w:r w:rsidR="00E2150C" w:rsidRPr="00636576">
          <w:rPr>
            <w:rStyle w:val="Hyperlink"/>
            <w:bCs/>
            <w:lang w:val="es-ES"/>
          </w:rPr>
          <w:t>http://www.itu.int/reg/tmisc/3000449</w:t>
        </w:r>
      </w:hyperlink>
      <w:r w:rsidRPr="00636576">
        <w:rPr>
          <w:bCs/>
          <w:lang w:val="es-ES"/>
        </w:rPr>
        <w:t>. Las instrucciones para participar a distancia se pondrán a disposición en el mismo sitio web.</w:t>
      </w:r>
    </w:p>
    <w:p w:rsidR="00255600" w:rsidRPr="00636576" w:rsidRDefault="00255600" w:rsidP="00255600">
      <w:pPr>
        <w:rPr>
          <w:bCs/>
          <w:lang w:val="es-ES"/>
        </w:rPr>
      </w:pPr>
      <w:r w:rsidRPr="00636576">
        <w:rPr>
          <w:bCs/>
          <w:lang w:val="es-ES"/>
        </w:rPr>
        <w:t xml:space="preserve">Para su comodidad, en el </w:t>
      </w:r>
      <w:r w:rsidRPr="00636576">
        <w:rPr>
          <w:b/>
          <w:lang w:val="es-ES"/>
        </w:rPr>
        <w:t>anexo 1</w:t>
      </w:r>
      <w:r w:rsidRPr="00636576">
        <w:rPr>
          <w:bCs/>
          <w:lang w:val="es-ES"/>
        </w:rPr>
        <w:t xml:space="preserve"> se adjunta información práctica acerca del lugar de celebración de la reunión y la manera de llegar al mismo.</w:t>
      </w:r>
    </w:p>
    <w:p w:rsidR="00C34772" w:rsidRPr="00636576" w:rsidRDefault="00255600" w:rsidP="00636576">
      <w:pPr>
        <w:rPr>
          <w:lang w:val="es-ES"/>
        </w:rPr>
      </w:pPr>
      <w:r w:rsidRPr="00636576">
        <w:rPr>
          <w:b/>
          <w:lang w:val="es-ES"/>
        </w:rPr>
        <w:t>Visado:</w:t>
      </w:r>
      <w:r w:rsidR="00636576" w:rsidRPr="00636576">
        <w:rPr>
          <w:b/>
          <w:lang w:val="es-ES"/>
        </w:rPr>
        <w:t xml:space="preserve"> </w:t>
      </w:r>
      <w:r w:rsidRPr="00636576">
        <w:rPr>
          <w:bCs/>
          <w:lang w:val="es-ES"/>
        </w:rPr>
        <w:t>Le recordamos que los ciudadanos procedentes de ciertos países necesitan un visado para entrar y permanecer en Austria. Ese visado debe solicitarse en la oficina (embajada o consulado) que representa a Austria en su país o, en su defecto, en la más próxima a su país de partida. No olvide que la aprobación del visado puede demorar cierto tiempo, por lo cual lo invitamos a que presente su solicitud de visado lo antes posible.</w:t>
      </w:r>
    </w:p>
    <w:p w:rsidR="00C34772" w:rsidRPr="00636576" w:rsidRDefault="00C34772" w:rsidP="00255600">
      <w:pPr>
        <w:ind w:right="92"/>
        <w:rPr>
          <w:lang w:val="es-ES"/>
        </w:rPr>
      </w:pPr>
      <w:r w:rsidRPr="00636576">
        <w:rPr>
          <w:lang w:val="es-ES"/>
        </w:rPr>
        <w:t>Le saluda atentamente</w:t>
      </w:r>
      <w:r w:rsidR="00B55A3E" w:rsidRPr="00636576">
        <w:rPr>
          <w:lang w:val="es-ES"/>
        </w:rPr>
        <w:t>.</w:t>
      </w:r>
    </w:p>
    <w:p w:rsidR="00C34772" w:rsidRPr="00636576" w:rsidRDefault="00C34772" w:rsidP="00303D62">
      <w:pPr>
        <w:spacing w:before="1701"/>
        <w:ind w:right="91"/>
        <w:rPr>
          <w:lang w:val="es-ES"/>
        </w:rPr>
      </w:pPr>
      <w:r w:rsidRPr="00636576">
        <w:rPr>
          <w:lang w:val="es-ES"/>
        </w:rPr>
        <w:t>Malcolm Johnson</w:t>
      </w:r>
      <w:r w:rsidRPr="00636576">
        <w:rPr>
          <w:lang w:val="es-ES"/>
        </w:rPr>
        <w:br/>
        <w:t>Director de la Oficina de</w:t>
      </w:r>
      <w:r w:rsidRPr="00636576">
        <w:rPr>
          <w:lang w:val="es-ES"/>
        </w:rPr>
        <w:br/>
        <w:t>Normalización de las Telecomunicaciones</w:t>
      </w:r>
    </w:p>
    <w:p w:rsidR="00C34772" w:rsidRPr="00636576" w:rsidRDefault="00C34772" w:rsidP="00303D62">
      <w:pPr>
        <w:spacing w:before="400"/>
        <w:ind w:right="91"/>
        <w:rPr>
          <w:lang w:val="es-ES"/>
        </w:rPr>
      </w:pPr>
    </w:p>
    <w:p w:rsidR="00C34772" w:rsidRPr="005D5B4E" w:rsidRDefault="00C34772" w:rsidP="00303D62">
      <w:pPr>
        <w:rPr>
          <w:bCs/>
          <w:lang w:val="en-US"/>
        </w:rPr>
      </w:pPr>
      <w:r w:rsidRPr="005D5B4E">
        <w:rPr>
          <w:b/>
          <w:lang w:val="en-US"/>
        </w:rPr>
        <w:t xml:space="preserve">Anexo: </w:t>
      </w:r>
      <w:r w:rsidR="00255600" w:rsidRPr="005D5B4E">
        <w:rPr>
          <w:bCs/>
          <w:lang w:val="en-US"/>
        </w:rPr>
        <w:t>1</w:t>
      </w:r>
    </w:p>
    <w:p w:rsidR="00255600" w:rsidRPr="005D5B4E" w:rsidRDefault="00255600" w:rsidP="00C34772">
      <w:pPr>
        <w:rPr>
          <w:lang w:val="en-US"/>
        </w:rPr>
        <w:sectPr w:rsidR="00255600" w:rsidRPr="005D5B4E">
          <w:headerReference w:type="even" r:id="rId16"/>
          <w:headerReference w:type="default" r:id="rId17"/>
          <w:footerReference w:type="even" r:id="rId18"/>
          <w:footerReference w:type="default" r:id="rId19"/>
          <w:headerReference w:type="first" r:id="rId20"/>
          <w:footerReference w:type="first" r:id="rId21"/>
          <w:pgSz w:w="11907" w:h="16840" w:code="9"/>
          <w:pgMar w:top="1134" w:right="1134" w:bottom="1134" w:left="1134" w:header="567" w:footer="567" w:gutter="0"/>
          <w:paperSrc w:first="261" w:other="261"/>
          <w:cols w:space="720"/>
          <w:titlePg/>
        </w:sectPr>
      </w:pPr>
    </w:p>
    <w:p w:rsidR="00255600" w:rsidRPr="005D5B4E" w:rsidRDefault="00255600" w:rsidP="00255600">
      <w:pPr>
        <w:tabs>
          <w:tab w:val="left" w:pos="567"/>
          <w:tab w:val="left" w:pos="1134"/>
          <w:tab w:val="left" w:pos="1701"/>
          <w:tab w:val="left" w:pos="2268"/>
          <w:tab w:val="left" w:pos="2835"/>
        </w:tabs>
        <w:spacing w:before="240"/>
        <w:jc w:val="center"/>
        <w:rPr>
          <w:b/>
          <w:bCs/>
          <w:sz w:val="28"/>
          <w:szCs w:val="24"/>
          <w:lang w:val="en-US"/>
        </w:rPr>
      </w:pPr>
      <w:r w:rsidRPr="005D5B4E">
        <w:rPr>
          <w:bCs/>
          <w:szCs w:val="24"/>
          <w:lang w:val="en-US"/>
        </w:rPr>
        <w:lastRenderedPageBreak/>
        <w:t>ANNEX 1</w:t>
      </w:r>
      <w:r w:rsidRPr="005D5B4E">
        <w:rPr>
          <w:bCs/>
          <w:szCs w:val="24"/>
          <w:lang w:val="en-US"/>
        </w:rPr>
        <w:br/>
        <w:t>(to TSB Circular 308)</w:t>
      </w:r>
    </w:p>
    <w:p w:rsidR="00255600" w:rsidRPr="00636576" w:rsidRDefault="00255600" w:rsidP="00255600">
      <w:pPr>
        <w:ind w:left="1560" w:hanging="1560"/>
        <w:jc w:val="center"/>
        <w:rPr>
          <w:b/>
          <w:bCs/>
          <w:sz w:val="28"/>
          <w:szCs w:val="21"/>
          <w:lang w:val="es-ES" w:eastAsia="ja-JP"/>
        </w:rPr>
      </w:pPr>
      <w:r w:rsidRPr="00636576">
        <w:rPr>
          <w:b/>
          <w:bCs/>
          <w:sz w:val="28"/>
          <w:szCs w:val="21"/>
          <w:lang w:val="es-ES" w:eastAsia="ja-JP"/>
        </w:rPr>
        <w:t>Practical Information</w:t>
      </w:r>
    </w:p>
    <w:p w:rsidR="00255600" w:rsidRPr="00636576" w:rsidRDefault="00255600" w:rsidP="00255600">
      <w:pPr>
        <w:ind w:left="1560" w:hanging="1560"/>
        <w:jc w:val="center"/>
        <w:rPr>
          <w:b/>
          <w:bCs/>
          <w:sz w:val="28"/>
          <w:szCs w:val="21"/>
          <w:lang w:val="es-ES" w:eastAsia="ja-JP"/>
        </w:rPr>
      </w:pPr>
    </w:p>
    <w:p w:rsidR="00255600" w:rsidRPr="00636576" w:rsidRDefault="00255600" w:rsidP="00255600">
      <w:pPr>
        <w:numPr>
          <w:ilvl w:val="0"/>
          <w:numId w:val="6"/>
        </w:numPr>
        <w:tabs>
          <w:tab w:val="left" w:pos="0"/>
          <w:tab w:val="left" w:pos="851"/>
        </w:tabs>
        <w:spacing w:after="225"/>
        <w:textAlignment w:val="top"/>
        <w:outlineLvl w:val="0"/>
        <w:rPr>
          <w:b/>
          <w:bCs/>
          <w:kern w:val="36"/>
          <w:szCs w:val="24"/>
          <w:lang w:val="es-ES"/>
        </w:rPr>
      </w:pPr>
      <w:r w:rsidRPr="00636576">
        <w:rPr>
          <w:b/>
          <w:bCs/>
          <w:kern w:val="36"/>
          <w:szCs w:val="24"/>
          <w:lang w:val="es-ES"/>
        </w:rPr>
        <w:t>Venue</w:t>
      </w:r>
    </w:p>
    <w:p w:rsidR="00255600" w:rsidRPr="005D5B4E" w:rsidRDefault="00255600" w:rsidP="00255600">
      <w:pPr>
        <w:tabs>
          <w:tab w:val="left" w:pos="0"/>
          <w:tab w:val="left" w:pos="851"/>
        </w:tabs>
        <w:spacing w:after="225"/>
        <w:textAlignment w:val="top"/>
        <w:outlineLvl w:val="0"/>
        <w:rPr>
          <w:kern w:val="36"/>
          <w:lang w:val="en-US"/>
        </w:rPr>
      </w:pPr>
      <w:r w:rsidRPr="005D5B4E">
        <w:rPr>
          <w:kern w:val="36"/>
          <w:lang w:val="en-US"/>
        </w:rPr>
        <w:t>FTW Forschungszentrum Telekommunikation Wien GmbH</w:t>
      </w:r>
      <w:r w:rsidRPr="005D5B4E">
        <w:rPr>
          <w:kern w:val="36"/>
          <w:lang w:val="en-US"/>
        </w:rPr>
        <w:br/>
        <w:t>Donau-City-Straße 1</w:t>
      </w:r>
      <w:r w:rsidRPr="005D5B4E">
        <w:rPr>
          <w:kern w:val="36"/>
          <w:lang w:val="en-US"/>
        </w:rPr>
        <w:br/>
        <w:t>1120 Vienna</w:t>
      </w:r>
      <w:r w:rsidRPr="005D5B4E">
        <w:rPr>
          <w:kern w:val="36"/>
          <w:lang w:val="en-US"/>
        </w:rPr>
        <w:br/>
        <w:t>Austria</w:t>
      </w:r>
      <w:r w:rsidRPr="005D5B4E">
        <w:rPr>
          <w:kern w:val="36"/>
          <w:lang w:val="en-US"/>
        </w:rPr>
        <w:br/>
      </w:r>
    </w:p>
    <w:tbl>
      <w:tblPr>
        <w:tblW w:w="9496" w:type="dxa"/>
        <w:tblInd w:w="675" w:type="dxa"/>
        <w:tblLayout w:type="fixed"/>
        <w:tblLook w:val="04A0" w:firstRow="1" w:lastRow="0" w:firstColumn="1" w:lastColumn="0" w:noHBand="0" w:noVBand="1"/>
      </w:tblPr>
      <w:tblGrid>
        <w:gridCol w:w="4748"/>
        <w:gridCol w:w="4748"/>
      </w:tblGrid>
      <w:tr w:rsidR="00255600" w:rsidRPr="00636576" w:rsidTr="00636576">
        <w:tc>
          <w:tcPr>
            <w:tcW w:w="4748" w:type="dxa"/>
            <w:shd w:val="clear" w:color="auto" w:fill="auto"/>
          </w:tcPr>
          <w:p w:rsidR="00255600" w:rsidRPr="00636576" w:rsidRDefault="00255600" w:rsidP="00636576">
            <w:pPr>
              <w:tabs>
                <w:tab w:val="left" w:pos="0"/>
                <w:tab w:val="left" w:pos="851"/>
              </w:tabs>
              <w:spacing w:after="225"/>
              <w:textAlignment w:val="top"/>
              <w:outlineLvl w:val="0"/>
              <w:rPr>
                <w:kern w:val="36"/>
                <w:lang w:val="es-ES"/>
              </w:rPr>
            </w:pPr>
            <w:r w:rsidRPr="00636576">
              <w:rPr>
                <w:noProof/>
                <w:kern w:val="36"/>
                <w:szCs w:val="24"/>
                <w:lang w:val="en-GB" w:eastAsia="zh-CN"/>
              </w:rPr>
              <w:drawing>
                <wp:inline distT="0" distB="0" distL="0" distR="0" wp14:anchorId="67C8E1E0" wp14:editId="208E2C7D">
                  <wp:extent cx="2152650" cy="2066925"/>
                  <wp:effectExtent l="0" t="0" r="0" b="9525"/>
                  <wp:docPr id="1" name="Picture 1" descr="techgate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gateTow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2650" cy="2066925"/>
                          </a:xfrm>
                          <a:prstGeom prst="rect">
                            <a:avLst/>
                          </a:prstGeom>
                          <a:noFill/>
                          <a:ln>
                            <a:noFill/>
                          </a:ln>
                        </pic:spPr>
                      </pic:pic>
                    </a:graphicData>
                  </a:graphic>
                </wp:inline>
              </w:drawing>
            </w:r>
          </w:p>
        </w:tc>
        <w:tc>
          <w:tcPr>
            <w:tcW w:w="4748" w:type="dxa"/>
            <w:shd w:val="clear" w:color="auto" w:fill="auto"/>
          </w:tcPr>
          <w:p w:rsidR="00255600" w:rsidRPr="00636576" w:rsidRDefault="00255600" w:rsidP="00636576">
            <w:pPr>
              <w:tabs>
                <w:tab w:val="left" w:pos="0"/>
                <w:tab w:val="left" w:pos="851"/>
              </w:tabs>
              <w:spacing w:after="225"/>
              <w:textAlignment w:val="top"/>
              <w:outlineLvl w:val="0"/>
              <w:rPr>
                <w:kern w:val="36"/>
                <w:lang w:val="es-ES"/>
              </w:rPr>
            </w:pPr>
            <w:r w:rsidRPr="00636576">
              <w:rPr>
                <w:b/>
                <w:bCs/>
                <w:noProof/>
                <w:kern w:val="36"/>
                <w:szCs w:val="24"/>
                <w:lang w:val="en-GB" w:eastAsia="zh-CN"/>
              </w:rPr>
              <w:drawing>
                <wp:inline distT="0" distB="0" distL="0" distR="0" wp14:anchorId="094D7049" wp14:editId="7AD94ED2">
                  <wp:extent cx="2705100" cy="2057400"/>
                  <wp:effectExtent l="0" t="0" r="0" b="0"/>
                  <wp:docPr id="3" name="Picture 3" descr="wienplan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enplan_groß"/>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5100" cy="2057400"/>
                          </a:xfrm>
                          <a:prstGeom prst="rect">
                            <a:avLst/>
                          </a:prstGeom>
                          <a:noFill/>
                          <a:ln>
                            <a:noFill/>
                          </a:ln>
                        </pic:spPr>
                      </pic:pic>
                    </a:graphicData>
                  </a:graphic>
                </wp:inline>
              </w:drawing>
            </w:r>
          </w:p>
        </w:tc>
      </w:tr>
      <w:tr w:rsidR="00255600" w:rsidRPr="00636576" w:rsidTr="00636576">
        <w:tc>
          <w:tcPr>
            <w:tcW w:w="9496" w:type="dxa"/>
            <w:gridSpan w:val="2"/>
            <w:shd w:val="clear" w:color="auto" w:fill="auto"/>
          </w:tcPr>
          <w:p w:rsidR="00255600" w:rsidRPr="00636576" w:rsidRDefault="00255600" w:rsidP="00636576">
            <w:pPr>
              <w:tabs>
                <w:tab w:val="left" w:pos="0"/>
                <w:tab w:val="left" w:pos="851"/>
              </w:tabs>
              <w:spacing w:after="225"/>
              <w:jc w:val="center"/>
              <w:textAlignment w:val="top"/>
              <w:outlineLvl w:val="0"/>
              <w:rPr>
                <w:kern w:val="36"/>
                <w:szCs w:val="24"/>
                <w:lang w:val="es-ES"/>
              </w:rPr>
            </w:pPr>
          </w:p>
          <w:p w:rsidR="00255600" w:rsidRPr="00636576" w:rsidRDefault="00255600" w:rsidP="00636576">
            <w:pPr>
              <w:tabs>
                <w:tab w:val="left" w:pos="0"/>
                <w:tab w:val="left" w:pos="851"/>
              </w:tabs>
              <w:spacing w:after="225"/>
              <w:jc w:val="center"/>
              <w:textAlignment w:val="top"/>
              <w:outlineLvl w:val="0"/>
              <w:rPr>
                <w:kern w:val="36"/>
                <w:szCs w:val="24"/>
                <w:lang w:val="es-ES"/>
              </w:rPr>
            </w:pPr>
            <w:r w:rsidRPr="00636576">
              <w:rPr>
                <w:noProof/>
                <w:kern w:val="36"/>
                <w:szCs w:val="24"/>
                <w:lang w:val="en-GB" w:eastAsia="zh-CN"/>
              </w:rPr>
              <w:drawing>
                <wp:inline distT="0" distB="0" distL="0" distR="0" wp14:anchorId="7DB1D83B" wp14:editId="2AC138B6">
                  <wp:extent cx="3381375" cy="3467100"/>
                  <wp:effectExtent l="0" t="0" r="9525" b="0"/>
                  <wp:docPr id="4" name="Picture 4" descr="ftw_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w_u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81375" cy="3467100"/>
                          </a:xfrm>
                          <a:prstGeom prst="rect">
                            <a:avLst/>
                          </a:prstGeom>
                          <a:noFill/>
                          <a:ln>
                            <a:noFill/>
                          </a:ln>
                        </pic:spPr>
                      </pic:pic>
                    </a:graphicData>
                  </a:graphic>
                </wp:inline>
              </w:drawing>
            </w:r>
          </w:p>
        </w:tc>
      </w:tr>
    </w:tbl>
    <w:p w:rsidR="00255600" w:rsidRPr="00636576" w:rsidRDefault="00255600" w:rsidP="00255600">
      <w:pPr>
        <w:tabs>
          <w:tab w:val="left" w:pos="0"/>
          <w:tab w:val="left" w:pos="851"/>
        </w:tabs>
        <w:spacing w:after="225"/>
        <w:textAlignment w:val="top"/>
        <w:outlineLvl w:val="0"/>
        <w:rPr>
          <w:b/>
          <w:bCs/>
          <w:kern w:val="36"/>
          <w:szCs w:val="24"/>
          <w:lang w:val="es-ES"/>
        </w:rPr>
      </w:pPr>
    </w:p>
    <w:p w:rsidR="00255600" w:rsidRPr="00636576" w:rsidRDefault="00255600" w:rsidP="00255600">
      <w:pPr>
        <w:rPr>
          <w:b/>
          <w:bCs/>
          <w:kern w:val="36"/>
          <w:szCs w:val="24"/>
          <w:lang w:val="es-ES"/>
        </w:rPr>
      </w:pPr>
      <w:r w:rsidRPr="00636576">
        <w:rPr>
          <w:b/>
          <w:bCs/>
          <w:kern w:val="36"/>
          <w:szCs w:val="24"/>
          <w:lang w:val="es-ES"/>
        </w:rPr>
        <w:br w:type="page"/>
      </w:r>
    </w:p>
    <w:p w:rsidR="00255600" w:rsidRPr="00636576" w:rsidRDefault="00255600" w:rsidP="00255600">
      <w:pPr>
        <w:numPr>
          <w:ilvl w:val="0"/>
          <w:numId w:val="6"/>
        </w:numPr>
        <w:tabs>
          <w:tab w:val="left" w:pos="0"/>
          <w:tab w:val="left" w:pos="851"/>
        </w:tabs>
        <w:spacing w:after="225"/>
        <w:textAlignment w:val="top"/>
        <w:outlineLvl w:val="0"/>
        <w:rPr>
          <w:b/>
          <w:bCs/>
          <w:kern w:val="36"/>
          <w:szCs w:val="24"/>
          <w:lang w:val="es-ES"/>
        </w:rPr>
      </w:pPr>
      <w:r w:rsidRPr="00636576">
        <w:rPr>
          <w:b/>
          <w:bCs/>
          <w:kern w:val="36"/>
          <w:szCs w:val="24"/>
          <w:lang w:val="es-ES"/>
        </w:rPr>
        <w:lastRenderedPageBreak/>
        <w:t>Public transport</w:t>
      </w:r>
    </w:p>
    <w:p w:rsidR="00255600" w:rsidRPr="005D5B4E" w:rsidRDefault="00255600" w:rsidP="00255600">
      <w:pPr>
        <w:numPr>
          <w:ilvl w:val="0"/>
          <w:numId w:val="5"/>
        </w:numPr>
        <w:tabs>
          <w:tab w:val="left" w:pos="0"/>
          <w:tab w:val="left" w:pos="851"/>
        </w:tabs>
        <w:spacing w:after="225"/>
        <w:textAlignment w:val="top"/>
        <w:outlineLvl w:val="0"/>
        <w:rPr>
          <w:kern w:val="36"/>
          <w:szCs w:val="24"/>
          <w:lang w:val="en-US"/>
        </w:rPr>
      </w:pPr>
      <w:r w:rsidRPr="005D5B4E">
        <w:rPr>
          <w:b/>
          <w:kern w:val="36"/>
          <w:szCs w:val="24"/>
          <w:lang w:val="en-US"/>
        </w:rPr>
        <w:t>From the Airport by Bus to FTW (about 20 min)</w:t>
      </w:r>
      <w:r w:rsidRPr="005D5B4E">
        <w:rPr>
          <w:b/>
          <w:kern w:val="36"/>
          <w:szCs w:val="24"/>
          <w:lang w:val="en-US"/>
        </w:rPr>
        <w:br/>
      </w:r>
      <w:r w:rsidRPr="005D5B4E">
        <w:rPr>
          <w:b/>
          <w:kern w:val="36"/>
          <w:szCs w:val="24"/>
          <w:lang w:val="en-US"/>
        </w:rPr>
        <w:br/>
      </w:r>
      <w:r w:rsidRPr="00636576">
        <w:rPr>
          <w:noProof/>
          <w:kern w:val="36"/>
          <w:szCs w:val="24"/>
          <w:lang w:val="en-GB" w:eastAsia="zh-CN"/>
        </w:rPr>
        <w:drawing>
          <wp:inline distT="0" distB="0" distL="0" distR="0" wp14:anchorId="51A95989" wp14:editId="68DCB82E">
            <wp:extent cx="247650" cy="247650"/>
            <wp:effectExtent l="0" t="0" r="0" b="0"/>
            <wp:docPr id="5" name="Picture 5" descr="Beschreibung: C:\Users\brandtner\Desktop\logo airport 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Beschreibung: C:\Users\brandtner\Desktop\logo airport lin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5D5B4E">
        <w:rPr>
          <w:b/>
          <w:kern w:val="36"/>
          <w:szCs w:val="24"/>
          <w:lang w:val="en-US"/>
        </w:rPr>
        <w:t xml:space="preserve">   </w:t>
      </w:r>
      <w:r w:rsidRPr="005D5B4E">
        <w:rPr>
          <w:kern w:val="36"/>
          <w:szCs w:val="24"/>
          <w:lang w:val="en-US"/>
        </w:rPr>
        <w:t xml:space="preserve">Take the Vienna Airport Lines 1183 ( 20 min, € 7 one way ) </w:t>
      </w:r>
      <w:r w:rsidRPr="005D5B4E">
        <w:rPr>
          <w:kern w:val="36"/>
          <w:szCs w:val="24"/>
          <w:lang w:val="en-US"/>
        </w:rPr>
        <w:br/>
      </w:r>
      <w:r w:rsidRPr="005D5B4E">
        <w:rPr>
          <w:kern w:val="36"/>
          <w:szCs w:val="24"/>
          <w:lang w:val="en-US"/>
        </w:rPr>
        <w:br/>
        <w:t>and get off at Wien Kaisermühlen VIC (Wagramer Strasse).</w:t>
      </w:r>
      <w:r w:rsidRPr="005D5B4E">
        <w:rPr>
          <w:kern w:val="36"/>
          <w:szCs w:val="24"/>
          <w:lang w:val="en-US"/>
        </w:rPr>
        <w:br/>
      </w:r>
      <w:r w:rsidRPr="005D5B4E">
        <w:rPr>
          <w:lang w:val="en-US"/>
        </w:rPr>
        <w:br/>
        <w:t>Timetable:</w:t>
      </w:r>
      <w:r w:rsidRPr="005D5B4E">
        <w:rPr>
          <w:lang w:val="en-US"/>
        </w:rPr>
        <w:br/>
      </w:r>
      <w:hyperlink r:id="rId26" w:history="1">
        <w:r w:rsidRPr="005D5B4E">
          <w:rPr>
            <w:color w:val="0000FF"/>
            <w:kern w:val="36"/>
            <w:u w:val="single"/>
            <w:lang w:val="en-US"/>
          </w:rPr>
          <w:t>http://www.oebb.at/busplan2012/118300.pdf</w:t>
        </w:r>
      </w:hyperlink>
      <w:r w:rsidRPr="005D5B4E">
        <w:rPr>
          <w:color w:val="0000FF"/>
          <w:kern w:val="36"/>
          <w:u w:val="single"/>
          <w:lang w:val="en-US"/>
        </w:rPr>
        <w:t xml:space="preserve"> </w:t>
      </w:r>
      <w:r w:rsidRPr="005D5B4E">
        <w:rPr>
          <w:color w:val="0000FF"/>
          <w:kern w:val="36"/>
          <w:u w:val="single"/>
          <w:lang w:val="en-US"/>
        </w:rPr>
        <w:br/>
      </w:r>
      <w:r w:rsidRPr="005D5B4E">
        <w:rPr>
          <w:color w:val="0000FF"/>
          <w:u w:val="single"/>
          <w:lang w:val="en-US"/>
        </w:rPr>
        <w:br/>
      </w:r>
      <w:r w:rsidRPr="005D5B4E">
        <w:rPr>
          <w:kern w:val="36"/>
          <w:szCs w:val="24"/>
          <w:lang w:val="en-US"/>
        </w:rPr>
        <w:t>It is only a few minutes’walk to FTW.</w:t>
      </w:r>
    </w:p>
    <w:p w:rsidR="00255600" w:rsidRPr="005D5B4E" w:rsidRDefault="00255600" w:rsidP="00255600">
      <w:pPr>
        <w:numPr>
          <w:ilvl w:val="0"/>
          <w:numId w:val="5"/>
        </w:numPr>
        <w:tabs>
          <w:tab w:val="left" w:pos="0"/>
          <w:tab w:val="left" w:pos="851"/>
        </w:tabs>
        <w:spacing w:after="225"/>
        <w:textAlignment w:val="top"/>
        <w:outlineLvl w:val="0"/>
        <w:rPr>
          <w:kern w:val="36"/>
          <w:szCs w:val="24"/>
          <w:lang w:val="en-US"/>
        </w:rPr>
      </w:pPr>
      <w:r w:rsidRPr="005D5B4E">
        <w:rPr>
          <w:b/>
          <w:kern w:val="36"/>
          <w:szCs w:val="24"/>
          <w:lang w:val="en-US"/>
        </w:rPr>
        <w:t>From the Airport by Train and Underground line to FTW (about 45 min)</w:t>
      </w:r>
      <w:r w:rsidRPr="005D5B4E">
        <w:rPr>
          <w:b/>
          <w:kern w:val="36"/>
          <w:szCs w:val="24"/>
          <w:lang w:val="en-US"/>
        </w:rPr>
        <w:br/>
      </w:r>
      <w:r w:rsidRPr="005D5B4E">
        <w:rPr>
          <w:b/>
          <w:kern w:val="36"/>
          <w:szCs w:val="24"/>
          <w:lang w:val="en-US"/>
        </w:rPr>
        <w:br/>
      </w:r>
      <w:r w:rsidRPr="00636576">
        <w:rPr>
          <w:noProof/>
          <w:kern w:val="36"/>
          <w:szCs w:val="24"/>
          <w:lang w:val="en-GB" w:eastAsia="zh-CN"/>
        </w:rPr>
        <w:drawing>
          <wp:inline distT="0" distB="0" distL="0" distR="0" wp14:anchorId="7692ADA0" wp14:editId="741BC90F">
            <wp:extent cx="238125" cy="247650"/>
            <wp:effectExtent l="0" t="0" r="9525" b="0"/>
            <wp:docPr id="6" name="Picture 6" descr="Beschreibung: C:\Users\brandtner\Desktop\logo S-ba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eschreibung: C:\Users\brandtner\Desktop\logo S-bah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5D5B4E">
        <w:rPr>
          <w:b/>
          <w:kern w:val="36"/>
          <w:szCs w:val="24"/>
          <w:lang w:val="en-US"/>
        </w:rPr>
        <w:t xml:space="preserve">   </w:t>
      </w:r>
      <w:r w:rsidRPr="005D5B4E">
        <w:rPr>
          <w:kern w:val="36"/>
          <w:szCs w:val="24"/>
          <w:lang w:val="en-US"/>
        </w:rPr>
        <w:t>Take the train S-Bahn S7 (buy 2 Zones for € 4 one way at the ticket machine, 4 €)</w:t>
      </w:r>
      <w:r w:rsidRPr="005D5B4E">
        <w:rPr>
          <w:kern w:val="36"/>
          <w:szCs w:val="24"/>
          <w:lang w:val="en-US"/>
        </w:rPr>
        <w:br/>
      </w:r>
      <w:r w:rsidRPr="005D5B4E">
        <w:rPr>
          <w:kern w:val="36"/>
          <w:szCs w:val="24"/>
          <w:lang w:val="en-US"/>
        </w:rPr>
        <w:br/>
        <w:t xml:space="preserve">and get off at Praterstern / Wien Nord ( 28 min ). </w:t>
      </w:r>
      <w:r w:rsidRPr="005D5B4E">
        <w:rPr>
          <w:kern w:val="36"/>
          <w:szCs w:val="24"/>
          <w:lang w:val="en-US"/>
        </w:rPr>
        <w:br/>
      </w:r>
      <w:r w:rsidRPr="005D5B4E">
        <w:rPr>
          <w:kern w:val="36"/>
          <w:szCs w:val="24"/>
          <w:lang w:val="en-US"/>
        </w:rPr>
        <w:br/>
        <w:t>Timetable:</w:t>
      </w:r>
      <w:r w:rsidRPr="005D5B4E">
        <w:rPr>
          <w:kern w:val="36"/>
          <w:szCs w:val="24"/>
          <w:lang w:val="en-US"/>
        </w:rPr>
        <w:br/>
      </w:r>
      <w:hyperlink r:id="rId28" w:history="1">
        <w:r w:rsidRPr="005D5B4E">
          <w:rPr>
            <w:color w:val="0000FF"/>
            <w:kern w:val="36"/>
            <w:u w:val="single"/>
            <w:lang w:val="en-US"/>
          </w:rPr>
          <w:t>http://www.wien-konkret.at/fileadmin/content/Reisen/Flughafentransfer/Flughafentransfer-S7-Fahrplan.pdf</w:t>
        </w:r>
      </w:hyperlink>
      <w:r w:rsidRPr="005D5B4E">
        <w:rPr>
          <w:kern w:val="36"/>
          <w:szCs w:val="24"/>
          <w:lang w:val="en-US"/>
        </w:rPr>
        <w:t xml:space="preserve">  (Flughafen Wien VIE – Wien Praterstern)</w:t>
      </w:r>
      <w:r w:rsidRPr="005D5B4E">
        <w:rPr>
          <w:kern w:val="36"/>
          <w:szCs w:val="24"/>
          <w:lang w:val="en-US"/>
        </w:rPr>
        <w:br/>
      </w:r>
      <w:r w:rsidRPr="005D5B4E">
        <w:rPr>
          <w:kern w:val="36"/>
          <w:szCs w:val="24"/>
          <w:lang w:val="en-US"/>
        </w:rPr>
        <w:br/>
        <w:t xml:space="preserve">Go downstairs to underground line U1 (direction Leopoldau) </w:t>
      </w:r>
      <w:r w:rsidRPr="005D5B4E">
        <w:rPr>
          <w:kern w:val="36"/>
          <w:szCs w:val="24"/>
          <w:lang w:val="en-US"/>
        </w:rPr>
        <w:br/>
        <w:t>and get off at VIC Kaisermühlen (3 Stops).</w:t>
      </w:r>
      <w:r w:rsidRPr="005D5B4E">
        <w:rPr>
          <w:kern w:val="36"/>
          <w:szCs w:val="24"/>
          <w:lang w:val="en-US"/>
        </w:rPr>
        <w:br/>
      </w:r>
      <w:r w:rsidRPr="005D5B4E">
        <w:rPr>
          <w:kern w:val="36"/>
          <w:szCs w:val="24"/>
          <w:lang w:val="en-US"/>
        </w:rPr>
        <w:br/>
        <w:t>For the Underground lines you need another ticket (see Public transport in Vienna).</w:t>
      </w:r>
      <w:r w:rsidRPr="005D5B4E">
        <w:rPr>
          <w:kern w:val="36"/>
          <w:szCs w:val="24"/>
          <w:lang w:val="en-US"/>
        </w:rPr>
        <w:br/>
        <w:t>The tickets for the underground lines are available at the information desks ‘Vienna Tourist Info’ or at the ticket machines at the underground lines.</w:t>
      </w:r>
    </w:p>
    <w:p w:rsidR="00255600" w:rsidRPr="005D5B4E" w:rsidRDefault="00255600" w:rsidP="00255600">
      <w:pPr>
        <w:numPr>
          <w:ilvl w:val="0"/>
          <w:numId w:val="5"/>
        </w:numPr>
        <w:tabs>
          <w:tab w:val="left" w:pos="0"/>
          <w:tab w:val="left" w:pos="851"/>
        </w:tabs>
        <w:spacing w:after="225"/>
        <w:textAlignment w:val="top"/>
        <w:outlineLvl w:val="0"/>
        <w:rPr>
          <w:b/>
          <w:kern w:val="36"/>
          <w:szCs w:val="24"/>
          <w:lang w:val="en-US"/>
        </w:rPr>
      </w:pPr>
      <w:r w:rsidRPr="005D5B4E">
        <w:rPr>
          <w:b/>
          <w:kern w:val="36"/>
          <w:szCs w:val="24"/>
          <w:lang w:val="en-US"/>
        </w:rPr>
        <w:t>Alternatively take a taxi from the airport (about 35 min ).</w:t>
      </w:r>
    </w:p>
    <w:p w:rsidR="00255600" w:rsidRPr="00636576" w:rsidRDefault="00255600" w:rsidP="00255600">
      <w:pPr>
        <w:numPr>
          <w:ilvl w:val="0"/>
          <w:numId w:val="6"/>
        </w:numPr>
        <w:tabs>
          <w:tab w:val="left" w:pos="0"/>
          <w:tab w:val="left" w:pos="851"/>
        </w:tabs>
        <w:spacing w:after="225"/>
        <w:textAlignment w:val="top"/>
        <w:outlineLvl w:val="0"/>
        <w:rPr>
          <w:b/>
          <w:bCs/>
          <w:kern w:val="36"/>
          <w:szCs w:val="24"/>
          <w:lang w:val="es-ES"/>
        </w:rPr>
      </w:pPr>
      <w:r w:rsidRPr="00636576">
        <w:rPr>
          <w:b/>
          <w:bCs/>
          <w:kern w:val="36"/>
          <w:szCs w:val="24"/>
          <w:lang w:val="es-ES"/>
        </w:rPr>
        <w:t>Public transport in Vienna</w:t>
      </w:r>
    </w:p>
    <w:p w:rsidR="00255600" w:rsidRPr="00636576" w:rsidRDefault="00255600" w:rsidP="00255600">
      <w:pPr>
        <w:tabs>
          <w:tab w:val="left" w:pos="0"/>
          <w:tab w:val="left" w:pos="851"/>
        </w:tabs>
        <w:spacing w:after="225"/>
        <w:textAlignment w:val="top"/>
        <w:outlineLvl w:val="0"/>
        <w:rPr>
          <w:bCs/>
          <w:color w:val="0000FF"/>
          <w:u w:val="single"/>
          <w:lang w:val="es-ES"/>
        </w:rPr>
      </w:pPr>
      <w:r w:rsidRPr="00636576">
        <w:rPr>
          <w:kern w:val="36"/>
          <w:szCs w:val="24"/>
          <w:lang w:val="es-ES"/>
        </w:rPr>
        <w:t>Information:</w:t>
      </w:r>
      <w:r w:rsidRPr="00636576">
        <w:rPr>
          <w:kern w:val="36"/>
          <w:szCs w:val="24"/>
          <w:lang w:val="es-ES"/>
        </w:rPr>
        <w:br/>
      </w:r>
      <w:hyperlink r:id="rId29" w:history="1">
        <w:r w:rsidRPr="00636576">
          <w:rPr>
            <w:bCs/>
            <w:color w:val="0000FF"/>
            <w:u w:val="single"/>
            <w:lang w:val="es-ES"/>
          </w:rPr>
          <w:t>http://www.wienerlinien.at/media/files/2012/wl_tourist_tickets_de_en_fr_it_es_03-2012_vweb_70490.pdf</w:t>
        </w:r>
      </w:hyperlink>
      <w:r w:rsidRPr="00636576">
        <w:rPr>
          <w:bCs/>
          <w:color w:val="0000FF"/>
          <w:u w:val="single"/>
          <w:lang w:val="es-ES"/>
        </w:rPr>
        <w:t xml:space="preserve"> </w:t>
      </w:r>
    </w:p>
    <w:p w:rsidR="00255600" w:rsidRPr="005D5B4E" w:rsidRDefault="00255600" w:rsidP="00255600">
      <w:pPr>
        <w:tabs>
          <w:tab w:val="left" w:pos="0"/>
          <w:tab w:val="left" w:pos="851"/>
        </w:tabs>
        <w:spacing w:after="225"/>
        <w:textAlignment w:val="top"/>
        <w:outlineLvl w:val="0"/>
        <w:rPr>
          <w:bCs/>
          <w:color w:val="0000FF"/>
          <w:u w:val="single"/>
          <w:lang w:val="en-US"/>
        </w:rPr>
      </w:pPr>
      <w:r w:rsidRPr="005D5B4E">
        <w:rPr>
          <w:kern w:val="36"/>
          <w:szCs w:val="24"/>
          <w:lang w:val="en-US"/>
        </w:rPr>
        <w:t>Route finder:</w:t>
      </w:r>
      <w:r w:rsidRPr="005D5B4E">
        <w:rPr>
          <w:bCs/>
          <w:color w:val="0000FF"/>
          <w:u w:val="single"/>
          <w:lang w:val="en-US"/>
        </w:rPr>
        <w:t xml:space="preserve"> </w:t>
      </w:r>
      <w:r w:rsidRPr="005D5B4E">
        <w:rPr>
          <w:bCs/>
          <w:color w:val="0000FF"/>
          <w:u w:val="single"/>
          <w:lang w:val="en-US"/>
        </w:rPr>
        <w:br/>
      </w:r>
      <w:hyperlink r:id="rId30" w:history="1">
        <w:r w:rsidRPr="005D5B4E">
          <w:rPr>
            <w:bCs/>
            <w:color w:val="0000FF"/>
            <w:u w:val="single"/>
            <w:lang w:val="en-US"/>
          </w:rPr>
          <w:t>http://www.wienerlinien.at/eportal/ep/home.do?tabId=0</w:t>
        </w:r>
      </w:hyperlink>
      <w:r w:rsidRPr="005D5B4E">
        <w:rPr>
          <w:bCs/>
          <w:color w:val="0000FF"/>
          <w:u w:val="single"/>
          <w:lang w:val="en-US"/>
        </w:rPr>
        <w:t xml:space="preserve"> </w:t>
      </w:r>
    </w:p>
    <w:p w:rsidR="00255600" w:rsidRPr="005D5B4E" w:rsidRDefault="00255600" w:rsidP="00255600">
      <w:pPr>
        <w:tabs>
          <w:tab w:val="left" w:pos="0"/>
          <w:tab w:val="left" w:pos="851"/>
        </w:tabs>
        <w:spacing w:after="225"/>
        <w:textAlignment w:val="top"/>
        <w:outlineLvl w:val="0"/>
        <w:rPr>
          <w:bCs/>
          <w:color w:val="0000FF"/>
          <w:u w:val="single"/>
          <w:lang w:val="en-US"/>
        </w:rPr>
      </w:pPr>
      <w:r w:rsidRPr="005D5B4E">
        <w:rPr>
          <w:kern w:val="36"/>
          <w:szCs w:val="24"/>
          <w:lang w:val="en-US"/>
        </w:rPr>
        <w:t>Vienna City Map:</w:t>
      </w:r>
      <w:r w:rsidRPr="005D5B4E">
        <w:rPr>
          <w:kern w:val="36"/>
          <w:szCs w:val="24"/>
          <w:lang w:val="en-US"/>
        </w:rPr>
        <w:br/>
      </w:r>
      <w:hyperlink r:id="rId31" w:history="1">
        <w:r w:rsidRPr="005D5B4E">
          <w:rPr>
            <w:bCs/>
            <w:color w:val="0000FF"/>
            <w:u w:val="single"/>
            <w:lang w:val="en-US"/>
          </w:rPr>
          <w:t>http://www.wien.gv.at/stadtplan/en/</w:t>
        </w:r>
      </w:hyperlink>
    </w:p>
    <w:p w:rsidR="00255600" w:rsidRPr="00636576" w:rsidRDefault="00255600" w:rsidP="00255600">
      <w:pPr>
        <w:tabs>
          <w:tab w:val="left" w:pos="0"/>
          <w:tab w:val="left" w:pos="851"/>
        </w:tabs>
        <w:spacing w:after="225"/>
        <w:ind w:left="720"/>
        <w:textAlignment w:val="top"/>
        <w:outlineLvl w:val="0"/>
        <w:rPr>
          <w:bCs/>
          <w:color w:val="0000FF"/>
          <w:u w:val="single"/>
          <w:lang w:val="es-ES"/>
        </w:rPr>
      </w:pPr>
      <w:r w:rsidRPr="00636576">
        <w:rPr>
          <w:rFonts w:cs="Calibri"/>
          <w:noProof/>
          <w:color w:val="000000"/>
          <w:szCs w:val="24"/>
          <w:lang w:val="en-GB" w:eastAsia="zh-CN"/>
        </w:rPr>
        <w:lastRenderedPageBreak/>
        <w:drawing>
          <wp:inline distT="0" distB="0" distL="0" distR="0" wp14:anchorId="68FD40E7" wp14:editId="56AFD2E1">
            <wp:extent cx="5553075" cy="4267200"/>
            <wp:effectExtent l="0" t="0" r="9525" b="0"/>
            <wp:docPr id="7" name="Picture 7" descr="Beschreibung: \\Aquila\SYS_WXP\Dokumente und Einstellungen\Maus\Desktop\U-Bahn W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Aquila\SYS_WXP\Dokumente und Einstellungen\Maus\Desktop\U-Bahn Wie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53075" cy="4267200"/>
                    </a:xfrm>
                    <a:prstGeom prst="rect">
                      <a:avLst/>
                    </a:prstGeom>
                    <a:noFill/>
                    <a:ln>
                      <a:noFill/>
                    </a:ln>
                  </pic:spPr>
                </pic:pic>
              </a:graphicData>
            </a:graphic>
          </wp:inline>
        </w:drawing>
      </w:r>
    </w:p>
    <w:p w:rsidR="00255600" w:rsidRPr="00636576" w:rsidRDefault="00255600" w:rsidP="00255600">
      <w:pPr>
        <w:tabs>
          <w:tab w:val="left" w:pos="0"/>
          <w:tab w:val="left" w:pos="851"/>
        </w:tabs>
        <w:spacing w:after="225"/>
        <w:textAlignment w:val="top"/>
        <w:outlineLvl w:val="0"/>
        <w:rPr>
          <w:b/>
          <w:bCs/>
          <w:kern w:val="36"/>
          <w:szCs w:val="24"/>
          <w:lang w:val="es-ES"/>
        </w:rPr>
      </w:pPr>
      <w:r w:rsidRPr="00636576">
        <w:rPr>
          <w:b/>
          <w:bCs/>
          <w:kern w:val="36"/>
          <w:szCs w:val="24"/>
          <w:lang w:val="es-ES"/>
        </w:rPr>
        <w:t xml:space="preserve">How to arrive at FTW </w:t>
      </w:r>
    </w:p>
    <w:tbl>
      <w:tblPr>
        <w:tblW w:w="0" w:type="auto"/>
        <w:tblInd w:w="817" w:type="dxa"/>
        <w:tblLook w:val="04A0" w:firstRow="1" w:lastRow="0" w:firstColumn="1" w:lastColumn="0" w:noHBand="0" w:noVBand="1"/>
      </w:tblPr>
      <w:tblGrid>
        <w:gridCol w:w="3787"/>
        <w:gridCol w:w="5251"/>
      </w:tblGrid>
      <w:tr w:rsidR="00255600" w:rsidRPr="00590758" w:rsidTr="00636576">
        <w:trPr>
          <w:trHeight w:val="1581"/>
        </w:trPr>
        <w:tc>
          <w:tcPr>
            <w:tcW w:w="9038" w:type="dxa"/>
            <w:gridSpan w:val="2"/>
            <w:shd w:val="clear" w:color="auto" w:fill="auto"/>
          </w:tcPr>
          <w:p w:rsidR="00255600" w:rsidRPr="0053308C" w:rsidRDefault="00255600" w:rsidP="00636576">
            <w:pPr>
              <w:rPr>
                <w:kern w:val="36"/>
                <w:szCs w:val="24"/>
                <w:lang w:val="es-ES"/>
              </w:rPr>
            </w:pPr>
            <w:r w:rsidRPr="0053308C">
              <w:rPr>
                <w:kern w:val="36"/>
                <w:szCs w:val="24"/>
                <w:lang w:val="es-ES"/>
              </w:rPr>
              <w:t>FTW Forschungszentrum Telekommunikation Wien GmbH</w:t>
            </w:r>
            <w:r w:rsidRPr="0053308C">
              <w:rPr>
                <w:kern w:val="36"/>
                <w:szCs w:val="24"/>
                <w:lang w:val="es-ES"/>
              </w:rPr>
              <w:br/>
              <w:t>Tech Gate Vienna, Donau-City-Straße 1, 1220 Wien, 2</w:t>
            </w:r>
            <w:r w:rsidRPr="0053308C">
              <w:rPr>
                <w:kern w:val="36"/>
                <w:szCs w:val="24"/>
                <w:vertAlign w:val="superscript"/>
                <w:lang w:val="es-ES"/>
              </w:rPr>
              <w:t>nd</w:t>
            </w:r>
            <w:r w:rsidRPr="0053308C">
              <w:rPr>
                <w:kern w:val="36"/>
                <w:szCs w:val="24"/>
                <w:lang w:val="es-ES"/>
              </w:rPr>
              <w:t xml:space="preserve"> floor, Meeting Room ‘Andromeda’</w:t>
            </w:r>
            <w:r w:rsidRPr="0053308C">
              <w:rPr>
                <w:kern w:val="36"/>
                <w:szCs w:val="24"/>
                <w:lang w:val="es-ES"/>
              </w:rPr>
              <w:br/>
            </w:r>
            <w:hyperlink r:id="rId33" w:history="1">
              <w:r w:rsidRPr="0053308C">
                <w:rPr>
                  <w:color w:val="0000FF"/>
                  <w:kern w:val="36"/>
                  <w:u w:val="single"/>
                  <w:lang w:val="es-ES"/>
                </w:rPr>
                <w:t>http://www.ftw.at/kontakt/Anfahrtsplan-TGV.pdf</w:t>
              </w:r>
            </w:hyperlink>
          </w:p>
        </w:tc>
      </w:tr>
      <w:tr w:rsidR="00255600" w:rsidRPr="00590758" w:rsidTr="00636576">
        <w:trPr>
          <w:trHeight w:val="3660"/>
        </w:trPr>
        <w:tc>
          <w:tcPr>
            <w:tcW w:w="3787" w:type="dxa"/>
            <w:shd w:val="clear" w:color="auto" w:fill="auto"/>
          </w:tcPr>
          <w:p w:rsidR="00255600" w:rsidRPr="005D5B4E" w:rsidRDefault="00255600" w:rsidP="00636576">
            <w:pPr>
              <w:spacing w:after="120"/>
              <w:rPr>
                <w:kern w:val="36"/>
                <w:szCs w:val="24"/>
                <w:lang w:val="en-US"/>
              </w:rPr>
            </w:pPr>
            <w:r w:rsidRPr="005D5B4E">
              <w:rPr>
                <w:kern w:val="36"/>
                <w:szCs w:val="24"/>
                <w:lang w:val="en-US"/>
              </w:rPr>
              <w:t xml:space="preserve">Take the underground line  </w:t>
            </w:r>
            <w:r w:rsidRPr="005D5B4E">
              <w:rPr>
                <w:kern w:val="36"/>
                <w:szCs w:val="24"/>
                <w:lang w:val="en-US"/>
              </w:rPr>
              <w:br/>
              <w:t>U1 (red line)</w:t>
            </w:r>
            <w:r w:rsidRPr="005D5B4E">
              <w:rPr>
                <w:kern w:val="36"/>
                <w:szCs w:val="24"/>
                <w:lang w:val="en-US"/>
              </w:rPr>
              <w:br/>
              <w:t>in direction Leopoldau</w:t>
            </w:r>
          </w:p>
          <w:p w:rsidR="00255600" w:rsidRPr="005D5B4E" w:rsidRDefault="00255600" w:rsidP="00636576">
            <w:pPr>
              <w:spacing w:after="120"/>
              <w:rPr>
                <w:kern w:val="36"/>
                <w:szCs w:val="24"/>
                <w:lang w:val="en-US"/>
              </w:rPr>
            </w:pPr>
          </w:p>
          <w:p w:rsidR="00255600" w:rsidRPr="005D5B4E" w:rsidRDefault="00255600" w:rsidP="00636576">
            <w:pPr>
              <w:spacing w:after="120"/>
              <w:rPr>
                <w:kern w:val="36"/>
                <w:szCs w:val="24"/>
                <w:lang w:val="en-US"/>
              </w:rPr>
            </w:pPr>
            <w:r w:rsidRPr="005D5B4E">
              <w:rPr>
                <w:kern w:val="36"/>
                <w:szCs w:val="24"/>
                <w:lang w:val="en-US"/>
              </w:rPr>
              <w:t xml:space="preserve">Get off at: </w:t>
            </w:r>
            <w:r w:rsidRPr="005D5B4E">
              <w:rPr>
                <w:kern w:val="36"/>
                <w:szCs w:val="24"/>
                <w:lang w:val="en-US"/>
              </w:rPr>
              <w:br/>
              <w:t>Kaisermühlen – VIC</w:t>
            </w:r>
          </w:p>
          <w:p w:rsidR="00255600" w:rsidRPr="005D5B4E" w:rsidRDefault="00255600" w:rsidP="00636576">
            <w:pPr>
              <w:spacing w:after="120"/>
              <w:rPr>
                <w:kern w:val="36"/>
                <w:szCs w:val="24"/>
                <w:lang w:val="en-US"/>
              </w:rPr>
            </w:pPr>
          </w:p>
          <w:p w:rsidR="00255600" w:rsidRPr="005D5B4E" w:rsidRDefault="00255600" w:rsidP="00636576">
            <w:pPr>
              <w:spacing w:after="120"/>
              <w:rPr>
                <w:kern w:val="36"/>
                <w:szCs w:val="24"/>
                <w:lang w:val="en-US"/>
              </w:rPr>
            </w:pPr>
            <w:r w:rsidRPr="005D5B4E">
              <w:rPr>
                <w:kern w:val="36"/>
                <w:szCs w:val="24"/>
                <w:lang w:val="en-US"/>
              </w:rPr>
              <w:t xml:space="preserve">Take the exit in the direction tagged </w:t>
            </w:r>
            <w:r w:rsidRPr="005D5B4E">
              <w:rPr>
                <w:kern w:val="36"/>
                <w:szCs w:val="24"/>
                <w:lang w:val="en-US"/>
              </w:rPr>
              <w:br/>
              <w:t>‘Austria Center’ or  ‘Schüttaustraße’.</w:t>
            </w:r>
          </w:p>
        </w:tc>
        <w:tc>
          <w:tcPr>
            <w:tcW w:w="5251" w:type="dxa"/>
            <w:shd w:val="clear" w:color="auto" w:fill="auto"/>
          </w:tcPr>
          <w:p w:rsidR="00255600" w:rsidRPr="005D5B4E" w:rsidRDefault="00255600" w:rsidP="00636576">
            <w:pPr>
              <w:rPr>
                <w:kern w:val="36"/>
                <w:szCs w:val="24"/>
                <w:lang w:val="en-US"/>
              </w:rPr>
            </w:pPr>
            <w:r w:rsidRPr="00636576">
              <w:rPr>
                <w:noProof/>
                <w:kern w:val="36"/>
                <w:szCs w:val="24"/>
                <w:lang w:val="en-GB" w:eastAsia="zh-CN"/>
              </w:rPr>
              <w:drawing>
                <wp:anchor distT="0" distB="0" distL="114300" distR="114300" simplePos="0" relativeHeight="251661312" behindDoc="0" locked="0" layoutInCell="1" allowOverlap="1" wp14:anchorId="3239F055" wp14:editId="73C5CA9D">
                  <wp:simplePos x="0" y="0"/>
                  <wp:positionH relativeFrom="column">
                    <wp:posOffset>0</wp:posOffset>
                  </wp:positionH>
                  <wp:positionV relativeFrom="paragraph">
                    <wp:posOffset>0</wp:posOffset>
                  </wp:positionV>
                  <wp:extent cx="3019425" cy="196215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19425" cy="1962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55600" w:rsidRPr="00590758" w:rsidTr="00636576">
        <w:trPr>
          <w:trHeight w:val="2268"/>
        </w:trPr>
        <w:tc>
          <w:tcPr>
            <w:tcW w:w="3787" w:type="dxa"/>
            <w:shd w:val="clear" w:color="auto" w:fill="auto"/>
          </w:tcPr>
          <w:p w:rsidR="00255600" w:rsidRPr="005D5B4E" w:rsidRDefault="00255600" w:rsidP="00636576">
            <w:pPr>
              <w:rPr>
                <w:kern w:val="36"/>
                <w:szCs w:val="24"/>
                <w:lang w:val="en-US"/>
              </w:rPr>
            </w:pPr>
            <w:r w:rsidRPr="00636576">
              <w:rPr>
                <w:noProof/>
                <w:lang w:val="en-GB" w:eastAsia="zh-CN"/>
              </w:rPr>
              <w:lastRenderedPageBreak/>
              <mc:AlternateContent>
                <mc:Choice Requires="wps">
                  <w:drawing>
                    <wp:anchor distT="0" distB="0" distL="114300" distR="114300" simplePos="0" relativeHeight="251659264" behindDoc="0" locked="0" layoutInCell="1" allowOverlap="1" wp14:anchorId="05FACBCB" wp14:editId="0168EDA9">
                      <wp:simplePos x="0" y="0"/>
                      <wp:positionH relativeFrom="column">
                        <wp:posOffset>1224280</wp:posOffset>
                      </wp:positionH>
                      <wp:positionV relativeFrom="paragraph">
                        <wp:posOffset>1513205</wp:posOffset>
                      </wp:positionV>
                      <wp:extent cx="1019175" cy="2286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28600"/>
                              </a:xfrm>
                              <a:prstGeom prst="rect">
                                <a:avLst/>
                              </a:prstGeom>
                              <a:noFill/>
                              <a:ln>
                                <a:noFill/>
                              </a:ln>
                              <a:extLst>
                                <a:ext uri="{909E8E84-426E-40DD-AFC4-6F175D3DCCD1}">
                                  <a14:hiddenFill xmlns:a14="http://schemas.microsoft.com/office/drawing/2010/main">
                                    <a:solidFill>
                                      <a:schemeClr val="tx2">
                                        <a:lumMod val="20000"/>
                                        <a:lumOff val="80000"/>
                                      </a:schemeClr>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8E25B0" w:rsidRPr="00090A2A" w:rsidRDefault="008E25B0" w:rsidP="00255600">
                                  <w:pPr>
                                    <w:rPr>
                                      <w:color w:val="FFFFFF"/>
                                      <w:lang w:val="de-DE"/>
                                    </w:rPr>
                                  </w:pPr>
                                  <w:r w:rsidRPr="00090A2A">
                                    <w:rPr>
                                      <w:color w:val="FFFFFF"/>
                                      <w:lang w:val="de-DE"/>
                                    </w:rPr>
                                    <w:t xml:space="preserve">  -Tech GATE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96.4pt;margin-top:119.15pt;width:80.2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" filled="f" fillcolor="#c6d9f1 [671]" stroked="f" strokecolor="red">
                      <v:textbox>
                        <w:txbxContent>
                          <w:p w:rsidR="008E25B0" w:rsidRPr="00090A2A" w:rsidRDefault="008E25B0" w:rsidP="00255600">
                            <w:pPr>
                              <w:rPr>
                                <w:color w:val="FFFFFF"/>
                                <w:lang w:val="de-DE"/>
                              </w:rPr>
                            </w:pPr>
                            <w:r w:rsidRPr="00090A2A">
                              <w:rPr>
                                <w:color w:val="FFFFFF"/>
                                <w:lang w:val="de-DE"/>
                              </w:rPr>
                              <w:t xml:space="preserve">  -Tech GATE -</w:t>
                            </w:r>
                          </w:p>
                        </w:txbxContent>
                      </v:textbox>
                    </v:shape>
                  </w:pict>
                </mc:Fallback>
              </mc:AlternateContent>
            </w:r>
            <w:r w:rsidRPr="005D5B4E">
              <w:rPr>
                <w:szCs w:val="24"/>
                <w:lang w:val="en-US"/>
              </w:rPr>
              <w:t>Go downstairs turn right and proceed in the direction depicted with red dots.</w:t>
            </w:r>
          </w:p>
        </w:tc>
        <w:tc>
          <w:tcPr>
            <w:tcW w:w="5251" w:type="dxa"/>
            <w:shd w:val="clear" w:color="auto" w:fill="auto"/>
          </w:tcPr>
          <w:p w:rsidR="00255600" w:rsidRPr="005D5B4E" w:rsidRDefault="00255600" w:rsidP="00636576">
            <w:pPr>
              <w:rPr>
                <w:kern w:val="36"/>
                <w:szCs w:val="24"/>
                <w:lang w:val="en-US"/>
              </w:rPr>
            </w:pPr>
            <w:r w:rsidRPr="00636576">
              <w:rPr>
                <w:noProof/>
                <w:kern w:val="36"/>
                <w:szCs w:val="24"/>
                <w:lang w:val="en-GB" w:eastAsia="zh-CN"/>
              </w:rPr>
              <w:drawing>
                <wp:anchor distT="0" distB="0" distL="114300" distR="114300" simplePos="0" relativeHeight="251660288" behindDoc="0" locked="0" layoutInCell="1" allowOverlap="1" wp14:anchorId="317227BD" wp14:editId="036B521C">
                  <wp:simplePos x="0" y="0"/>
                  <wp:positionH relativeFrom="column">
                    <wp:posOffset>20955</wp:posOffset>
                  </wp:positionH>
                  <wp:positionV relativeFrom="paragraph">
                    <wp:posOffset>112395</wp:posOffset>
                  </wp:positionV>
                  <wp:extent cx="3018155" cy="202120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8155" cy="20212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55600" w:rsidRPr="00636576" w:rsidTr="00636576">
        <w:trPr>
          <w:trHeight w:val="2268"/>
        </w:trPr>
        <w:tc>
          <w:tcPr>
            <w:tcW w:w="3787" w:type="dxa"/>
            <w:shd w:val="clear" w:color="auto" w:fill="auto"/>
          </w:tcPr>
          <w:p w:rsidR="00255600" w:rsidRPr="005D5B4E" w:rsidRDefault="00255600" w:rsidP="00636576">
            <w:pPr>
              <w:rPr>
                <w:kern w:val="36"/>
                <w:szCs w:val="24"/>
                <w:lang w:val="en-US"/>
              </w:rPr>
            </w:pPr>
            <w:r w:rsidRPr="005D5B4E">
              <w:rPr>
                <w:kern w:val="36"/>
                <w:szCs w:val="24"/>
                <w:lang w:val="en-US"/>
              </w:rPr>
              <w:t xml:space="preserve">Take the entrance on the right side </w:t>
            </w:r>
            <w:r w:rsidRPr="005D5B4E">
              <w:rPr>
                <w:kern w:val="36"/>
                <w:szCs w:val="24"/>
                <w:lang w:val="en-US"/>
              </w:rPr>
              <w:br/>
              <w:t>of the bridge of the Tech Gate Building,</w:t>
            </w:r>
            <w:r w:rsidRPr="005D5B4E">
              <w:rPr>
                <w:kern w:val="36"/>
                <w:szCs w:val="24"/>
                <w:lang w:val="en-US"/>
              </w:rPr>
              <w:br/>
              <w:t>2</w:t>
            </w:r>
            <w:r w:rsidRPr="005D5B4E">
              <w:rPr>
                <w:kern w:val="36"/>
                <w:szCs w:val="24"/>
                <w:vertAlign w:val="superscript"/>
                <w:lang w:val="en-US"/>
              </w:rPr>
              <w:t>nd</w:t>
            </w:r>
            <w:r w:rsidRPr="005D5B4E">
              <w:rPr>
                <w:kern w:val="36"/>
                <w:szCs w:val="24"/>
                <w:lang w:val="en-US"/>
              </w:rPr>
              <w:t xml:space="preserve"> Floor, Room ‘Andromeda’</w:t>
            </w:r>
            <w:r w:rsidRPr="005D5B4E">
              <w:rPr>
                <w:kern w:val="36"/>
                <w:szCs w:val="24"/>
                <w:lang w:val="en-US"/>
              </w:rPr>
              <w:br/>
              <w:t>(On Sunday, take the entrance on the left side, go to the 3</w:t>
            </w:r>
            <w:r w:rsidRPr="005D5B4E">
              <w:rPr>
                <w:kern w:val="36"/>
                <w:szCs w:val="24"/>
                <w:vertAlign w:val="superscript"/>
                <w:lang w:val="en-US"/>
              </w:rPr>
              <w:t>rd</w:t>
            </w:r>
            <w:r w:rsidRPr="005D5B4E">
              <w:rPr>
                <w:kern w:val="36"/>
                <w:szCs w:val="24"/>
                <w:lang w:val="en-US"/>
              </w:rPr>
              <w:t xml:space="preserve"> floor and walk over the bridge to the right side)</w:t>
            </w:r>
            <w:r w:rsidRPr="005D5B4E">
              <w:rPr>
                <w:kern w:val="36"/>
                <w:szCs w:val="24"/>
                <w:lang w:val="en-US"/>
              </w:rPr>
              <w:br/>
            </w:r>
          </w:p>
        </w:tc>
        <w:tc>
          <w:tcPr>
            <w:tcW w:w="5251" w:type="dxa"/>
            <w:shd w:val="clear" w:color="auto" w:fill="auto"/>
          </w:tcPr>
          <w:p w:rsidR="00255600" w:rsidRPr="00636576" w:rsidRDefault="00255600" w:rsidP="00636576">
            <w:pPr>
              <w:rPr>
                <w:kern w:val="36"/>
                <w:szCs w:val="24"/>
                <w:lang w:val="es-ES"/>
              </w:rPr>
            </w:pPr>
            <w:r w:rsidRPr="00636576">
              <w:rPr>
                <w:noProof/>
                <w:kern w:val="36"/>
                <w:szCs w:val="24"/>
                <w:lang w:val="en-GB" w:eastAsia="zh-CN"/>
              </w:rPr>
              <mc:AlternateContent>
                <mc:Choice Requires="wps">
                  <w:drawing>
                    <wp:anchor distT="0" distB="0" distL="114300" distR="114300" simplePos="0" relativeHeight="251662336" behindDoc="0" locked="0" layoutInCell="1" allowOverlap="1" wp14:anchorId="4739AFFC" wp14:editId="0B213466">
                      <wp:simplePos x="0" y="0"/>
                      <wp:positionH relativeFrom="column">
                        <wp:posOffset>2362835</wp:posOffset>
                      </wp:positionH>
                      <wp:positionV relativeFrom="paragraph">
                        <wp:posOffset>1039495</wp:posOffset>
                      </wp:positionV>
                      <wp:extent cx="638175" cy="457200"/>
                      <wp:effectExtent l="24765" t="26035" r="22860" b="2159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457200"/>
                              </a:xfrm>
                              <a:prstGeom prst="ellipse">
                                <a:avLst/>
                              </a:prstGeom>
                              <a:solidFill>
                                <a:srgbClr val="FFFFFF">
                                  <a:alpha val="0"/>
                                </a:srgbClr>
                              </a:solidFill>
                              <a:ln w="41275">
                                <a:solidFill>
                                  <a:srgbClr val="FF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186.05pt;margin-top:81.85pt;width:50.2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" strokecolor="red" strokeweight="3.25pt">
                      <v:fill opacity="0"/>
                      <v:textbox inset="5.85pt,.7pt,5.85pt,.7pt"/>
                    </v:oval>
                  </w:pict>
                </mc:Fallback>
              </mc:AlternateContent>
            </w:r>
            <w:r w:rsidRPr="00636576">
              <w:rPr>
                <w:noProof/>
                <w:kern w:val="36"/>
                <w:szCs w:val="24"/>
                <w:lang w:val="en-GB" w:eastAsia="zh-CN"/>
              </w:rPr>
              <w:drawing>
                <wp:inline distT="0" distB="0" distL="0" distR="0" wp14:anchorId="13E3E0C2" wp14:editId="283232B1">
                  <wp:extent cx="3028950" cy="1704975"/>
                  <wp:effectExtent l="0" t="0" r="0" b="9525"/>
                  <wp:docPr id="10" name="Picture 10" descr="Beschreibung: C:\Users\brandtner\Desktop\techgate_spil_g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Beschreibung: C:\Users\brandtner\Desktop\techgate_spil_gros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8950" cy="1704975"/>
                          </a:xfrm>
                          <a:prstGeom prst="rect">
                            <a:avLst/>
                          </a:prstGeom>
                          <a:noFill/>
                          <a:ln>
                            <a:noFill/>
                          </a:ln>
                        </pic:spPr>
                      </pic:pic>
                    </a:graphicData>
                  </a:graphic>
                </wp:inline>
              </w:drawing>
            </w:r>
          </w:p>
        </w:tc>
      </w:tr>
    </w:tbl>
    <w:p w:rsidR="00255600" w:rsidRPr="00636576" w:rsidRDefault="00255600" w:rsidP="00255600">
      <w:pPr>
        <w:numPr>
          <w:ilvl w:val="0"/>
          <w:numId w:val="6"/>
        </w:numPr>
        <w:tabs>
          <w:tab w:val="left" w:pos="0"/>
          <w:tab w:val="left" w:pos="851"/>
        </w:tabs>
        <w:spacing w:after="225"/>
        <w:textAlignment w:val="top"/>
        <w:outlineLvl w:val="0"/>
        <w:rPr>
          <w:b/>
          <w:bCs/>
          <w:kern w:val="36"/>
          <w:szCs w:val="24"/>
          <w:lang w:val="es-ES"/>
        </w:rPr>
      </w:pPr>
      <w:r w:rsidRPr="00636576">
        <w:rPr>
          <w:b/>
          <w:bCs/>
          <w:kern w:val="36"/>
          <w:szCs w:val="24"/>
          <w:lang w:val="es-ES"/>
        </w:rPr>
        <w:t>Hotels</w:t>
      </w:r>
    </w:p>
    <w:p w:rsidR="00255600" w:rsidRPr="00636576" w:rsidRDefault="00255600" w:rsidP="00255600">
      <w:pPr>
        <w:tabs>
          <w:tab w:val="left" w:pos="0"/>
          <w:tab w:val="left" w:pos="851"/>
        </w:tabs>
        <w:textAlignment w:val="top"/>
        <w:outlineLvl w:val="0"/>
        <w:rPr>
          <w:b/>
          <w:lang w:val="es-ES"/>
        </w:rPr>
      </w:pPr>
      <w:r w:rsidRPr="00636576">
        <w:rPr>
          <w:b/>
          <w:lang w:val="es-ES"/>
        </w:rPr>
        <w:t>SUITE NOVOTEL WIEN MESSE</w:t>
      </w:r>
    </w:p>
    <w:p w:rsidR="00255600" w:rsidRPr="00636576" w:rsidRDefault="00255600" w:rsidP="00255600">
      <w:pPr>
        <w:tabs>
          <w:tab w:val="left" w:pos="0"/>
          <w:tab w:val="left" w:pos="851"/>
        </w:tabs>
        <w:textAlignment w:val="top"/>
        <w:outlineLvl w:val="0"/>
        <w:rPr>
          <w:lang w:val="es-ES"/>
        </w:rPr>
      </w:pPr>
      <w:r w:rsidRPr="00636576">
        <w:rPr>
          <w:lang w:val="es-ES"/>
        </w:rPr>
        <w:t>Radingerstrasse 2</w:t>
      </w:r>
      <w:r w:rsidRPr="00636576">
        <w:rPr>
          <w:lang w:val="es-ES"/>
        </w:rPr>
        <w:br/>
        <w:t>1020 Wien</w:t>
      </w:r>
    </w:p>
    <w:p w:rsidR="00255600" w:rsidRPr="00636576" w:rsidRDefault="00255600" w:rsidP="00255600">
      <w:pPr>
        <w:tabs>
          <w:tab w:val="left" w:pos="0"/>
          <w:tab w:val="left" w:pos="851"/>
        </w:tabs>
        <w:textAlignment w:val="top"/>
        <w:outlineLvl w:val="0"/>
        <w:rPr>
          <w:lang w:val="es-ES"/>
        </w:rPr>
      </w:pPr>
      <w:r w:rsidRPr="00636576">
        <w:rPr>
          <w:kern w:val="36"/>
          <w:lang w:val="es-ES"/>
        </w:rPr>
        <w:t xml:space="preserve">Tel: </w:t>
      </w:r>
      <w:r w:rsidRPr="00636576">
        <w:rPr>
          <w:kern w:val="36"/>
          <w:lang w:val="es-ES"/>
        </w:rPr>
        <w:tab/>
      </w:r>
      <w:r w:rsidRPr="00636576">
        <w:rPr>
          <w:kern w:val="36"/>
          <w:lang w:val="es-ES"/>
        </w:rPr>
        <w:tab/>
      </w:r>
      <w:r w:rsidRPr="00636576">
        <w:rPr>
          <w:kern w:val="36"/>
          <w:lang w:val="es-ES"/>
        </w:rPr>
        <w:tab/>
      </w:r>
      <w:r w:rsidRPr="00636576">
        <w:rPr>
          <w:lang w:val="es-ES"/>
        </w:rPr>
        <w:t>(+43)1/245880</w:t>
      </w:r>
    </w:p>
    <w:p w:rsidR="00255600" w:rsidRPr="005D5B4E" w:rsidRDefault="00255600" w:rsidP="00255600">
      <w:pPr>
        <w:tabs>
          <w:tab w:val="left" w:pos="0"/>
          <w:tab w:val="left" w:pos="851"/>
        </w:tabs>
        <w:textAlignment w:val="top"/>
        <w:outlineLvl w:val="0"/>
        <w:rPr>
          <w:kern w:val="36"/>
          <w:lang w:val="fr-CH"/>
        </w:rPr>
      </w:pPr>
      <w:r w:rsidRPr="005D5B4E">
        <w:rPr>
          <w:kern w:val="36"/>
          <w:lang w:val="fr-CH"/>
        </w:rPr>
        <w:t xml:space="preserve">Fax: </w:t>
      </w:r>
      <w:r w:rsidRPr="005D5B4E">
        <w:rPr>
          <w:kern w:val="36"/>
          <w:lang w:val="fr-CH"/>
        </w:rPr>
        <w:tab/>
      </w:r>
      <w:r w:rsidRPr="005D5B4E">
        <w:rPr>
          <w:kern w:val="36"/>
          <w:lang w:val="fr-CH"/>
        </w:rPr>
        <w:tab/>
      </w:r>
      <w:r w:rsidRPr="005D5B4E">
        <w:rPr>
          <w:kern w:val="36"/>
          <w:lang w:val="fr-CH"/>
        </w:rPr>
        <w:tab/>
      </w:r>
      <w:r w:rsidRPr="005D5B4E">
        <w:rPr>
          <w:lang w:val="fr-CH"/>
        </w:rPr>
        <w:t>(+43)1/24588188</w:t>
      </w:r>
      <w:r w:rsidRPr="005D5B4E">
        <w:rPr>
          <w:lang w:val="fr-CH"/>
        </w:rPr>
        <w:br/>
      </w:r>
      <w:r w:rsidRPr="005D5B4E">
        <w:rPr>
          <w:kern w:val="36"/>
          <w:lang w:val="fr-CH"/>
        </w:rPr>
        <w:t xml:space="preserve">E-Mail: </w:t>
      </w:r>
      <w:r w:rsidRPr="005D5B4E">
        <w:rPr>
          <w:kern w:val="36"/>
          <w:lang w:val="fr-CH"/>
        </w:rPr>
        <w:tab/>
      </w:r>
      <w:r w:rsidRPr="005D5B4E">
        <w:rPr>
          <w:kern w:val="36"/>
          <w:lang w:val="fr-CH"/>
        </w:rPr>
        <w:tab/>
      </w:r>
      <w:hyperlink r:id="rId37" w:history="1">
        <w:r w:rsidRPr="005D5B4E">
          <w:rPr>
            <w:color w:val="0000FF"/>
            <w:u w:val="single"/>
            <w:lang w:val="fr-CH"/>
          </w:rPr>
          <w:t>h3720@accor.com</w:t>
        </w:r>
      </w:hyperlink>
      <w:r w:rsidRPr="005D5B4E">
        <w:rPr>
          <w:lang w:val="fr-CH"/>
        </w:rPr>
        <w:t xml:space="preserve"> </w:t>
      </w:r>
    </w:p>
    <w:p w:rsidR="00255600" w:rsidRPr="005D5B4E" w:rsidRDefault="00255600" w:rsidP="00255600">
      <w:pPr>
        <w:tabs>
          <w:tab w:val="left" w:pos="0"/>
          <w:tab w:val="left" w:pos="851"/>
        </w:tabs>
        <w:textAlignment w:val="top"/>
        <w:outlineLvl w:val="0"/>
        <w:rPr>
          <w:lang w:val="fr-CH"/>
        </w:rPr>
      </w:pPr>
      <w:r w:rsidRPr="005D5B4E">
        <w:rPr>
          <w:lang w:val="fr-CH"/>
        </w:rPr>
        <w:t>Website:</w:t>
      </w:r>
      <w:r w:rsidRPr="005D5B4E">
        <w:rPr>
          <w:lang w:val="fr-CH"/>
        </w:rPr>
        <w:tab/>
      </w:r>
      <w:hyperlink r:id="rId38" w:history="1">
        <w:r w:rsidRPr="005D5B4E">
          <w:rPr>
            <w:color w:val="0000FF"/>
            <w:u w:val="single"/>
            <w:lang w:val="fr-CH"/>
          </w:rPr>
          <w:t>http://www.accorhotels.com/gb/hotel-3720-suite-novotel-wien-messe/index.shtml</w:t>
        </w:r>
      </w:hyperlink>
      <w:r w:rsidRPr="005D5B4E">
        <w:rPr>
          <w:lang w:val="fr-CH"/>
        </w:rPr>
        <w:t xml:space="preserve">  </w:t>
      </w:r>
    </w:p>
    <w:p w:rsidR="00255600" w:rsidRPr="005D5B4E" w:rsidRDefault="00255600" w:rsidP="00255600">
      <w:pPr>
        <w:tabs>
          <w:tab w:val="left" w:pos="0"/>
          <w:tab w:val="left" w:pos="851"/>
        </w:tabs>
        <w:spacing w:after="120"/>
        <w:textAlignment w:val="top"/>
        <w:outlineLvl w:val="0"/>
        <w:rPr>
          <w:lang w:val="en-US"/>
        </w:rPr>
      </w:pPr>
      <w:r w:rsidRPr="005D5B4E">
        <w:rPr>
          <w:lang w:val="en-US"/>
        </w:rPr>
        <w:t xml:space="preserve">The hotel is located near underground station U1 Vorgartenstrasse and 2 stops from FTW </w:t>
      </w:r>
      <w:r w:rsidRPr="005D5B4E">
        <w:rPr>
          <w:lang w:val="en-US"/>
        </w:rPr>
        <w:br/>
        <w:t>(U1 Kaisermühlen VIC) and 7 min to the City Center.</w:t>
      </w:r>
    </w:p>
    <w:p w:rsidR="00255600" w:rsidRPr="005D5B4E" w:rsidRDefault="00255600" w:rsidP="00255600">
      <w:pPr>
        <w:tabs>
          <w:tab w:val="left" w:pos="0"/>
          <w:tab w:val="left" w:pos="851"/>
        </w:tabs>
        <w:spacing w:after="225"/>
        <w:textAlignment w:val="top"/>
        <w:outlineLvl w:val="0"/>
        <w:rPr>
          <w:kern w:val="36"/>
          <w:lang w:val="en-US"/>
        </w:rPr>
      </w:pPr>
      <w:r w:rsidRPr="005D5B4E">
        <w:rPr>
          <w:kern w:val="36"/>
          <w:lang w:val="en-US"/>
        </w:rPr>
        <w:t xml:space="preserve">There is a quota of 20 rooms reserved at this hotel, until </w:t>
      </w:r>
      <w:r w:rsidRPr="005D5B4E">
        <w:rPr>
          <w:b/>
          <w:bCs/>
          <w:kern w:val="36"/>
          <w:lang w:val="en-US"/>
        </w:rPr>
        <w:t>28 September 2012</w:t>
      </w:r>
      <w:r w:rsidRPr="005D5B4E">
        <w:rPr>
          <w:kern w:val="36"/>
          <w:lang w:val="en-US"/>
        </w:rPr>
        <w:t>.</w:t>
      </w:r>
      <w:r w:rsidRPr="005D5B4E">
        <w:rPr>
          <w:kern w:val="36"/>
          <w:lang w:val="en-US"/>
        </w:rPr>
        <w:br/>
        <w:t xml:space="preserve">Please fill Novotel hotel reservation form (attached). </w:t>
      </w:r>
      <w:r w:rsidRPr="005D5B4E">
        <w:rPr>
          <w:kern w:val="36"/>
          <w:lang w:val="en-US"/>
        </w:rPr>
        <w:br/>
        <w:t xml:space="preserve">- Single room incl. breakfast:  106 Euro / room / night </w:t>
      </w:r>
      <w:r w:rsidRPr="005D5B4E">
        <w:rPr>
          <w:kern w:val="36"/>
          <w:lang w:val="en-US"/>
        </w:rPr>
        <w:br/>
        <w:t>- Double room incl. breakfast: 118 Euro / room / night</w:t>
      </w:r>
      <w:r w:rsidRPr="005D5B4E">
        <w:rPr>
          <w:kern w:val="36"/>
          <w:lang w:val="en-US"/>
        </w:rPr>
        <w:br/>
        <w:t xml:space="preserve">Individual reservation and payment at the hotel is obligatory for the participants. </w:t>
      </w:r>
    </w:p>
    <w:p w:rsidR="00255600" w:rsidRPr="005D5B4E" w:rsidRDefault="00255600" w:rsidP="00255600">
      <w:pPr>
        <w:rPr>
          <w:lang w:val="en-US"/>
        </w:rPr>
      </w:pPr>
      <w:r w:rsidRPr="005D5B4E">
        <w:rPr>
          <w:b/>
          <w:lang w:val="en-US"/>
        </w:rPr>
        <w:t>ARCOTEL KAISERWASSER</w:t>
      </w:r>
      <w:r w:rsidRPr="005D5B4E">
        <w:rPr>
          <w:b/>
          <w:lang w:val="en-US"/>
        </w:rPr>
        <w:br/>
      </w:r>
      <w:r w:rsidRPr="005D5B4E">
        <w:rPr>
          <w:lang w:val="en-US"/>
        </w:rPr>
        <w:t>Wagramer Strasse 8</w:t>
      </w:r>
    </w:p>
    <w:p w:rsidR="00255600" w:rsidRPr="005D5B4E" w:rsidRDefault="00255600" w:rsidP="00255600">
      <w:pPr>
        <w:rPr>
          <w:lang w:val="en-US"/>
        </w:rPr>
      </w:pPr>
      <w:r w:rsidRPr="005D5B4E">
        <w:rPr>
          <w:lang w:val="en-US"/>
        </w:rPr>
        <w:t>1220 Wien</w:t>
      </w:r>
    </w:p>
    <w:p w:rsidR="00255600" w:rsidRPr="005D5B4E" w:rsidRDefault="00255600" w:rsidP="00255600">
      <w:pPr>
        <w:tabs>
          <w:tab w:val="left" w:pos="0"/>
          <w:tab w:val="left" w:pos="851"/>
        </w:tabs>
        <w:textAlignment w:val="top"/>
        <w:outlineLvl w:val="0"/>
        <w:rPr>
          <w:lang w:val="en-US"/>
        </w:rPr>
      </w:pPr>
      <w:r w:rsidRPr="005D5B4E">
        <w:rPr>
          <w:kern w:val="36"/>
          <w:lang w:val="en-US"/>
        </w:rPr>
        <w:t xml:space="preserve">Tel: </w:t>
      </w:r>
      <w:r w:rsidRPr="005D5B4E">
        <w:rPr>
          <w:kern w:val="36"/>
          <w:lang w:val="en-US"/>
        </w:rPr>
        <w:tab/>
      </w:r>
      <w:r w:rsidRPr="005D5B4E">
        <w:rPr>
          <w:kern w:val="36"/>
          <w:lang w:val="en-US"/>
        </w:rPr>
        <w:tab/>
      </w:r>
      <w:r w:rsidRPr="005D5B4E">
        <w:rPr>
          <w:kern w:val="36"/>
          <w:lang w:val="en-US"/>
        </w:rPr>
        <w:tab/>
        <w:t>(</w:t>
      </w:r>
      <w:r w:rsidRPr="005D5B4E">
        <w:rPr>
          <w:lang w:val="en-US"/>
        </w:rPr>
        <w:t>+43) 1 224 24-0</w:t>
      </w:r>
      <w:r w:rsidRPr="005D5B4E">
        <w:rPr>
          <w:lang w:val="en-US"/>
        </w:rPr>
        <w:br/>
      </w:r>
      <w:r w:rsidRPr="005D5B4E">
        <w:rPr>
          <w:kern w:val="36"/>
          <w:lang w:val="en-US"/>
        </w:rPr>
        <w:t xml:space="preserve">Fax: </w:t>
      </w:r>
      <w:r w:rsidRPr="005D5B4E">
        <w:rPr>
          <w:kern w:val="36"/>
          <w:lang w:val="en-US"/>
        </w:rPr>
        <w:tab/>
      </w:r>
      <w:r w:rsidRPr="005D5B4E">
        <w:rPr>
          <w:kern w:val="36"/>
          <w:lang w:val="en-US"/>
        </w:rPr>
        <w:tab/>
      </w:r>
      <w:r w:rsidRPr="005D5B4E">
        <w:rPr>
          <w:kern w:val="36"/>
          <w:lang w:val="en-US"/>
        </w:rPr>
        <w:tab/>
        <w:t>(</w:t>
      </w:r>
      <w:r w:rsidRPr="005D5B4E">
        <w:rPr>
          <w:lang w:val="en-US"/>
        </w:rPr>
        <w:t>+43) 1 224 24-710</w:t>
      </w:r>
      <w:r w:rsidRPr="005D5B4E">
        <w:rPr>
          <w:lang w:val="en-US"/>
        </w:rPr>
        <w:br/>
      </w:r>
      <w:r w:rsidRPr="005D5B4E">
        <w:rPr>
          <w:kern w:val="36"/>
          <w:lang w:val="en-US"/>
        </w:rPr>
        <w:t xml:space="preserve">E-Mail: </w:t>
      </w:r>
      <w:r w:rsidRPr="005D5B4E">
        <w:rPr>
          <w:kern w:val="36"/>
          <w:lang w:val="en-US"/>
        </w:rPr>
        <w:tab/>
      </w:r>
      <w:r w:rsidRPr="005D5B4E">
        <w:rPr>
          <w:kern w:val="36"/>
          <w:lang w:val="en-US"/>
        </w:rPr>
        <w:tab/>
      </w:r>
      <w:hyperlink r:id="rId39" w:history="1">
        <w:r w:rsidRPr="005D5B4E">
          <w:rPr>
            <w:color w:val="0000FF"/>
            <w:u w:val="single"/>
            <w:lang w:val="en-US"/>
          </w:rPr>
          <w:t>kaiserwasser@arcotelhotels.com</w:t>
        </w:r>
      </w:hyperlink>
      <w:r w:rsidRPr="005D5B4E">
        <w:rPr>
          <w:lang w:val="en-US"/>
        </w:rPr>
        <w:br/>
        <w:t>Website:</w:t>
      </w:r>
      <w:r w:rsidRPr="005D5B4E">
        <w:rPr>
          <w:lang w:val="en-US"/>
        </w:rPr>
        <w:tab/>
      </w:r>
      <w:hyperlink r:id="rId40" w:history="1">
        <w:r w:rsidRPr="005D5B4E">
          <w:rPr>
            <w:color w:val="0000FF"/>
            <w:u w:val="single"/>
            <w:lang w:val="en-US"/>
          </w:rPr>
          <w:t>http://www.arcotelhotels.com/en/kaiserwasser_hotel_vienna/</w:t>
        </w:r>
      </w:hyperlink>
      <w:r w:rsidRPr="005D5B4E">
        <w:rPr>
          <w:lang w:val="en-US"/>
        </w:rPr>
        <w:t xml:space="preserve"> </w:t>
      </w:r>
    </w:p>
    <w:p w:rsidR="00255600" w:rsidRPr="005D5B4E" w:rsidRDefault="00255600" w:rsidP="00255600">
      <w:pPr>
        <w:rPr>
          <w:kern w:val="36"/>
          <w:lang w:val="en-US"/>
        </w:rPr>
      </w:pPr>
      <w:r w:rsidRPr="005D5B4E">
        <w:rPr>
          <w:kern w:val="36"/>
          <w:lang w:val="en-US"/>
        </w:rPr>
        <w:t>Single room without breakfast: about 109 Euro / room / night (plus Breakfast € 20)</w:t>
      </w:r>
      <w:r w:rsidRPr="005D5B4E">
        <w:rPr>
          <w:kern w:val="36"/>
          <w:lang w:val="en-US"/>
        </w:rPr>
        <w:br/>
        <w:t>The hotel Arcotel is located opposite the Techgate.</w:t>
      </w:r>
    </w:p>
    <w:p w:rsidR="00255600" w:rsidRPr="005D5B4E" w:rsidRDefault="00255600" w:rsidP="00255600">
      <w:pPr>
        <w:tabs>
          <w:tab w:val="left" w:pos="0"/>
          <w:tab w:val="left" w:pos="851"/>
        </w:tabs>
        <w:textAlignment w:val="top"/>
        <w:outlineLvl w:val="0"/>
        <w:rPr>
          <w:kern w:val="36"/>
          <w:lang w:val="en-US"/>
        </w:rPr>
      </w:pPr>
      <w:r w:rsidRPr="005D5B4E">
        <w:rPr>
          <w:kern w:val="36"/>
          <w:lang w:val="en-US"/>
        </w:rPr>
        <w:t>Reservation and payment is on your own responsibility.</w:t>
      </w:r>
    </w:p>
    <w:p w:rsidR="00255600" w:rsidRPr="005D5B4E" w:rsidRDefault="00255600" w:rsidP="00255600">
      <w:pPr>
        <w:tabs>
          <w:tab w:val="left" w:pos="0"/>
          <w:tab w:val="left" w:pos="851"/>
        </w:tabs>
        <w:textAlignment w:val="top"/>
        <w:outlineLvl w:val="0"/>
        <w:rPr>
          <w:kern w:val="36"/>
          <w:lang w:val="en-US"/>
        </w:rPr>
      </w:pPr>
    </w:p>
    <w:p w:rsidR="00255600" w:rsidRPr="0053308C" w:rsidRDefault="00255600" w:rsidP="00255600">
      <w:pPr>
        <w:tabs>
          <w:tab w:val="left" w:pos="0"/>
          <w:tab w:val="left" w:pos="851"/>
        </w:tabs>
        <w:textAlignment w:val="top"/>
        <w:outlineLvl w:val="0"/>
        <w:rPr>
          <w:lang w:val="de-CH"/>
        </w:rPr>
      </w:pPr>
      <w:r w:rsidRPr="0053308C">
        <w:rPr>
          <w:b/>
          <w:kern w:val="36"/>
          <w:lang w:val="de-CH"/>
        </w:rPr>
        <w:t>HOTEL CAPRICORNO</w:t>
      </w:r>
      <w:r w:rsidRPr="0053308C">
        <w:rPr>
          <w:b/>
          <w:lang w:val="de-CH"/>
        </w:rPr>
        <w:br/>
      </w:r>
      <w:r w:rsidRPr="0053308C">
        <w:rPr>
          <w:lang w:val="de-CH"/>
        </w:rPr>
        <w:t>Schwedenplatz 3-4</w:t>
      </w:r>
      <w:r w:rsidRPr="0053308C">
        <w:rPr>
          <w:lang w:val="de-CH"/>
        </w:rPr>
        <w:br/>
        <w:t>1010 Wien</w:t>
      </w:r>
      <w:r w:rsidRPr="0053308C">
        <w:rPr>
          <w:lang w:val="de-CH"/>
        </w:rPr>
        <w:br/>
      </w:r>
      <w:r w:rsidRPr="0053308C">
        <w:rPr>
          <w:kern w:val="36"/>
          <w:lang w:val="de-CH"/>
        </w:rPr>
        <w:t xml:space="preserve">Tel: </w:t>
      </w:r>
      <w:r w:rsidRPr="0053308C">
        <w:rPr>
          <w:kern w:val="36"/>
          <w:lang w:val="de-CH"/>
        </w:rPr>
        <w:tab/>
      </w:r>
      <w:r w:rsidRPr="0053308C">
        <w:rPr>
          <w:kern w:val="36"/>
          <w:lang w:val="de-CH"/>
        </w:rPr>
        <w:tab/>
      </w:r>
      <w:r w:rsidRPr="0053308C">
        <w:rPr>
          <w:kern w:val="36"/>
          <w:lang w:val="de-CH"/>
        </w:rPr>
        <w:tab/>
        <w:t>(</w:t>
      </w:r>
      <w:r w:rsidRPr="0053308C">
        <w:rPr>
          <w:lang w:val="de-CH"/>
        </w:rPr>
        <w:t>+43)153331040</w:t>
      </w:r>
      <w:r w:rsidRPr="0053308C">
        <w:rPr>
          <w:lang w:val="de-CH"/>
        </w:rPr>
        <w:br/>
      </w:r>
      <w:r w:rsidRPr="0053308C">
        <w:rPr>
          <w:kern w:val="36"/>
          <w:lang w:val="de-CH"/>
        </w:rPr>
        <w:t xml:space="preserve">Fax: </w:t>
      </w:r>
      <w:r w:rsidRPr="0053308C">
        <w:rPr>
          <w:kern w:val="36"/>
          <w:lang w:val="de-CH"/>
        </w:rPr>
        <w:tab/>
      </w:r>
      <w:r w:rsidRPr="0053308C">
        <w:rPr>
          <w:kern w:val="36"/>
          <w:lang w:val="de-CH"/>
        </w:rPr>
        <w:tab/>
      </w:r>
      <w:r w:rsidRPr="0053308C">
        <w:rPr>
          <w:kern w:val="36"/>
          <w:lang w:val="de-CH"/>
        </w:rPr>
        <w:tab/>
        <w:t>(</w:t>
      </w:r>
      <w:r w:rsidRPr="0053308C">
        <w:rPr>
          <w:lang w:val="de-CH"/>
        </w:rPr>
        <w:t>+43)153376714</w:t>
      </w:r>
      <w:r w:rsidRPr="0053308C">
        <w:rPr>
          <w:lang w:val="de-CH"/>
        </w:rPr>
        <w:br/>
      </w:r>
      <w:r w:rsidRPr="0053308C">
        <w:rPr>
          <w:kern w:val="36"/>
          <w:lang w:val="de-CH"/>
        </w:rPr>
        <w:t xml:space="preserve">E-Mail: </w:t>
      </w:r>
      <w:r w:rsidRPr="0053308C">
        <w:rPr>
          <w:kern w:val="36"/>
          <w:lang w:val="de-CH"/>
        </w:rPr>
        <w:tab/>
      </w:r>
      <w:r w:rsidRPr="0053308C">
        <w:rPr>
          <w:kern w:val="36"/>
          <w:lang w:val="de-CH"/>
        </w:rPr>
        <w:tab/>
      </w:r>
      <w:hyperlink r:id="rId41" w:history="1">
        <w:r w:rsidRPr="0053308C">
          <w:rPr>
            <w:color w:val="0000FF"/>
            <w:u w:val="single"/>
            <w:lang w:val="de-CH"/>
          </w:rPr>
          <w:t>capricorno@schick-hotels.com</w:t>
        </w:r>
      </w:hyperlink>
      <w:r w:rsidRPr="0053308C">
        <w:rPr>
          <w:lang w:val="de-CH"/>
        </w:rPr>
        <w:br/>
        <w:t xml:space="preserve">Website: </w:t>
      </w:r>
      <w:r w:rsidRPr="0053308C">
        <w:rPr>
          <w:lang w:val="de-CH"/>
        </w:rPr>
        <w:tab/>
      </w:r>
      <w:hyperlink r:id="rId42" w:history="1">
        <w:r w:rsidRPr="0053308C">
          <w:rPr>
            <w:color w:val="0000FF"/>
            <w:u w:val="single"/>
            <w:lang w:val="de-CH"/>
          </w:rPr>
          <w:t>http://www.schick-hotels.com/index-hotel-capricorno-vienna.en.htm</w:t>
        </w:r>
      </w:hyperlink>
      <w:r w:rsidRPr="0053308C">
        <w:rPr>
          <w:lang w:val="de-CH"/>
        </w:rPr>
        <w:t xml:space="preserve"> </w:t>
      </w:r>
    </w:p>
    <w:p w:rsidR="00255600" w:rsidRPr="005D5B4E" w:rsidRDefault="00255600" w:rsidP="00255600">
      <w:pPr>
        <w:tabs>
          <w:tab w:val="left" w:pos="0"/>
          <w:tab w:val="left" w:pos="851"/>
        </w:tabs>
        <w:textAlignment w:val="top"/>
        <w:outlineLvl w:val="0"/>
        <w:rPr>
          <w:lang w:val="en-US"/>
        </w:rPr>
      </w:pPr>
      <w:r w:rsidRPr="005D5B4E">
        <w:rPr>
          <w:kern w:val="36"/>
          <w:lang w:val="en-US"/>
        </w:rPr>
        <w:t>Reservation is on your own responsibility.</w:t>
      </w:r>
      <w:r w:rsidRPr="005D5B4E">
        <w:rPr>
          <w:kern w:val="36"/>
          <w:lang w:val="en-US"/>
        </w:rPr>
        <w:br/>
      </w:r>
      <w:r w:rsidRPr="005D5B4E">
        <w:rPr>
          <w:lang w:val="en-US"/>
        </w:rPr>
        <w:t xml:space="preserve">The hotel is located in the Center of Vienna (Underground line U1,  Schwedenplatz ). </w:t>
      </w:r>
    </w:p>
    <w:p w:rsidR="00255600" w:rsidRPr="00636576" w:rsidRDefault="00255600" w:rsidP="00255600">
      <w:pPr>
        <w:numPr>
          <w:ilvl w:val="0"/>
          <w:numId w:val="6"/>
        </w:numPr>
        <w:tabs>
          <w:tab w:val="left" w:pos="0"/>
          <w:tab w:val="left" w:pos="851"/>
        </w:tabs>
        <w:spacing w:after="225"/>
        <w:textAlignment w:val="top"/>
        <w:outlineLvl w:val="0"/>
        <w:rPr>
          <w:b/>
          <w:bCs/>
          <w:kern w:val="36"/>
          <w:szCs w:val="24"/>
          <w:lang w:val="es-ES"/>
        </w:rPr>
      </w:pPr>
      <w:r w:rsidRPr="00636576">
        <w:rPr>
          <w:b/>
          <w:bCs/>
          <w:kern w:val="36"/>
          <w:szCs w:val="24"/>
          <w:lang w:val="es-ES"/>
        </w:rPr>
        <w:t>Restaurants near FTW / Tech Gate</w:t>
      </w:r>
    </w:p>
    <w:p w:rsidR="00255600" w:rsidRPr="00636576" w:rsidRDefault="00255600" w:rsidP="00255600">
      <w:pPr>
        <w:tabs>
          <w:tab w:val="left" w:pos="0"/>
          <w:tab w:val="left" w:pos="851"/>
        </w:tabs>
        <w:textAlignment w:val="top"/>
        <w:outlineLvl w:val="0"/>
        <w:rPr>
          <w:lang w:val="es-ES"/>
        </w:rPr>
      </w:pPr>
      <w:r w:rsidRPr="00636576">
        <w:rPr>
          <w:b/>
          <w:lang w:val="es-ES"/>
        </w:rPr>
        <w:t>Restaurant UNO Kaiserwasser</w:t>
      </w:r>
      <w:r w:rsidRPr="00636576">
        <w:rPr>
          <w:b/>
          <w:lang w:val="es-ES"/>
        </w:rPr>
        <w:br/>
      </w:r>
      <w:r w:rsidRPr="00636576">
        <w:rPr>
          <w:kern w:val="36"/>
          <w:szCs w:val="24"/>
          <w:lang w:val="es-ES"/>
        </w:rPr>
        <w:t>Wagramer Strasse 8 (location opposite Techgate)</w:t>
      </w:r>
      <w:r w:rsidRPr="00636576">
        <w:rPr>
          <w:kern w:val="36"/>
          <w:szCs w:val="24"/>
          <w:lang w:val="es-ES"/>
        </w:rPr>
        <w:br/>
      </w:r>
      <w:r w:rsidRPr="00636576">
        <w:rPr>
          <w:lang w:val="es-ES"/>
        </w:rPr>
        <w:t>À la carte: 12.00 a.m. - 2.30 p.m. and 6.00 p.m. - 10.30 p.m.</w:t>
      </w:r>
    </w:p>
    <w:p w:rsidR="00255600" w:rsidRPr="005D5B4E" w:rsidRDefault="00255600" w:rsidP="00255600">
      <w:pPr>
        <w:tabs>
          <w:tab w:val="left" w:pos="0"/>
          <w:tab w:val="left" w:pos="851"/>
        </w:tabs>
        <w:textAlignment w:val="top"/>
        <w:outlineLvl w:val="0"/>
        <w:rPr>
          <w:lang w:val="en-US"/>
        </w:rPr>
      </w:pPr>
      <w:r w:rsidRPr="005D5B4E">
        <w:rPr>
          <w:lang w:val="en-US"/>
        </w:rPr>
        <w:t>Kaiserwasser brunch, Sundays, 12.00 a.m. - 3.00 p.m.</w:t>
      </w:r>
    </w:p>
    <w:p w:rsidR="00255600" w:rsidRPr="005D5B4E" w:rsidRDefault="00255600" w:rsidP="00255600">
      <w:pPr>
        <w:tabs>
          <w:tab w:val="left" w:pos="0"/>
          <w:tab w:val="left" w:pos="851"/>
        </w:tabs>
        <w:textAlignment w:val="top"/>
        <w:outlineLvl w:val="0"/>
        <w:rPr>
          <w:lang w:val="en-US"/>
        </w:rPr>
      </w:pPr>
      <w:r w:rsidRPr="005D5B4E">
        <w:rPr>
          <w:lang w:val="en-US"/>
        </w:rPr>
        <w:t>Tel. (+43) 1 224 24-866</w:t>
      </w:r>
    </w:p>
    <w:p w:rsidR="00255600" w:rsidRPr="005D5B4E" w:rsidRDefault="0053308C" w:rsidP="00255600">
      <w:pPr>
        <w:tabs>
          <w:tab w:val="left" w:pos="0"/>
          <w:tab w:val="left" w:pos="851"/>
        </w:tabs>
        <w:textAlignment w:val="top"/>
        <w:outlineLvl w:val="0"/>
        <w:rPr>
          <w:lang w:val="en-US"/>
        </w:rPr>
      </w:pPr>
      <w:hyperlink r:id="rId43" w:history="1">
        <w:r w:rsidR="00255600" w:rsidRPr="005D5B4E">
          <w:rPr>
            <w:color w:val="0000FF"/>
            <w:u w:val="single"/>
            <w:lang w:val="en-US"/>
          </w:rPr>
          <w:t>http://www.restaurantuno.at/index.asp?lang=en</w:t>
        </w:r>
      </w:hyperlink>
      <w:r w:rsidR="00255600" w:rsidRPr="005D5B4E">
        <w:rPr>
          <w:lang w:val="en-US"/>
        </w:rPr>
        <w:t xml:space="preserve"> </w:t>
      </w:r>
    </w:p>
    <w:p w:rsidR="00255600" w:rsidRPr="005D5B4E" w:rsidRDefault="00255600" w:rsidP="00255600">
      <w:pPr>
        <w:tabs>
          <w:tab w:val="left" w:pos="0"/>
          <w:tab w:val="left" w:pos="851"/>
        </w:tabs>
        <w:textAlignment w:val="top"/>
        <w:outlineLvl w:val="0"/>
        <w:rPr>
          <w:lang w:val="en-US"/>
        </w:rPr>
      </w:pPr>
    </w:p>
    <w:p w:rsidR="00255600" w:rsidRPr="005D5B4E" w:rsidRDefault="00255600" w:rsidP="00255600">
      <w:pPr>
        <w:tabs>
          <w:tab w:val="left" w:pos="0"/>
          <w:tab w:val="left" w:pos="851"/>
        </w:tabs>
        <w:textAlignment w:val="top"/>
        <w:outlineLvl w:val="0"/>
        <w:rPr>
          <w:b/>
          <w:lang w:val="en-US"/>
        </w:rPr>
      </w:pPr>
      <w:r w:rsidRPr="005D5B4E">
        <w:rPr>
          <w:b/>
          <w:lang w:val="en-US"/>
        </w:rPr>
        <w:t xml:space="preserve">Restaurants in Shopping Center Donauzentrum / Cinemas Donauplex </w:t>
      </w:r>
    </w:p>
    <w:p w:rsidR="00255600" w:rsidRPr="005D5B4E" w:rsidRDefault="00255600" w:rsidP="00255600">
      <w:pPr>
        <w:tabs>
          <w:tab w:val="left" w:pos="0"/>
          <w:tab w:val="left" w:pos="851"/>
        </w:tabs>
        <w:textAlignment w:val="top"/>
        <w:outlineLvl w:val="0"/>
        <w:rPr>
          <w:lang w:val="en-US"/>
        </w:rPr>
      </w:pPr>
      <w:r w:rsidRPr="005D5B4E">
        <w:rPr>
          <w:lang w:val="en-US"/>
        </w:rPr>
        <w:t>U1 Station ‘Kagran’ (2 Stops from U1 ‘Kaisermühlen’)</w:t>
      </w:r>
    </w:p>
    <w:p w:rsidR="00255600" w:rsidRPr="005D5B4E" w:rsidRDefault="00590758" w:rsidP="00255600">
      <w:pPr>
        <w:tabs>
          <w:tab w:val="left" w:pos="0"/>
          <w:tab w:val="left" w:pos="851"/>
        </w:tabs>
        <w:textAlignment w:val="top"/>
        <w:outlineLvl w:val="0"/>
        <w:rPr>
          <w:lang w:val="en-US"/>
        </w:rPr>
      </w:pPr>
      <w:hyperlink r:id="rId44" w:history="1">
        <w:r w:rsidR="00255600" w:rsidRPr="005D5B4E">
          <w:rPr>
            <w:color w:val="0000FF"/>
            <w:u w:val="single"/>
            <w:lang w:val="en-US"/>
          </w:rPr>
          <w:t>http://www.donauzentrum.at/W/</w:t>
        </w:r>
        <w:bookmarkStart w:id="4" w:name="_GoBack"/>
        <w:bookmarkEnd w:id="4"/>
        <w:r w:rsidR="00255600" w:rsidRPr="005D5B4E">
          <w:rPr>
            <w:color w:val="0000FF"/>
            <w:u w:val="single"/>
            <w:lang w:val="en-US"/>
          </w:rPr>
          <w:t>do/centre/anfahrt</w:t>
        </w:r>
      </w:hyperlink>
      <w:r w:rsidR="00255600" w:rsidRPr="005D5B4E">
        <w:rPr>
          <w:lang w:val="en-US"/>
        </w:rPr>
        <w:t xml:space="preserve"> </w:t>
      </w:r>
    </w:p>
    <w:p w:rsidR="00255600" w:rsidRPr="00636576" w:rsidRDefault="00255600" w:rsidP="00255600">
      <w:pPr>
        <w:numPr>
          <w:ilvl w:val="0"/>
          <w:numId w:val="6"/>
        </w:numPr>
        <w:tabs>
          <w:tab w:val="left" w:pos="0"/>
          <w:tab w:val="left" w:pos="851"/>
        </w:tabs>
        <w:spacing w:after="225"/>
        <w:textAlignment w:val="top"/>
        <w:outlineLvl w:val="0"/>
        <w:rPr>
          <w:b/>
          <w:bCs/>
          <w:kern w:val="36"/>
          <w:szCs w:val="24"/>
          <w:lang w:val="es-ES"/>
        </w:rPr>
      </w:pPr>
      <w:r w:rsidRPr="00636576">
        <w:rPr>
          <w:b/>
          <w:bCs/>
          <w:kern w:val="36"/>
          <w:szCs w:val="24"/>
          <w:lang w:val="es-ES"/>
        </w:rPr>
        <w:t xml:space="preserve">Host contact Person </w:t>
      </w:r>
    </w:p>
    <w:p w:rsidR="00255600" w:rsidRPr="0053308C" w:rsidRDefault="00255600" w:rsidP="00255600">
      <w:pPr>
        <w:tabs>
          <w:tab w:val="left" w:pos="0"/>
          <w:tab w:val="left" w:pos="851"/>
        </w:tabs>
        <w:spacing w:after="225"/>
        <w:contextualSpacing/>
        <w:textAlignment w:val="top"/>
        <w:outlineLvl w:val="0"/>
        <w:rPr>
          <w:rFonts w:eastAsia="MS Mincho"/>
          <w:kern w:val="36"/>
          <w:szCs w:val="24"/>
          <w:lang w:val="de-CH"/>
        </w:rPr>
      </w:pPr>
      <w:r w:rsidRPr="0053308C">
        <w:rPr>
          <w:rFonts w:eastAsia="MS Mincho"/>
          <w:kern w:val="36"/>
          <w:szCs w:val="24"/>
          <w:lang w:val="de-CH"/>
        </w:rPr>
        <w:t>Name:</w:t>
      </w:r>
      <w:r w:rsidRPr="0053308C">
        <w:rPr>
          <w:rFonts w:eastAsia="MS Mincho"/>
          <w:kern w:val="36"/>
          <w:szCs w:val="24"/>
          <w:lang w:val="de-CH"/>
        </w:rPr>
        <w:tab/>
        <w:t>Dr Peter Fröhlich</w:t>
      </w:r>
      <w:r w:rsidRPr="0053308C">
        <w:rPr>
          <w:rFonts w:eastAsia="MS Mincho"/>
          <w:kern w:val="36"/>
          <w:szCs w:val="24"/>
          <w:lang w:val="de-CH"/>
        </w:rPr>
        <w:br/>
        <w:t xml:space="preserve">E-Mail: </w:t>
      </w:r>
      <w:r w:rsidRPr="0053308C">
        <w:rPr>
          <w:rFonts w:eastAsia="MS Mincho"/>
          <w:kern w:val="36"/>
          <w:szCs w:val="24"/>
          <w:lang w:val="de-CH"/>
        </w:rPr>
        <w:tab/>
      </w:r>
      <w:hyperlink r:id="rId45" w:history="1">
        <w:r w:rsidRPr="0053308C">
          <w:rPr>
            <w:rFonts w:eastAsia="MS Mincho"/>
            <w:color w:val="0000FF"/>
            <w:kern w:val="36"/>
            <w:szCs w:val="24"/>
            <w:u w:val="single"/>
            <w:lang w:val="de-CH"/>
          </w:rPr>
          <w:t>froehlich@ftw.at</w:t>
        </w:r>
      </w:hyperlink>
    </w:p>
    <w:p w:rsidR="00255600" w:rsidRPr="00636576" w:rsidRDefault="00255600" w:rsidP="00255600">
      <w:pPr>
        <w:tabs>
          <w:tab w:val="left" w:pos="0"/>
          <w:tab w:val="left" w:pos="851"/>
        </w:tabs>
        <w:spacing w:after="225"/>
        <w:contextualSpacing/>
        <w:textAlignment w:val="top"/>
        <w:outlineLvl w:val="0"/>
        <w:rPr>
          <w:rFonts w:eastAsia="MS Mincho"/>
          <w:kern w:val="36"/>
          <w:szCs w:val="24"/>
          <w:lang w:val="es-ES"/>
        </w:rPr>
      </w:pPr>
      <w:r w:rsidRPr="00636576">
        <w:rPr>
          <w:rFonts w:eastAsia="MS Mincho"/>
          <w:kern w:val="36"/>
          <w:szCs w:val="24"/>
          <w:lang w:val="es-ES"/>
        </w:rPr>
        <w:t xml:space="preserve">Telephone: +43 (0)150 528 30 85 </w:t>
      </w:r>
      <w:r w:rsidRPr="00636576">
        <w:rPr>
          <w:rFonts w:eastAsia="MS Mincho"/>
          <w:kern w:val="36"/>
          <w:szCs w:val="24"/>
          <w:lang w:val="es-ES"/>
        </w:rPr>
        <w:br/>
        <w:t xml:space="preserve">Mobile: </w:t>
      </w:r>
      <w:r w:rsidRPr="00636576">
        <w:rPr>
          <w:rFonts w:eastAsia="MS Mincho"/>
          <w:kern w:val="36"/>
          <w:szCs w:val="24"/>
          <w:lang w:val="es-ES"/>
        </w:rPr>
        <w:tab/>
        <w:t>+43 (0)664 826 98 65</w:t>
      </w:r>
    </w:p>
    <w:p w:rsidR="00255600" w:rsidRPr="00636576" w:rsidRDefault="00255600" w:rsidP="00255600">
      <w:pPr>
        <w:rPr>
          <w:kern w:val="36"/>
          <w:lang w:val="es-ES"/>
        </w:rPr>
      </w:pPr>
    </w:p>
    <w:p w:rsidR="00255600" w:rsidRPr="00636576" w:rsidRDefault="00255600" w:rsidP="00255600">
      <w:pPr>
        <w:rPr>
          <w:kern w:val="36"/>
          <w:lang w:val="es-ES"/>
        </w:rPr>
        <w:sectPr w:rsidR="00255600" w:rsidRPr="00636576" w:rsidSect="00255600">
          <w:headerReference w:type="default" r:id="rId46"/>
          <w:pgSz w:w="11907" w:h="16840" w:code="9"/>
          <w:pgMar w:top="567" w:right="1089" w:bottom="567" w:left="1089" w:header="567" w:footer="567" w:gutter="0"/>
          <w:paperSrc w:first="7" w:other="7"/>
          <w:cols w:space="720"/>
          <w:docGrid w:linePitch="326"/>
        </w:sectPr>
      </w:pPr>
    </w:p>
    <w:p w:rsidR="00255600" w:rsidRPr="00636576" w:rsidRDefault="00255600" w:rsidP="00255600">
      <w:pPr>
        <w:spacing w:after="120"/>
        <w:jc w:val="center"/>
        <w:rPr>
          <w:rFonts w:ascii="Arial" w:hAnsi="Arial" w:cs="Arial"/>
          <w:b/>
          <w:sz w:val="18"/>
          <w:szCs w:val="18"/>
          <w:u w:val="single"/>
          <w:lang w:val="es-ES"/>
        </w:rPr>
      </w:pPr>
      <w:r w:rsidRPr="00636576">
        <w:rPr>
          <w:rFonts w:ascii="Arial" w:hAnsi="Arial" w:cs="Arial"/>
          <w:b/>
          <w:sz w:val="18"/>
          <w:szCs w:val="18"/>
          <w:u w:val="single"/>
          <w:lang w:val="es-ES"/>
        </w:rPr>
        <w:lastRenderedPageBreak/>
        <w:t>HOTEL RESERVATION FORM</w:t>
      </w:r>
    </w:p>
    <w:tbl>
      <w:tblPr>
        <w:tblStyle w:val="TableGrid"/>
        <w:tblW w:w="0" w:type="auto"/>
        <w:tblLook w:val="04A0" w:firstRow="1" w:lastRow="0" w:firstColumn="1" w:lastColumn="0" w:noHBand="0" w:noVBand="1"/>
      </w:tblPr>
      <w:tblGrid>
        <w:gridCol w:w="4972"/>
        <w:gridCol w:w="4973"/>
      </w:tblGrid>
      <w:tr w:rsidR="00255600" w:rsidRPr="00636576" w:rsidTr="00636576">
        <w:tc>
          <w:tcPr>
            <w:tcW w:w="4972" w:type="dxa"/>
          </w:tcPr>
          <w:p w:rsidR="00255600" w:rsidRPr="005D5B4E" w:rsidRDefault="00255600" w:rsidP="00E2150C">
            <w:pPr>
              <w:spacing w:before="60"/>
              <w:rPr>
                <w:rFonts w:ascii="Arial" w:hAnsi="Arial" w:cs="Arial"/>
                <w:b/>
                <w:sz w:val="22"/>
                <w:szCs w:val="22"/>
                <w:lang w:val="fr-CH"/>
              </w:rPr>
            </w:pPr>
            <w:r w:rsidRPr="005D5B4E">
              <w:rPr>
                <w:rFonts w:ascii="Arial" w:hAnsi="Arial" w:cs="Arial"/>
                <w:b/>
                <w:sz w:val="22"/>
                <w:szCs w:val="22"/>
                <w:lang w:val="fr-CH"/>
              </w:rPr>
              <w:t>Suite Novotel Wien Messe</w:t>
            </w:r>
          </w:p>
          <w:p w:rsidR="00255600" w:rsidRPr="005D5B4E" w:rsidRDefault="00255600" w:rsidP="00E2150C">
            <w:pPr>
              <w:spacing w:before="60"/>
              <w:rPr>
                <w:rFonts w:ascii="Arial" w:hAnsi="Arial" w:cs="Arial"/>
                <w:b/>
                <w:sz w:val="22"/>
                <w:szCs w:val="22"/>
                <w:lang w:val="fr-CH"/>
              </w:rPr>
            </w:pPr>
            <w:r w:rsidRPr="005D5B4E">
              <w:rPr>
                <w:rFonts w:ascii="Arial" w:hAnsi="Arial" w:cs="Arial"/>
                <w:b/>
                <w:sz w:val="22"/>
                <w:szCs w:val="22"/>
                <w:lang w:val="fr-CH"/>
              </w:rPr>
              <w:t>Radingerstrasse 2</w:t>
            </w:r>
          </w:p>
          <w:p w:rsidR="00255600" w:rsidRPr="00636576" w:rsidRDefault="00255600" w:rsidP="00E2150C">
            <w:pPr>
              <w:spacing w:before="60"/>
              <w:rPr>
                <w:rFonts w:ascii="Arial" w:hAnsi="Arial" w:cs="Arial"/>
                <w:b/>
                <w:sz w:val="22"/>
                <w:szCs w:val="22"/>
                <w:lang w:val="es-ES"/>
              </w:rPr>
            </w:pPr>
            <w:r w:rsidRPr="00636576">
              <w:rPr>
                <w:rFonts w:ascii="Arial" w:hAnsi="Arial" w:cs="Arial"/>
                <w:b/>
                <w:sz w:val="22"/>
                <w:szCs w:val="22"/>
                <w:lang w:val="es-ES"/>
              </w:rPr>
              <w:t>1020 Wien</w:t>
            </w:r>
          </w:p>
          <w:p w:rsidR="00255600" w:rsidRPr="00636576" w:rsidRDefault="00255600" w:rsidP="00E2150C">
            <w:pPr>
              <w:spacing w:before="60"/>
              <w:rPr>
                <w:rFonts w:ascii="Arial" w:hAnsi="Arial" w:cs="Arial"/>
                <w:b/>
                <w:sz w:val="22"/>
                <w:szCs w:val="22"/>
                <w:lang w:val="es-ES"/>
              </w:rPr>
            </w:pPr>
            <w:r w:rsidRPr="00636576">
              <w:rPr>
                <w:rFonts w:ascii="Arial" w:hAnsi="Arial" w:cs="Arial"/>
                <w:b/>
                <w:sz w:val="22"/>
                <w:szCs w:val="22"/>
                <w:lang w:val="es-ES"/>
              </w:rPr>
              <w:t>Tel: +43 1 245 88 0</w:t>
            </w:r>
          </w:p>
          <w:p w:rsidR="00255600" w:rsidRPr="00636576" w:rsidRDefault="00255600" w:rsidP="00E2150C">
            <w:pPr>
              <w:spacing w:before="60"/>
              <w:jc w:val="both"/>
              <w:rPr>
                <w:rFonts w:ascii="Arial" w:hAnsi="Arial" w:cs="Arial"/>
                <w:b/>
                <w:sz w:val="18"/>
                <w:szCs w:val="18"/>
                <w:u w:val="single"/>
                <w:lang w:val="es-ES"/>
              </w:rPr>
            </w:pPr>
            <w:r w:rsidRPr="00636576">
              <w:rPr>
                <w:rFonts w:ascii="Arial" w:hAnsi="Arial" w:cs="Arial"/>
                <w:b/>
                <w:sz w:val="22"/>
                <w:szCs w:val="22"/>
                <w:lang w:val="es-ES"/>
              </w:rPr>
              <w:t xml:space="preserve">e-mail: </w:t>
            </w:r>
            <w:hyperlink r:id="rId47" w:history="1">
              <w:r w:rsidRPr="00636576">
                <w:rPr>
                  <w:rFonts w:ascii="Arial" w:hAnsi="Arial" w:cs="Arial"/>
                  <w:b/>
                  <w:color w:val="0000FF"/>
                  <w:sz w:val="22"/>
                  <w:szCs w:val="22"/>
                  <w:u w:val="single"/>
                  <w:lang w:val="es-ES"/>
                </w:rPr>
                <w:t>h3720@accor.com</w:t>
              </w:r>
            </w:hyperlink>
          </w:p>
        </w:tc>
        <w:tc>
          <w:tcPr>
            <w:tcW w:w="4973" w:type="dxa"/>
          </w:tcPr>
          <w:p w:rsidR="00255600" w:rsidRPr="00636576" w:rsidRDefault="00255600" w:rsidP="00636576">
            <w:pPr>
              <w:jc w:val="center"/>
              <w:rPr>
                <w:rFonts w:ascii="Arial" w:hAnsi="Arial" w:cs="Arial"/>
                <w:b/>
                <w:sz w:val="18"/>
                <w:szCs w:val="18"/>
                <w:u w:val="single"/>
                <w:lang w:val="es-ES"/>
              </w:rPr>
            </w:pPr>
            <w:r w:rsidRPr="00636576">
              <w:rPr>
                <w:rFonts w:ascii="Arial" w:hAnsi="Arial" w:cs="Arial"/>
                <w:noProof/>
                <w:lang w:val="en-GB" w:eastAsia="zh-CN"/>
              </w:rPr>
              <w:drawing>
                <wp:inline distT="0" distB="0" distL="0" distR="0" wp14:anchorId="28CF7D54" wp14:editId="3B07CEDE">
                  <wp:extent cx="800100" cy="800100"/>
                  <wp:effectExtent l="0" t="0" r="0" b="0"/>
                  <wp:docPr id="12" name="Picture 12" descr="http://www.fnetravel.com/english/uae/dubaihotel/al-barsha-tecom-greens/suitenovotelmalloftheemirates/suite-novotel-mall-of-the-emirat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netravel.com/english/uae/dubaihotel/al-barsha-tecom-greens/suitenovotelmalloftheemirates/suite-novotel-mall-of-the-emirates-logo.jp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r>
    </w:tbl>
    <w:p w:rsidR="00255600" w:rsidRPr="005D5B4E" w:rsidRDefault="00255600" w:rsidP="00E2150C">
      <w:pPr>
        <w:spacing w:before="60"/>
        <w:ind w:left="1440" w:hanging="1440"/>
        <w:jc w:val="center"/>
        <w:rPr>
          <w:rFonts w:ascii="Arial" w:hAnsi="Arial" w:cs="Arial"/>
          <w:b/>
          <w:i/>
          <w:sz w:val="18"/>
          <w:szCs w:val="18"/>
          <w:lang w:val="en-US"/>
        </w:rPr>
      </w:pPr>
      <w:r w:rsidRPr="005D5B4E">
        <w:rPr>
          <w:rFonts w:ascii="Arial" w:hAnsi="Arial" w:cs="Arial"/>
          <w:b/>
          <w:sz w:val="18"/>
          <w:szCs w:val="18"/>
          <w:lang w:val="en-US"/>
        </w:rPr>
        <w:t xml:space="preserve">Meeting Name: </w:t>
      </w:r>
      <w:r w:rsidRPr="005D5B4E">
        <w:rPr>
          <w:rFonts w:ascii="Arial" w:hAnsi="Arial" w:cs="Arial"/>
          <w:b/>
          <w:i/>
          <w:sz w:val="18"/>
          <w:szCs w:val="18"/>
          <w:lang w:val="en-US"/>
        </w:rPr>
        <w:t>“</w:t>
      </w:r>
      <w:r w:rsidRPr="005D5B4E">
        <w:rPr>
          <w:rFonts w:ascii="Arial" w:hAnsi="Arial" w:cs="Arial"/>
          <w:b/>
          <w:lang w:val="en-US"/>
        </w:rPr>
        <w:t>ITU-T</w:t>
      </w:r>
      <w:r w:rsidRPr="005D5B4E">
        <w:rPr>
          <w:rFonts w:ascii="Arial" w:hAnsi="Arial" w:cs="Arial"/>
          <w:b/>
          <w:i/>
          <w:sz w:val="18"/>
          <w:szCs w:val="18"/>
          <w:lang w:val="en-US"/>
        </w:rPr>
        <w:t>”</w:t>
      </w:r>
    </w:p>
    <w:p w:rsidR="00255600" w:rsidRPr="005D5B4E" w:rsidRDefault="00255600" w:rsidP="00E2150C">
      <w:pPr>
        <w:tabs>
          <w:tab w:val="left" w:pos="2880"/>
          <w:tab w:val="left" w:pos="4860"/>
          <w:tab w:val="left" w:pos="6480"/>
        </w:tabs>
        <w:spacing w:before="60" w:line="360" w:lineRule="auto"/>
        <w:jc w:val="center"/>
        <w:rPr>
          <w:rFonts w:ascii="Arial" w:hAnsi="Arial" w:cs="Arial"/>
          <w:b/>
          <w:i/>
          <w:sz w:val="18"/>
          <w:szCs w:val="18"/>
          <w:lang w:val="en-US"/>
        </w:rPr>
      </w:pPr>
      <w:r w:rsidRPr="005D5B4E">
        <w:rPr>
          <w:rFonts w:ascii="Arial" w:hAnsi="Arial" w:cs="Arial"/>
          <w:b/>
          <w:sz w:val="18"/>
          <w:szCs w:val="18"/>
          <w:lang w:val="en-US"/>
        </w:rPr>
        <w:t>Date: 28. – 30.10.2012</w:t>
      </w:r>
    </w:p>
    <w:p w:rsidR="00255600" w:rsidRPr="005D5B4E" w:rsidRDefault="00255600" w:rsidP="00E2150C">
      <w:pPr>
        <w:tabs>
          <w:tab w:val="left" w:pos="2880"/>
          <w:tab w:val="left" w:pos="4860"/>
          <w:tab w:val="left" w:pos="6480"/>
        </w:tabs>
        <w:spacing w:before="60" w:line="360" w:lineRule="auto"/>
        <w:jc w:val="center"/>
        <w:rPr>
          <w:rFonts w:ascii="Arial" w:hAnsi="Arial" w:cs="Arial"/>
          <w:b/>
          <w:i/>
          <w:sz w:val="18"/>
          <w:szCs w:val="18"/>
          <w:u w:val="single"/>
          <w:lang w:val="en-US"/>
        </w:rPr>
      </w:pPr>
      <w:r w:rsidRPr="005D5B4E">
        <w:rPr>
          <w:rFonts w:ascii="Arial" w:hAnsi="Arial" w:cs="Arial"/>
          <w:b/>
          <w:i/>
          <w:sz w:val="18"/>
          <w:szCs w:val="18"/>
          <w:u w:val="single"/>
          <w:lang w:val="en-US"/>
        </w:rPr>
        <w:t>ANMELDEFRIST / DEADLINE: 12.10.12</w:t>
      </w:r>
    </w:p>
    <w:p w:rsidR="00255600" w:rsidRPr="005D5B4E" w:rsidRDefault="00255600" w:rsidP="00255600">
      <w:pPr>
        <w:pBdr>
          <w:top w:val="single" w:sz="4" w:space="1" w:color="auto"/>
          <w:left w:val="single" w:sz="4" w:space="4" w:color="auto"/>
          <w:bottom w:val="single" w:sz="4" w:space="1" w:color="auto"/>
          <w:right w:val="single" w:sz="4" w:space="4" w:color="auto"/>
        </w:pBdr>
        <w:tabs>
          <w:tab w:val="left" w:pos="2520"/>
          <w:tab w:val="left" w:pos="4860"/>
          <w:tab w:val="left" w:pos="6480"/>
        </w:tabs>
        <w:spacing w:line="360" w:lineRule="auto"/>
        <w:jc w:val="center"/>
        <w:rPr>
          <w:rFonts w:ascii="Arial" w:hAnsi="Arial" w:cs="Arial"/>
          <w:b/>
          <w:sz w:val="18"/>
          <w:szCs w:val="18"/>
          <w:u w:val="single"/>
          <w:lang w:val="en-US"/>
        </w:rPr>
      </w:pPr>
      <w:r w:rsidRPr="005D5B4E">
        <w:rPr>
          <w:rFonts w:ascii="Arial" w:hAnsi="Arial" w:cs="Arial"/>
          <w:b/>
          <w:sz w:val="18"/>
          <w:szCs w:val="18"/>
          <w:u w:val="single"/>
          <w:lang w:val="en-US"/>
        </w:rPr>
        <w:t>GAST INFORMATION  / GUEST INFORMATION</w:t>
      </w:r>
    </w:p>
    <w:p w:rsidR="00255600" w:rsidRPr="005D5B4E" w:rsidRDefault="00255600" w:rsidP="00255600">
      <w:pPr>
        <w:pBdr>
          <w:top w:val="single" w:sz="4" w:space="1" w:color="auto"/>
          <w:left w:val="single" w:sz="4" w:space="4" w:color="auto"/>
          <w:bottom w:val="single" w:sz="4" w:space="1" w:color="auto"/>
          <w:right w:val="single" w:sz="4" w:space="4" w:color="auto"/>
        </w:pBdr>
        <w:tabs>
          <w:tab w:val="left" w:pos="2520"/>
          <w:tab w:val="left" w:pos="4860"/>
          <w:tab w:val="left" w:pos="6480"/>
        </w:tabs>
        <w:spacing w:line="360" w:lineRule="auto"/>
        <w:rPr>
          <w:rFonts w:ascii="Arial" w:hAnsi="Arial" w:cs="Arial"/>
          <w:sz w:val="18"/>
          <w:szCs w:val="18"/>
          <w:lang w:val="en-US"/>
        </w:rPr>
      </w:pPr>
      <w:r w:rsidRPr="005D5B4E">
        <w:rPr>
          <w:rFonts w:ascii="Arial" w:hAnsi="Arial" w:cs="Arial"/>
          <w:b/>
          <w:sz w:val="18"/>
          <w:szCs w:val="18"/>
          <w:lang w:val="en-US"/>
        </w:rPr>
        <w:t>Nachname / Surname</w:t>
      </w:r>
      <w:r w:rsidRPr="005D5B4E">
        <w:rPr>
          <w:rFonts w:ascii="Arial" w:hAnsi="Arial" w:cs="Arial"/>
          <w:sz w:val="18"/>
          <w:szCs w:val="18"/>
          <w:lang w:val="en-US"/>
        </w:rPr>
        <w:t>:</w:t>
      </w:r>
      <w:r w:rsidRPr="005D5B4E">
        <w:rPr>
          <w:rFonts w:ascii="Arial" w:hAnsi="Arial" w:cs="Arial"/>
          <w:sz w:val="18"/>
          <w:szCs w:val="18"/>
          <w:lang w:val="en-US"/>
        </w:rPr>
        <w:tab/>
        <w:t>________________________________________________________</w:t>
      </w:r>
    </w:p>
    <w:p w:rsidR="00255600" w:rsidRPr="005D5B4E" w:rsidRDefault="00255600" w:rsidP="00255600">
      <w:pPr>
        <w:pBdr>
          <w:top w:val="single" w:sz="4" w:space="1" w:color="auto"/>
          <w:left w:val="single" w:sz="4" w:space="4" w:color="auto"/>
          <w:bottom w:val="single" w:sz="4" w:space="1" w:color="auto"/>
          <w:right w:val="single" w:sz="4" w:space="4" w:color="auto"/>
        </w:pBdr>
        <w:tabs>
          <w:tab w:val="left" w:pos="2520"/>
          <w:tab w:val="left" w:pos="4860"/>
          <w:tab w:val="left" w:pos="6480"/>
        </w:tabs>
        <w:spacing w:line="360" w:lineRule="auto"/>
        <w:rPr>
          <w:rFonts w:ascii="Arial" w:hAnsi="Arial" w:cs="Arial"/>
          <w:sz w:val="18"/>
          <w:szCs w:val="18"/>
          <w:lang w:val="en-US"/>
        </w:rPr>
      </w:pPr>
      <w:r w:rsidRPr="005D5B4E">
        <w:rPr>
          <w:rFonts w:ascii="Arial" w:hAnsi="Arial" w:cs="Arial"/>
          <w:b/>
          <w:sz w:val="18"/>
          <w:szCs w:val="18"/>
          <w:lang w:val="en-US"/>
        </w:rPr>
        <w:t>Vorname / Firstname</w:t>
      </w:r>
      <w:r w:rsidRPr="005D5B4E">
        <w:rPr>
          <w:rFonts w:ascii="Arial" w:hAnsi="Arial" w:cs="Arial"/>
          <w:sz w:val="18"/>
          <w:szCs w:val="18"/>
          <w:lang w:val="en-US"/>
        </w:rPr>
        <w:t>:</w:t>
      </w:r>
      <w:r w:rsidRPr="005D5B4E">
        <w:rPr>
          <w:rFonts w:ascii="Arial" w:hAnsi="Arial" w:cs="Arial"/>
          <w:sz w:val="18"/>
          <w:szCs w:val="18"/>
          <w:lang w:val="en-US"/>
        </w:rPr>
        <w:tab/>
        <w:t>________________________________________________________</w:t>
      </w:r>
    </w:p>
    <w:p w:rsidR="00255600" w:rsidRPr="005D5B4E" w:rsidRDefault="00255600" w:rsidP="00255600">
      <w:pPr>
        <w:pBdr>
          <w:top w:val="single" w:sz="4" w:space="1" w:color="auto"/>
          <w:left w:val="single" w:sz="4" w:space="4" w:color="auto"/>
          <w:bottom w:val="single" w:sz="4" w:space="1" w:color="auto"/>
          <w:right w:val="single" w:sz="4" w:space="4" w:color="auto"/>
        </w:pBdr>
        <w:tabs>
          <w:tab w:val="left" w:pos="2520"/>
          <w:tab w:val="left" w:pos="4860"/>
          <w:tab w:val="left" w:pos="6480"/>
        </w:tabs>
        <w:spacing w:line="360" w:lineRule="auto"/>
        <w:rPr>
          <w:rFonts w:ascii="Arial" w:hAnsi="Arial" w:cs="Arial"/>
          <w:sz w:val="18"/>
          <w:szCs w:val="18"/>
          <w:lang w:val="en-US"/>
        </w:rPr>
      </w:pPr>
      <w:r w:rsidRPr="005D5B4E">
        <w:rPr>
          <w:rFonts w:ascii="Arial" w:hAnsi="Arial" w:cs="Arial"/>
          <w:b/>
          <w:sz w:val="18"/>
          <w:szCs w:val="18"/>
          <w:lang w:val="en-US"/>
        </w:rPr>
        <w:t>Company Name / Address</w:t>
      </w:r>
      <w:r w:rsidRPr="005D5B4E">
        <w:rPr>
          <w:rFonts w:ascii="Arial" w:hAnsi="Arial" w:cs="Arial"/>
          <w:sz w:val="18"/>
          <w:szCs w:val="18"/>
          <w:lang w:val="en-US"/>
        </w:rPr>
        <w:t>:</w:t>
      </w:r>
      <w:r w:rsidRPr="005D5B4E">
        <w:rPr>
          <w:rFonts w:ascii="Arial" w:hAnsi="Arial" w:cs="Arial"/>
          <w:sz w:val="18"/>
          <w:szCs w:val="18"/>
          <w:lang w:val="en-US"/>
        </w:rPr>
        <w:tab/>
        <w:t>________________________________________________________</w:t>
      </w:r>
    </w:p>
    <w:p w:rsidR="00255600" w:rsidRPr="005D5B4E" w:rsidRDefault="00255600" w:rsidP="00255600">
      <w:pPr>
        <w:pBdr>
          <w:top w:val="single" w:sz="4" w:space="1" w:color="auto"/>
          <w:left w:val="single" w:sz="4" w:space="4" w:color="auto"/>
          <w:bottom w:val="single" w:sz="4" w:space="1" w:color="auto"/>
          <w:right w:val="single" w:sz="4" w:space="4" w:color="auto"/>
        </w:pBdr>
        <w:tabs>
          <w:tab w:val="left" w:pos="2520"/>
          <w:tab w:val="left" w:pos="4500"/>
          <w:tab w:val="left" w:pos="5940"/>
        </w:tabs>
        <w:spacing w:line="360" w:lineRule="auto"/>
        <w:rPr>
          <w:rFonts w:ascii="Arial" w:hAnsi="Arial" w:cs="Arial"/>
          <w:sz w:val="18"/>
          <w:szCs w:val="18"/>
          <w:lang w:val="en-US"/>
        </w:rPr>
      </w:pPr>
      <w:r w:rsidRPr="005D5B4E">
        <w:rPr>
          <w:rFonts w:ascii="Arial" w:hAnsi="Arial" w:cs="Arial"/>
          <w:b/>
          <w:sz w:val="18"/>
          <w:szCs w:val="18"/>
          <w:lang w:val="en-US"/>
        </w:rPr>
        <w:t>PLZ / Postal Code</w:t>
      </w:r>
      <w:r w:rsidRPr="005D5B4E">
        <w:rPr>
          <w:rFonts w:ascii="Arial" w:hAnsi="Arial" w:cs="Arial"/>
          <w:sz w:val="18"/>
          <w:szCs w:val="18"/>
          <w:lang w:val="en-US"/>
        </w:rPr>
        <w:t>:</w:t>
      </w:r>
      <w:r w:rsidRPr="005D5B4E">
        <w:rPr>
          <w:rFonts w:ascii="Arial" w:hAnsi="Arial" w:cs="Arial"/>
          <w:sz w:val="18"/>
          <w:szCs w:val="18"/>
          <w:lang w:val="en-US"/>
        </w:rPr>
        <w:tab/>
        <w:t>_________________</w:t>
      </w:r>
      <w:r w:rsidRPr="005D5B4E">
        <w:rPr>
          <w:rFonts w:ascii="Arial" w:hAnsi="Arial" w:cs="Arial"/>
          <w:b/>
          <w:sz w:val="18"/>
          <w:szCs w:val="18"/>
          <w:lang w:val="en-US"/>
        </w:rPr>
        <w:t>City &amp; Country</w:t>
      </w:r>
      <w:r w:rsidRPr="005D5B4E">
        <w:rPr>
          <w:rFonts w:ascii="Arial" w:hAnsi="Arial" w:cs="Arial"/>
          <w:sz w:val="18"/>
          <w:szCs w:val="18"/>
          <w:lang w:val="en-US"/>
        </w:rPr>
        <w:t>:</w:t>
      </w:r>
      <w:r w:rsidRPr="005D5B4E">
        <w:rPr>
          <w:rFonts w:ascii="Arial" w:hAnsi="Arial" w:cs="Arial"/>
          <w:sz w:val="18"/>
          <w:szCs w:val="18"/>
          <w:lang w:val="en-US"/>
        </w:rPr>
        <w:tab/>
        <w:t>_________________________</w:t>
      </w:r>
    </w:p>
    <w:p w:rsidR="00255600" w:rsidRPr="005D5B4E" w:rsidRDefault="00255600" w:rsidP="00255600">
      <w:pPr>
        <w:pBdr>
          <w:top w:val="single" w:sz="4" w:space="1" w:color="auto"/>
          <w:left w:val="single" w:sz="4" w:space="4" w:color="auto"/>
          <w:bottom w:val="single" w:sz="4" w:space="1" w:color="auto"/>
          <w:right w:val="single" w:sz="4" w:space="4" w:color="auto"/>
        </w:pBdr>
        <w:tabs>
          <w:tab w:val="left" w:pos="2520"/>
          <w:tab w:val="left" w:pos="4500"/>
          <w:tab w:val="left" w:pos="5940"/>
        </w:tabs>
        <w:spacing w:line="360" w:lineRule="auto"/>
        <w:rPr>
          <w:rFonts w:ascii="Arial" w:hAnsi="Arial" w:cs="Arial"/>
          <w:sz w:val="18"/>
          <w:szCs w:val="18"/>
          <w:lang w:val="fr-CH"/>
        </w:rPr>
      </w:pPr>
      <w:r w:rsidRPr="005D5B4E">
        <w:rPr>
          <w:rFonts w:ascii="Arial" w:hAnsi="Arial" w:cs="Arial"/>
          <w:b/>
          <w:sz w:val="18"/>
          <w:szCs w:val="18"/>
          <w:lang w:val="fr-CH"/>
        </w:rPr>
        <w:t>Tel.: / Phone</w:t>
      </w:r>
      <w:r w:rsidRPr="005D5B4E">
        <w:rPr>
          <w:rFonts w:ascii="Arial" w:hAnsi="Arial" w:cs="Arial"/>
          <w:sz w:val="18"/>
          <w:szCs w:val="18"/>
          <w:lang w:val="fr-CH"/>
        </w:rPr>
        <w:t xml:space="preserve">: </w:t>
      </w:r>
      <w:r w:rsidRPr="005D5B4E">
        <w:rPr>
          <w:rFonts w:ascii="Arial" w:hAnsi="Arial" w:cs="Arial"/>
          <w:sz w:val="18"/>
          <w:szCs w:val="18"/>
          <w:lang w:val="fr-CH"/>
        </w:rPr>
        <w:tab/>
        <w:t>________________________________________________________</w:t>
      </w:r>
    </w:p>
    <w:p w:rsidR="00255600" w:rsidRPr="005D5B4E" w:rsidRDefault="00255600" w:rsidP="00255600">
      <w:pPr>
        <w:pBdr>
          <w:top w:val="single" w:sz="4" w:space="1" w:color="auto"/>
          <w:left w:val="single" w:sz="4" w:space="4" w:color="auto"/>
          <w:bottom w:val="single" w:sz="4" w:space="1" w:color="auto"/>
          <w:right w:val="single" w:sz="4" w:space="4" w:color="auto"/>
        </w:pBdr>
        <w:tabs>
          <w:tab w:val="left" w:pos="2520"/>
          <w:tab w:val="left" w:pos="4500"/>
          <w:tab w:val="left" w:pos="5940"/>
        </w:tabs>
        <w:spacing w:line="360" w:lineRule="auto"/>
        <w:rPr>
          <w:rFonts w:ascii="Arial" w:hAnsi="Arial" w:cs="Arial"/>
          <w:sz w:val="18"/>
          <w:szCs w:val="18"/>
          <w:lang w:val="fr-CH"/>
        </w:rPr>
      </w:pPr>
      <w:r w:rsidRPr="005D5B4E">
        <w:rPr>
          <w:rFonts w:ascii="Arial" w:hAnsi="Arial" w:cs="Arial"/>
          <w:b/>
          <w:sz w:val="18"/>
          <w:szCs w:val="18"/>
          <w:lang w:val="fr-CH"/>
        </w:rPr>
        <w:t>Fax / e-mail</w:t>
      </w:r>
      <w:r w:rsidRPr="005D5B4E">
        <w:rPr>
          <w:rFonts w:ascii="Arial" w:hAnsi="Arial" w:cs="Arial"/>
          <w:sz w:val="18"/>
          <w:szCs w:val="18"/>
          <w:lang w:val="fr-CH"/>
        </w:rPr>
        <w:t xml:space="preserve">: </w:t>
      </w:r>
      <w:r w:rsidRPr="005D5B4E">
        <w:rPr>
          <w:rFonts w:ascii="Arial" w:hAnsi="Arial" w:cs="Arial"/>
          <w:sz w:val="18"/>
          <w:szCs w:val="18"/>
          <w:lang w:val="fr-CH"/>
        </w:rPr>
        <w:tab/>
        <w:t>________________________________________________________</w:t>
      </w:r>
    </w:p>
    <w:p w:rsidR="00255600" w:rsidRPr="005D5B4E" w:rsidRDefault="00255600" w:rsidP="00255600">
      <w:pPr>
        <w:tabs>
          <w:tab w:val="left" w:pos="2520"/>
          <w:tab w:val="left" w:pos="4500"/>
        </w:tabs>
        <w:spacing w:before="0"/>
        <w:ind w:left="2517" w:hanging="2517"/>
        <w:rPr>
          <w:rFonts w:ascii="Arial" w:hAnsi="Arial" w:cs="Arial"/>
          <w:sz w:val="4"/>
          <w:szCs w:val="4"/>
          <w:lang w:val="fr-CH"/>
        </w:rPr>
      </w:pPr>
    </w:p>
    <w:p w:rsidR="00255600" w:rsidRPr="005D5B4E" w:rsidRDefault="00255600" w:rsidP="00255600">
      <w:pPr>
        <w:pBdr>
          <w:top w:val="single" w:sz="4" w:space="1" w:color="auto"/>
          <w:left w:val="single" w:sz="4" w:space="4" w:color="auto"/>
          <w:bottom w:val="single" w:sz="4" w:space="1" w:color="auto"/>
          <w:right w:val="single" w:sz="4" w:space="4" w:color="auto"/>
        </w:pBdr>
        <w:tabs>
          <w:tab w:val="left" w:pos="2520"/>
          <w:tab w:val="left" w:pos="4500"/>
        </w:tabs>
        <w:spacing w:line="360" w:lineRule="auto"/>
        <w:jc w:val="center"/>
        <w:rPr>
          <w:rFonts w:ascii="Arial" w:hAnsi="Arial" w:cs="Arial"/>
          <w:b/>
          <w:sz w:val="18"/>
          <w:szCs w:val="18"/>
          <w:u w:val="single"/>
          <w:lang w:val="en-US"/>
        </w:rPr>
      </w:pPr>
      <w:r w:rsidRPr="005D5B4E">
        <w:rPr>
          <w:rFonts w:ascii="Arial" w:hAnsi="Arial" w:cs="Arial"/>
          <w:b/>
          <w:sz w:val="18"/>
          <w:szCs w:val="18"/>
          <w:u w:val="single"/>
          <w:lang w:val="en-US"/>
        </w:rPr>
        <w:t>ZIMMERINFORMATION / ROOM INFORMATION</w:t>
      </w:r>
    </w:p>
    <w:p w:rsidR="00255600" w:rsidRPr="005D5B4E" w:rsidRDefault="00255600" w:rsidP="00255600">
      <w:pPr>
        <w:pBdr>
          <w:top w:val="single" w:sz="4" w:space="1" w:color="auto"/>
          <w:left w:val="single" w:sz="4" w:space="4" w:color="auto"/>
          <w:bottom w:val="single" w:sz="4" w:space="1" w:color="auto"/>
          <w:right w:val="single" w:sz="4" w:space="4" w:color="auto"/>
        </w:pBdr>
        <w:tabs>
          <w:tab w:val="left" w:pos="2520"/>
          <w:tab w:val="left" w:pos="4500"/>
        </w:tabs>
        <w:spacing w:line="360" w:lineRule="auto"/>
        <w:jc w:val="center"/>
        <w:rPr>
          <w:rFonts w:ascii="Arial" w:hAnsi="Arial" w:cs="Arial"/>
          <w:b/>
          <w:sz w:val="18"/>
          <w:szCs w:val="18"/>
          <w:u w:val="single"/>
          <w:lang w:val="en-US"/>
        </w:rPr>
      </w:pPr>
    </w:p>
    <w:p w:rsidR="00255600" w:rsidRPr="005D5B4E" w:rsidRDefault="00255600" w:rsidP="00255600">
      <w:pPr>
        <w:pBdr>
          <w:top w:val="single" w:sz="4" w:space="1" w:color="auto"/>
          <w:left w:val="single" w:sz="4" w:space="4" w:color="auto"/>
          <w:bottom w:val="single" w:sz="4" w:space="1" w:color="auto"/>
          <w:right w:val="single" w:sz="4" w:space="4" w:color="auto"/>
        </w:pBdr>
        <w:tabs>
          <w:tab w:val="left" w:pos="2520"/>
          <w:tab w:val="left" w:pos="4500"/>
        </w:tabs>
        <w:spacing w:line="360" w:lineRule="auto"/>
        <w:rPr>
          <w:rFonts w:ascii="Arial" w:hAnsi="Arial" w:cs="Arial"/>
          <w:b/>
          <w:sz w:val="18"/>
          <w:szCs w:val="18"/>
          <w:lang w:val="en-US"/>
        </w:rPr>
      </w:pPr>
      <w:r w:rsidRPr="005D5B4E">
        <w:rPr>
          <w:rFonts w:ascii="Arial" w:hAnsi="Arial" w:cs="Arial"/>
          <w:b/>
          <w:sz w:val="18"/>
          <w:szCs w:val="18"/>
          <w:lang w:val="en-US"/>
        </w:rPr>
        <w:t>Ankunft / Arrival:</w:t>
      </w:r>
      <w:r w:rsidRPr="005D5B4E">
        <w:rPr>
          <w:rFonts w:ascii="Arial" w:hAnsi="Arial" w:cs="Arial"/>
          <w:b/>
          <w:sz w:val="18"/>
          <w:szCs w:val="18"/>
          <w:lang w:val="en-US"/>
        </w:rPr>
        <w:tab/>
        <w:t>________________</w:t>
      </w:r>
      <w:r w:rsidRPr="005D5B4E">
        <w:rPr>
          <w:rFonts w:ascii="Arial" w:hAnsi="Arial" w:cs="Arial"/>
          <w:b/>
          <w:sz w:val="18"/>
          <w:szCs w:val="18"/>
          <w:lang w:val="en-US"/>
        </w:rPr>
        <w:tab/>
      </w:r>
      <w:r w:rsidRPr="005D5B4E">
        <w:rPr>
          <w:rFonts w:ascii="Arial" w:hAnsi="Arial" w:cs="Arial"/>
          <w:b/>
          <w:sz w:val="18"/>
          <w:szCs w:val="18"/>
          <w:lang w:val="en-US"/>
        </w:rPr>
        <w:tab/>
        <w:t>Abreise / Departure:</w:t>
      </w:r>
      <w:r w:rsidRPr="005D5B4E">
        <w:rPr>
          <w:rFonts w:ascii="Arial" w:hAnsi="Arial" w:cs="Arial"/>
          <w:b/>
          <w:sz w:val="18"/>
          <w:szCs w:val="18"/>
          <w:lang w:val="en-US"/>
        </w:rPr>
        <w:tab/>
        <w:t>________________</w:t>
      </w:r>
    </w:p>
    <w:p w:rsidR="00255600" w:rsidRPr="005D5B4E" w:rsidRDefault="00255600" w:rsidP="00255600">
      <w:pPr>
        <w:pBdr>
          <w:top w:val="single" w:sz="4" w:space="1" w:color="auto"/>
          <w:left w:val="single" w:sz="4" w:space="4" w:color="auto"/>
          <w:bottom w:val="single" w:sz="4" w:space="1" w:color="auto"/>
          <w:right w:val="single" w:sz="4" w:space="4" w:color="auto"/>
        </w:pBdr>
        <w:tabs>
          <w:tab w:val="left" w:pos="2520"/>
          <w:tab w:val="left" w:pos="4500"/>
        </w:tabs>
        <w:spacing w:line="360" w:lineRule="auto"/>
        <w:rPr>
          <w:rFonts w:ascii="Arial" w:hAnsi="Arial" w:cs="Arial"/>
          <w:b/>
          <w:sz w:val="18"/>
          <w:szCs w:val="18"/>
          <w:lang w:val="en-US"/>
        </w:rPr>
      </w:pPr>
      <w:r w:rsidRPr="005D5B4E">
        <w:rPr>
          <w:rFonts w:ascii="Arial" w:hAnsi="Arial" w:cs="Arial"/>
          <w:b/>
          <w:sz w:val="18"/>
          <w:szCs w:val="18"/>
          <w:lang w:val="en-US"/>
        </w:rPr>
        <w:t>Zimmer für 1 Person:</w:t>
      </w:r>
      <w:r w:rsidRPr="005D5B4E">
        <w:rPr>
          <w:rFonts w:ascii="Arial" w:hAnsi="Arial" w:cs="Arial"/>
          <w:b/>
          <w:sz w:val="18"/>
          <w:szCs w:val="18"/>
          <w:lang w:val="en-US"/>
        </w:rPr>
        <w:tab/>
        <w:t>106,00 EUR</w:t>
      </w:r>
      <w:r w:rsidRPr="005D5B4E">
        <w:rPr>
          <w:rFonts w:ascii="Arial" w:hAnsi="Arial" w:cs="Arial"/>
          <w:b/>
          <w:sz w:val="18"/>
          <w:szCs w:val="18"/>
          <w:lang w:val="en-US"/>
        </w:rPr>
        <w:tab/>
        <w:t>Room for 1 person:</w:t>
      </w:r>
      <w:r w:rsidRPr="005D5B4E">
        <w:rPr>
          <w:rFonts w:ascii="Arial" w:hAnsi="Arial" w:cs="Arial"/>
          <w:b/>
          <w:sz w:val="18"/>
          <w:szCs w:val="18"/>
          <w:lang w:val="en-US"/>
        </w:rPr>
        <w:tab/>
      </w:r>
      <w:r w:rsidRPr="005D5B4E">
        <w:rPr>
          <w:rFonts w:ascii="Arial" w:hAnsi="Arial" w:cs="Arial"/>
          <w:b/>
          <w:sz w:val="18"/>
          <w:szCs w:val="18"/>
          <w:lang w:val="en-US"/>
        </w:rPr>
        <w:tab/>
        <w:t>106,00 EUR</w:t>
      </w:r>
    </w:p>
    <w:p w:rsidR="00255600" w:rsidRPr="005D5B4E" w:rsidRDefault="00255600" w:rsidP="00255600">
      <w:pPr>
        <w:pBdr>
          <w:top w:val="single" w:sz="4" w:space="1" w:color="auto"/>
          <w:left w:val="single" w:sz="4" w:space="4" w:color="auto"/>
          <w:bottom w:val="single" w:sz="4" w:space="1" w:color="auto"/>
          <w:right w:val="single" w:sz="4" w:space="4" w:color="auto"/>
        </w:pBdr>
        <w:tabs>
          <w:tab w:val="left" w:pos="2520"/>
          <w:tab w:val="left" w:pos="4500"/>
        </w:tabs>
        <w:spacing w:line="360" w:lineRule="auto"/>
        <w:rPr>
          <w:rFonts w:ascii="Arial" w:hAnsi="Arial" w:cs="Arial"/>
          <w:b/>
          <w:sz w:val="18"/>
          <w:szCs w:val="18"/>
          <w:lang w:val="en-US"/>
        </w:rPr>
      </w:pPr>
      <w:r w:rsidRPr="005D5B4E">
        <w:rPr>
          <w:rFonts w:ascii="Arial" w:hAnsi="Arial" w:cs="Arial"/>
          <w:b/>
          <w:sz w:val="18"/>
          <w:szCs w:val="18"/>
          <w:lang w:val="en-US"/>
        </w:rPr>
        <w:t>Zimmer für 2 Personen:</w:t>
      </w:r>
      <w:r w:rsidRPr="005D5B4E">
        <w:rPr>
          <w:rFonts w:ascii="Arial" w:hAnsi="Arial" w:cs="Arial"/>
          <w:b/>
          <w:sz w:val="18"/>
          <w:szCs w:val="18"/>
          <w:lang w:val="en-US"/>
        </w:rPr>
        <w:tab/>
        <w:t>118,00 EUR</w:t>
      </w:r>
      <w:r w:rsidRPr="005D5B4E">
        <w:rPr>
          <w:rFonts w:ascii="Arial" w:hAnsi="Arial" w:cs="Arial"/>
          <w:b/>
          <w:sz w:val="18"/>
          <w:szCs w:val="18"/>
          <w:lang w:val="en-US"/>
        </w:rPr>
        <w:tab/>
        <w:t>Room for 2 persons:</w:t>
      </w:r>
      <w:r w:rsidRPr="005D5B4E">
        <w:rPr>
          <w:rFonts w:ascii="Arial" w:hAnsi="Arial" w:cs="Arial"/>
          <w:b/>
          <w:sz w:val="18"/>
          <w:szCs w:val="18"/>
          <w:lang w:val="en-US"/>
        </w:rPr>
        <w:tab/>
      </w:r>
      <w:r w:rsidRPr="005D5B4E">
        <w:rPr>
          <w:rFonts w:ascii="Arial" w:hAnsi="Arial" w:cs="Arial"/>
          <w:b/>
          <w:sz w:val="18"/>
          <w:szCs w:val="18"/>
          <w:lang w:val="en-US"/>
        </w:rPr>
        <w:tab/>
        <w:t>118 ,00EUR</w:t>
      </w:r>
    </w:p>
    <w:p w:rsidR="00255600" w:rsidRPr="0053308C" w:rsidRDefault="00255600" w:rsidP="00255600">
      <w:pPr>
        <w:pBdr>
          <w:top w:val="single" w:sz="4" w:space="1" w:color="auto"/>
          <w:left w:val="single" w:sz="4" w:space="4" w:color="auto"/>
          <w:bottom w:val="single" w:sz="4" w:space="1" w:color="auto"/>
          <w:right w:val="single" w:sz="4" w:space="4" w:color="auto"/>
        </w:pBdr>
        <w:tabs>
          <w:tab w:val="left" w:pos="2520"/>
          <w:tab w:val="left" w:pos="4500"/>
        </w:tabs>
        <w:spacing w:line="360" w:lineRule="auto"/>
        <w:rPr>
          <w:rFonts w:ascii="Arial" w:hAnsi="Arial" w:cs="Arial"/>
          <w:sz w:val="18"/>
          <w:szCs w:val="18"/>
          <w:lang w:val="de-CH"/>
        </w:rPr>
      </w:pPr>
      <w:r w:rsidRPr="0053308C">
        <w:rPr>
          <w:rFonts w:ascii="Arial" w:hAnsi="Arial" w:cs="Arial"/>
          <w:sz w:val="18"/>
          <w:szCs w:val="18"/>
          <w:lang w:val="de-CH"/>
        </w:rPr>
        <w:t xml:space="preserve">Die Preise verstehen sich pro Zimmer pro Nacht, inclusive reichhaltigem Buffetfrühstück, Service und allen Abgaben. </w:t>
      </w:r>
    </w:p>
    <w:p w:rsidR="00255600" w:rsidRPr="0053308C" w:rsidRDefault="00255600" w:rsidP="00255600">
      <w:pPr>
        <w:pBdr>
          <w:top w:val="single" w:sz="4" w:space="1" w:color="auto"/>
          <w:left w:val="single" w:sz="4" w:space="4" w:color="auto"/>
          <w:bottom w:val="single" w:sz="4" w:space="1" w:color="auto"/>
          <w:right w:val="single" w:sz="4" w:space="4" w:color="auto"/>
        </w:pBdr>
        <w:tabs>
          <w:tab w:val="left" w:pos="2520"/>
          <w:tab w:val="left" w:pos="4500"/>
        </w:tabs>
        <w:spacing w:line="360" w:lineRule="auto"/>
        <w:rPr>
          <w:rFonts w:ascii="Arial" w:hAnsi="Arial" w:cs="Arial"/>
          <w:sz w:val="18"/>
          <w:szCs w:val="18"/>
          <w:lang w:val="de-CH"/>
        </w:rPr>
      </w:pPr>
      <w:r w:rsidRPr="0053308C">
        <w:rPr>
          <w:rFonts w:ascii="Arial" w:hAnsi="Arial" w:cs="Arial"/>
          <w:sz w:val="18"/>
          <w:szCs w:val="18"/>
          <w:lang w:val="de-CH"/>
        </w:rPr>
        <w:t>Check in ist ab 14:00 Uhr möglich, check out bis 12:00 Uhr:</w:t>
      </w:r>
    </w:p>
    <w:p w:rsidR="00255600" w:rsidRPr="005D5B4E" w:rsidRDefault="00255600" w:rsidP="00255600">
      <w:pPr>
        <w:pBdr>
          <w:top w:val="single" w:sz="4" w:space="1" w:color="auto"/>
          <w:left w:val="single" w:sz="4" w:space="4" w:color="auto"/>
          <w:bottom w:val="single" w:sz="4" w:space="1" w:color="auto"/>
          <w:right w:val="single" w:sz="4" w:space="4" w:color="auto"/>
        </w:pBdr>
        <w:tabs>
          <w:tab w:val="left" w:pos="2520"/>
          <w:tab w:val="left" w:pos="4500"/>
        </w:tabs>
        <w:spacing w:line="360" w:lineRule="auto"/>
        <w:rPr>
          <w:rFonts w:ascii="Arial" w:hAnsi="Arial" w:cs="Arial"/>
          <w:sz w:val="18"/>
          <w:szCs w:val="18"/>
          <w:lang w:val="en-US"/>
        </w:rPr>
      </w:pPr>
      <w:r w:rsidRPr="005D5B4E">
        <w:rPr>
          <w:rFonts w:ascii="Arial" w:hAnsi="Arial" w:cs="Arial"/>
          <w:sz w:val="18"/>
          <w:szCs w:val="18"/>
          <w:lang w:val="en-US"/>
        </w:rPr>
        <w:t>Mentioned rates are per room per night incl. full buffet breakfast, service and all taxes.</w:t>
      </w:r>
    </w:p>
    <w:p w:rsidR="00255600" w:rsidRPr="005D5B4E" w:rsidRDefault="00255600" w:rsidP="00255600">
      <w:pPr>
        <w:pBdr>
          <w:top w:val="single" w:sz="4" w:space="1" w:color="auto"/>
          <w:left w:val="single" w:sz="4" w:space="4" w:color="auto"/>
          <w:bottom w:val="single" w:sz="4" w:space="1" w:color="auto"/>
          <w:right w:val="single" w:sz="4" w:space="4" w:color="auto"/>
        </w:pBdr>
        <w:tabs>
          <w:tab w:val="left" w:pos="2520"/>
          <w:tab w:val="left" w:pos="4500"/>
        </w:tabs>
        <w:spacing w:line="360" w:lineRule="auto"/>
        <w:rPr>
          <w:rFonts w:ascii="Arial" w:hAnsi="Arial" w:cs="Arial"/>
          <w:sz w:val="18"/>
          <w:szCs w:val="18"/>
          <w:lang w:val="en-US"/>
        </w:rPr>
      </w:pPr>
      <w:r w:rsidRPr="005D5B4E">
        <w:rPr>
          <w:rFonts w:ascii="Arial" w:hAnsi="Arial" w:cs="Arial"/>
          <w:sz w:val="18"/>
          <w:szCs w:val="18"/>
          <w:lang w:val="en-US"/>
        </w:rPr>
        <w:t>Check in is possible from 2pm on, check out till 12am.</w:t>
      </w:r>
    </w:p>
    <w:p w:rsidR="00255600" w:rsidRPr="005D5B4E" w:rsidRDefault="00255600" w:rsidP="00255600">
      <w:pPr>
        <w:tabs>
          <w:tab w:val="left" w:pos="2520"/>
          <w:tab w:val="left" w:pos="4500"/>
        </w:tabs>
        <w:spacing w:before="0"/>
        <w:ind w:left="2517" w:hanging="2517"/>
        <w:rPr>
          <w:rFonts w:ascii="Arial" w:hAnsi="Arial" w:cs="Arial"/>
          <w:sz w:val="4"/>
          <w:szCs w:val="4"/>
          <w:lang w:val="en-US"/>
        </w:rPr>
      </w:pPr>
    </w:p>
    <w:p w:rsidR="00255600" w:rsidRPr="005D5B4E" w:rsidRDefault="00255600" w:rsidP="00255600">
      <w:pPr>
        <w:pBdr>
          <w:top w:val="single" w:sz="4" w:space="1" w:color="auto"/>
          <w:left w:val="single" w:sz="4" w:space="4" w:color="auto"/>
          <w:bottom w:val="single" w:sz="4" w:space="1" w:color="auto"/>
          <w:right w:val="single" w:sz="4" w:space="4" w:color="auto"/>
        </w:pBdr>
        <w:tabs>
          <w:tab w:val="left" w:pos="2520"/>
          <w:tab w:val="left" w:pos="4500"/>
        </w:tabs>
        <w:spacing w:line="360" w:lineRule="auto"/>
        <w:jc w:val="center"/>
        <w:rPr>
          <w:rFonts w:ascii="Arial" w:hAnsi="Arial" w:cs="Arial"/>
          <w:b/>
          <w:sz w:val="18"/>
          <w:szCs w:val="18"/>
          <w:u w:val="single"/>
          <w:lang w:val="en-US"/>
        </w:rPr>
      </w:pPr>
      <w:r w:rsidRPr="005D5B4E">
        <w:rPr>
          <w:rFonts w:ascii="Arial" w:hAnsi="Arial" w:cs="Arial"/>
          <w:b/>
          <w:sz w:val="18"/>
          <w:szCs w:val="18"/>
          <w:u w:val="single"/>
          <w:lang w:val="en-US"/>
        </w:rPr>
        <w:t>Buchungs- und Zahlungskonditionen / booking and payment conditions</w:t>
      </w:r>
    </w:p>
    <w:p w:rsidR="00255600" w:rsidRPr="0053308C" w:rsidRDefault="00255600" w:rsidP="00255600">
      <w:pPr>
        <w:pBdr>
          <w:top w:val="single" w:sz="4" w:space="1" w:color="auto"/>
          <w:left w:val="single" w:sz="4" w:space="4" w:color="auto"/>
          <w:bottom w:val="single" w:sz="4" w:space="1" w:color="auto"/>
          <w:right w:val="single" w:sz="4" w:space="4" w:color="auto"/>
        </w:pBdr>
        <w:ind w:left="720" w:hanging="720"/>
        <w:jc w:val="both"/>
        <w:rPr>
          <w:rFonts w:ascii="Arial" w:hAnsi="Arial" w:cs="Arial"/>
          <w:sz w:val="18"/>
          <w:szCs w:val="18"/>
          <w:lang w:val="de-CH"/>
        </w:rPr>
      </w:pPr>
      <w:r w:rsidRPr="0053308C">
        <w:rPr>
          <w:rFonts w:ascii="Arial" w:hAnsi="Arial" w:cs="Arial"/>
          <w:b/>
          <w:sz w:val="18"/>
          <w:szCs w:val="18"/>
          <w:lang w:val="de-CH"/>
        </w:rPr>
        <w:t>*</w:t>
      </w:r>
      <w:r w:rsidRPr="0053308C">
        <w:rPr>
          <w:rFonts w:ascii="Arial" w:hAnsi="Arial" w:cs="Arial"/>
          <w:sz w:val="18"/>
          <w:szCs w:val="18"/>
          <w:lang w:val="de-CH"/>
        </w:rPr>
        <w:tab/>
      </w:r>
      <w:r w:rsidRPr="0053308C">
        <w:rPr>
          <w:rFonts w:ascii="Arial" w:hAnsi="Arial" w:cs="Arial"/>
          <w:b/>
          <w:sz w:val="18"/>
          <w:szCs w:val="18"/>
          <w:lang w:val="de-CH"/>
        </w:rPr>
        <w:t>Die Bezahlung erfolgt direkt im Hotel</w:t>
      </w:r>
      <w:r w:rsidRPr="0053308C">
        <w:rPr>
          <w:rFonts w:ascii="Arial" w:hAnsi="Arial" w:cs="Arial"/>
          <w:sz w:val="18"/>
          <w:szCs w:val="18"/>
          <w:lang w:val="de-CH"/>
        </w:rPr>
        <w:t>. Als Zahlungs- und Buchungsgarantie muss eine Kreditkartennummer mit Ablaufdatum bekannt gegeben werden. Eine kostenlose Stornierung ist bei Fixbuchung bis 72 Stunden vor Anreise möglich. Bei zu später Stornierung oder nicht Anreise (No Show) werden 100 % der gebuchten Leistung von Ihrer Kreditkarte abgebucht.</w:t>
      </w:r>
    </w:p>
    <w:p w:rsidR="00255600" w:rsidRPr="005D5B4E" w:rsidRDefault="00255600" w:rsidP="00255600">
      <w:pPr>
        <w:pBdr>
          <w:top w:val="single" w:sz="4" w:space="1" w:color="auto"/>
          <w:left w:val="single" w:sz="4" w:space="4" w:color="auto"/>
          <w:bottom w:val="single" w:sz="4" w:space="1" w:color="auto"/>
          <w:right w:val="single" w:sz="4" w:space="4" w:color="auto"/>
        </w:pBdr>
        <w:ind w:left="720" w:hanging="720"/>
        <w:jc w:val="both"/>
        <w:rPr>
          <w:rFonts w:ascii="Arial" w:hAnsi="Arial" w:cs="Arial"/>
          <w:sz w:val="18"/>
          <w:szCs w:val="18"/>
          <w:lang w:val="en-US"/>
        </w:rPr>
      </w:pPr>
      <w:r w:rsidRPr="005D5B4E">
        <w:rPr>
          <w:rFonts w:ascii="Arial" w:hAnsi="Arial" w:cs="Arial"/>
          <w:b/>
          <w:sz w:val="18"/>
          <w:szCs w:val="18"/>
          <w:lang w:val="en-US"/>
        </w:rPr>
        <w:t xml:space="preserve">* </w:t>
      </w:r>
      <w:r w:rsidRPr="005D5B4E">
        <w:rPr>
          <w:rFonts w:ascii="Arial" w:hAnsi="Arial" w:cs="Arial"/>
          <w:sz w:val="18"/>
          <w:szCs w:val="18"/>
          <w:lang w:val="en-US"/>
        </w:rPr>
        <w:tab/>
      </w:r>
      <w:r w:rsidRPr="005D5B4E">
        <w:rPr>
          <w:rFonts w:ascii="Arial" w:hAnsi="Arial" w:cs="Arial"/>
          <w:b/>
          <w:sz w:val="18"/>
          <w:szCs w:val="18"/>
          <w:lang w:val="en-US"/>
        </w:rPr>
        <w:t>Payment direct in the hotel</w:t>
      </w:r>
      <w:r w:rsidRPr="005D5B4E">
        <w:rPr>
          <w:rFonts w:ascii="Arial" w:hAnsi="Arial" w:cs="Arial"/>
          <w:sz w:val="18"/>
          <w:szCs w:val="18"/>
          <w:lang w:val="en-US"/>
        </w:rPr>
        <w:t>. For paying and booking guarantee a credit card number with expiry date is compulsory to qualify the booking. Cancellation free of charge is possible until 72 hours prior arrival. If you cancel your booking too late or in case of No Show, 100 % will be charge from your credit card.</w:t>
      </w:r>
    </w:p>
    <w:p w:rsidR="00255600" w:rsidRPr="005D5B4E" w:rsidRDefault="00255600" w:rsidP="00255600">
      <w:pPr>
        <w:tabs>
          <w:tab w:val="left" w:pos="2520"/>
          <w:tab w:val="left" w:pos="4500"/>
        </w:tabs>
        <w:spacing w:before="0"/>
        <w:ind w:left="2517" w:hanging="2517"/>
        <w:rPr>
          <w:rFonts w:ascii="Arial" w:hAnsi="Arial" w:cs="Arial"/>
          <w:sz w:val="4"/>
          <w:szCs w:val="4"/>
          <w:lang w:val="en-US"/>
        </w:rPr>
      </w:pPr>
    </w:p>
    <w:p w:rsidR="00255600" w:rsidRPr="005D5B4E" w:rsidRDefault="00255600" w:rsidP="00255600">
      <w:pPr>
        <w:pBdr>
          <w:top w:val="single" w:sz="4" w:space="1" w:color="auto"/>
          <w:left w:val="single" w:sz="4" w:space="4" w:color="auto"/>
          <w:bottom w:val="single" w:sz="4" w:space="1" w:color="auto"/>
          <w:right w:val="single" w:sz="4" w:space="4" w:color="auto"/>
        </w:pBdr>
        <w:tabs>
          <w:tab w:val="left" w:pos="2520"/>
          <w:tab w:val="left" w:pos="4500"/>
        </w:tabs>
        <w:spacing w:line="360" w:lineRule="auto"/>
        <w:ind w:left="2520" w:hanging="2520"/>
        <w:jc w:val="center"/>
        <w:rPr>
          <w:rFonts w:ascii="Arial" w:hAnsi="Arial" w:cs="Arial"/>
          <w:b/>
          <w:sz w:val="18"/>
          <w:szCs w:val="18"/>
          <w:u w:val="single"/>
          <w:lang w:val="en-US"/>
        </w:rPr>
      </w:pPr>
      <w:r w:rsidRPr="005D5B4E">
        <w:rPr>
          <w:rFonts w:ascii="Arial" w:hAnsi="Arial" w:cs="Arial"/>
          <w:b/>
          <w:sz w:val="18"/>
          <w:szCs w:val="18"/>
          <w:u w:val="single"/>
          <w:lang w:val="en-US"/>
        </w:rPr>
        <w:t>Kreditkarteninformation / Credit Card Information</w:t>
      </w:r>
    </w:p>
    <w:p w:rsidR="00255600" w:rsidRPr="005D5B4E" w:rsidRDefault="00255600" w:rsidP="00255600">
      <w:pPr>
        <w:pBdr>
          <w:top w:val="single" w:sz="4" w:space="1" w:color="auto"/>
          <w:left w:val="single" w:sz="4" w:space="4" w:color="auto"/>
          <w:bottom w:val="single" w:sz="4" w:space="1" w:color="auto"/>
          <w:right w:val="single" w:sz="4" w:space="4" w:color="auto"/>
        </w:pBdr>
        <w:tabs>
          <w:tab w:val="left" w:pos="1440"/>
          <w:tab w:val="left" w:pos="3060"/>
        </w:tabs>
        <w:rPr>
          <w:rFonts w:ascii="Arial" w:hAnsi="Arial" w:cs="Arial"/>
          <w:b/>
          <w:sz w:val="18"/>
          <w:szCs w:val="18"/>
          <w:lang w:val="en-US"/>
        </w:rPr>
      </w:pPr>
      <w:r w:rsidRPr="005D5B4E">
        <w:rPr>
          <w:rFonts w:ascii="Arial" w:hAnsi="Arial" w:cs="Arial"/>
          <w:b/>
          <w:sz w:val="18"/>
          <w:szCs w:val="18"/>
          <w:lang w:val="en-US"/>
        </w:rPr>
        <w:t>VISA: □</w:t>
      </w:r>
      <w:r w:rsidRPr="005D5B4E">
        <w:rPr>
          <w:rFonts w:ascii="Arial" w:hAnsi="Arial" w:cs="Arial"/>
          <w:b/>
          <w:sz w:val="18"/>
          <w:szCs w:val="18"/>
          <w:lang w:val="en-US"/>
        </w:rPr>
        <w:tab/>
        <w:t>DINERS: □</w:t>
      </w:r>
      <w:r w:rsidRPr="005D5B4E">
        <w:rPr>
          <w:rFonts w:ascii="Arial" w:hAnsi="Arial" w:cs="Arial"/>
          <w:b/>
          <w:sz w:val="18"/>
          <w:szCs w:val="18"/>
          <w:lang w:val="en-US"/>
        </w:rPr>
        <w:tab/>
      </w:r>
      <w:r w:rsidRPr="005D5B4E">
        <w:rPr>
          <w:rFonts w:ascii="Arial" w:hAnsi="Arial" w:cs="Arial"/>
          <w:b/>
          <w:sz w:val="18"/>
          <w:szCs w:val="18"/>
          <w:lang w:val="en-US"/>
        </w:rPr>
        <w:tab/>
        <w:t>AMEX: □</w:t>
      </w:r>
      <w:r w:rsidRPr="005D5B4E">
        <w:rPr>
          <w:rFonts w:ascii="Arial" w:hAnsi="Arial" w:cs="Arial"/>
          <w:b/>
          <w:sz w:val="18"/>
          <w:szCs w:val="18"/>
          <w:lang w:val="en-US"/>
        </w:rPr>
        <w:tab/>
      </w:r>
      <w:r w:rsidRPr="005D5B4E">
        <w:rPr>
          <w:rFonts w:ascii="Arial" w:hAnsi="Arial" w:cs="Arial"/>
          <w:b/>
          <w:sz w:val="18"/>
          <w:szCs w:val="18"/>
          <w:lang w:val="en-US"/>
        </w:rPr>
        <w:tab/>
        <w:t>EC / MC: □</w:t>
      </w:r>
    </w:p>
    <w:p w:rsidR="00255600" w:rsidRPr="005D5B4E" w:rsidRDefault="00255600" w:rsidP="00255600">
      <w:pPr>
        <w:pBdr>
          <w:top w:val="single" w:sz="4" w:space="1" w:color="auto"/>
          <w:left w:val="single" w:sz="4" w:space="4" w:color="auto"/>
          <w:bottom w:val="single" w:sz="4" w:space="1" w:color="auto"/>
          <w:right w:val="single" w:sz="4" w:space="4" w:color="auto"/>
        </w:pBdr>
        <w:spacing w:line="360" w:lineRule="auto"/>
        <w:rPr>
          <w:rFonts w:ascii="Arial" w:hAnsi="Arial" w:cs="Arial"/>
          <w:b/>
          <w:bCs/>
          <w:sz w:val="18"/>
          <w:szCs w:val="18"/>
          <w:lang w:val="en-US"/>
        </w:rPr>
      </w:pPr>
      <w:r w:rsidRPr="005D5B4E">
        <w:rPr>
          <w:rFonts w:ascii="Arial" w:hAnsi="Arial" w:cs="Arial"/>
          <w:b/>
          <w:bCs/>
          <w:sz w:val="18"/>
          <w:szCs w:val="18"/>
          <w:lang w:val="en-US"/>
        </w:rPr>
        <w:t>Kreditkartennr. / credit card number:</w:t>
      </w:r>
      <w:r w:rsidRPr="005D5B4E">
        <w:rPr>
          <w:rFonts w:ascii="Arial" w:hAnsi="Arial" w:cs="Arial"/>
          <w:b/>
          <w:bCs/>
          <w:sz w:val="18"/>
          <w:szCs w:val="18"/>
          <w:lang w:val="en-US"/>
        </w:rPr>
        <w:tab/>
        <w:t>___________________________________________________________</w:t>
      </w:r>
    </w:p>
    <w:p w:rsidR="00255600" w:rsidRPr="005D5B4E" w:rsidRDefault="00255600" w:rsidP="00255600">
      <w:pPr>
        <w:pBdr>
          <w:top w:val="single" w:sz="4" w:space="1" w:color="auto"/>
          <w:left w:val="single" w:sz="4" w:space="4" w:color="auto"/>
          <w:bottom w:val="single" w:sz="4" w:space="1" w:color="auto"/>
          <w:right w:val="single" w:sz="4" w:space="4" w:color="auto"/>
        </w:pBdr>
        <w:spacing w:line="360" w:lineRule="auto"/>
        <w:rPr>
          <w:rFonts w:ascii="Arial" w:hAnsi="Arial" w:cs="Arial"/>
          <w:b/>
          <w:bCs/>
          <w:sz w:val="18"/>
          <w:szCs w:val="18"/>
          <w:lang w:val="en-US"/>
        </w:rPr>
      </w:pPr>
      <w:r w:rsidRPr="005D5B4E">
        <w:rPr>
          <w:rFonts w:ascii="Arial" w:hAnsi="Arial" w:cs="Arial"/>
          <w:b/>
          <w:bCs/>
          <w:sz w:val="18"/>
          <w:szCs w:val="18"/>
          <w:lang w:val="en-US"/>
        </w:rPr>
        <w:t>Ablauf Datum / expiry date:</w:t>
      </w:r>
      <w:r w:rsidRPr="005D5B4E">
        <w:rPr>
          <w:rFonts w:ascii="Arial" w:hAnsi="Arial" w:cs="Arial"/>
          <w:b/>
          <w:bCs/>
          <w:sz w:val="18"/>
          <w:szCs w:val="18"/>
          <w:lang w:val="en-US"/>
        </w:rPr>
        <w:tab/>
      </w:r>
      <w:r w:rsidRPr="005D5B4E">
        <w:rPr>
          <w:rFonts w:ascii="Arial" w:hAnsi="Arial" w:cs="Arial"/>
          <w:b/>
          <w:bCs/>
          <w:sz w:val="18"/>
          <w:szCs w:val="18"/>
          <w:lang w:val="en-US"/>
        </w:rPr>
        <w:tab/>
        <w:t>___________________________________________________________</w:t>
      </w:r>
    </w:p>
    <w:p w:rsidR="00255600" w:rsidRPr="005D5B4E" w:rsidRDefault="00255600" w:rsidP="00255600">
      <w:pPr>
        <w:pBdr>
          <w:top w:val="single" w:sz="4" w:space="1" w:color="auto"/>
          <w:left w:val="single" w:sz="4" w:space="4" w:color="auto"/>
          <w:bottom w:val="single" w:sz="4" w:space="1" w:color="auto"/>
          <w:right w:val="single" w:sz="4" w:space="4" w:color="auto"/>
        </w:pBdr>
        <w:tabs>
          <w:tab w:val="left" w:pos="5400"/>
        </w:tabs>
        <w:spacing w:line="360" w:lineRule="auto"/>
        <w:rPr>
          <w:rFonts w:ascii="Arial" w:hAnsi="Arial" w:cs="Arial"/>
          <w:b/>
          <w:sz w:val="18"/>
          <w:szCs w:val="18"/>
          <w:lang w:val="en-US"/>
        </w:rPr>
      </w:pPr>
      <w:r w:rsidRPr="005D5B4E">
        <w:rPr>
          <w:rFonts w:ascii="Arial" w:hAnsi="Arial" w:cs="Arial"/>
          <w:b/>
          <w:sz w:val="18"/>
          <w:szCs w:val="18"/>
          <w:lang w:val="en-US"/>
        </w:rPr>
        <w:t>Name des Kreditkarteninhabers/Name of credit card holder:</w:t>
      </w:r>
      <w:r w:rsidRPr="005D5B4E">
        <w:rPr>
          <w:rFonts w:ascii="Arial" w:hAnsi="Arial" w:cs="Arial"/>
          <w:b/>
          <w:sz w:val="18"/>
          <w:szCs w:val="18"/>
          <w:lang w:val="en-US"/>
        </w:rPr>
        <w:tab/>
        <w:t>________________________________________</w:t>
      </w:r>
    </w:p>
    <w:p w:rsidR="00E2150C" w:rsidRPr="005D5B4E" w:rsidRDefault="00E2150C" w:rsidP="00636576">
      <w:pPr>
        <w:pStyle w:val="Reasons"/>
        <w:rPr>
          <w:sz w:val="10"/>
          <w:szCs w:val="10"/>
        </w:rPr>
      </w:pPr>
    </w:p>
    <w:p w:rsidR="00E2150C" w:rsidRPr="00636576" w:rsidRDefault="00E2150C">
      <w:pPr>
        <w:jc w:val="center"/>
        <w:rPr>
          <w:lang w:val="es-ES"/>
        </w:rPr>
      </w:pPr>
      <w:r w:rsidRPr="00636576">
        <w:rPr>
          <w:lang w:val="es-ES"/>
        </w:rPr>
        <w:t>______________</w:t>
      </w:r>
    </w:p>
    <w:sectPr w:rsidR="00E2150C" w:rsidRPr="00636576" w:rsidSect="00255600">
      <w:type w:val="oddPage"/>
      <w:pgSz w:w="11907" w:h="16840" w:code="9"/>
      <w:pgMar w:top="510" w:right="1089" w:bottom="510" w:left="1089" w:header="567" w:footer="567" w:gutter="0"/>
      <w:paperSrc w:first="7" w:other="7"/>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5B0" w:rsidRDefault="008E25B0">
      <w:r>
        <w:separator/>
      </w:r>
    </w:p>
  </w:endnote>
  <w:endnote w:type="continuationSeparator" w:id="0">
    <w:p w:rsidR="008E25B0" w:rsidRDefault="008E2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
    <w:panose1 w:val="00000000000000000000"/>
    <w:charset w:val="00"/>
    <w:family w:val="swiss"/>
    <w:notTrueType/>
    <w:pitch w:val="variable"/>
    <w:sig w:usb0="00000003" w:usb1="00000000" w:usb2="00000000" w:usb3="00000000" w:csb0="00000001" w:csb1="00000000"/>
  </w:font>
  <w:font w:name="Futura Lt BT">
    <w:altName w:val="Segoe UI"/>
    <w:charset w:val="00"/>
    <w:family w:val="swiss"/>
    <w:pitch w:val="variable"/>
    <w:sig w:usb0="00000001"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B4E" w:rsidRDefault="005D5B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5B0" w:rsidRPr="005D5B4E" w:rsidRDefault="005D5B4E" w:rsidP="005D5B4E">
    <w:pPr>
      <w:pStyle w:val="Footer"/>
      <w:rPr>
        <w:szCs w:val="16"/>
        <w:lang w:val="fr-CH"/>
      </w:rPr>
    </w:pPr>
    <w:r w:rsidRPr="00C01383">
      <w:rPr>
        <w:sz w:val="16"/>
        <w:szCs w:val="16"/>
        <w:lang w:val="fr-CH"/>
      </w:rPr>
      <w:t>ITU-T\BUREAU\CIRC\308</w:t>
    </w:r>
    <w:r>
      <w:rPr>
        <w:sz w:val="16"/>
        <w:szCs w:val="16"/>
        <w:lang w:val="fr-CH"/>
      </w:rPr>
      <w:t>S</w:t>
    </w:r>
    <w:r w:rsidRPr="00C01383">
      <w:rPr>
        <w:sz w:val="16"/>
        <w:szCs w:val="16"/>
        <w:lang w:val="fr-CH"/>
      </w:rPr>
      <w:t>.DOC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7" w:type="dxa"/>
        <w:right w:w="107" w:type="dxa"/>
      </w:tblCellMar>
      <w:tblLook w:val="0000" w:firstRow="0" w:lastRow="0" w:firstColumn="0" w:lastColumn="0" w:noHBand="0" w:noVBand="0"/>
    </w:tblPr>
    <w:tblGrid>
      <w:gridCol w:w="1985"/>
      <w:gridCol w:w="3119"/>
      <w:gridCol w:w="2374"/>
      <w:gridCol w:w="2304"/>
    </w:tblGrid>
    <w:tr w:rsidR="008E25B0" w:rsidRPr="003D673B">
      <w:tc>
        <w:tcPr>
          <w:tcW w:w="1985" w:type="dxa"/>
          <w:tcBorders>
            <w:top w:val="single" w:sz="6" w:space="0" w:color="auto"/>
            <w:left w:val="nil"/>
            <w:bottom w:val="nil"/>
            <w:right w:val="nil"/>
          </w:tcBorders>
        </w:tcPr>
        <w:p w:rsidR="008E25B0" w:rsidRDefault="008E25B0">
          <w:pPr>
            <w:pStyle w:val="FirstFooter"/>
            <w:spacing w:before="40"/>
            <w:rPr>
              <w:rFonts w:ascii="Futura Lt BT" w:hAnsi="Futura Lt BT"/>
            </w:rPr>
          </w:pPr>
          <w:r>
            <w:rPr>
              <w:rFonts w:ascii="Futura Lt BT" w:hAnsi="Futura Lt BT"/>
            </w:rPr>
            <w:t>Place des Nations</w:t>
          </w:r>
        </w:p>
      </w:tc>
      <w:tc>
        <w:tcPr>
          <w:tcW w:w="3119" w:type="dxa"/>
          <w:tcBorders>
            <w:top w:val="single" w:sz="6" w:space="0" w:color="auto"/>
            <w:left w:val="nil"/>
            <w:bottom w:val="nil"/>
            <w:right w:val="nil"/>
          </w:tcBorders>
        </w:tcPr>
        <w:p w:rsidR="008E25B0" w:rsidRDefault="008E25B0">
          <w:pPr>
            <w:pStyle w:val="FirstFooter"/>
            <w:tabs>
              <w:tab w:val="left" w:pos="709"/>
              <w:tab w:val="left" w:pos="1134"/>
            </w:tabs>
            <w:spacing w:before="40"/>
            <w:rPr>
              <w:rFonts w:ascii="Futura Lt BT" w:hAnsi="Futura Lt BT"/>
            </w:rPr>
          </w:pPr>
          <w:r>
            <w:rPr>
              <w:rFonts w:ascii="Futura Lt BT" w:hAnsi="Futura Lt BT"/>
            </w:rPr>
            <w:t xml:space="preserve">Teléfono </w:t>
          </w:r>
          <w:r>
            <w:rPr>
              <w:rFonts w:ascii="Futura Lt BT" w:hAnsi="Futura Lt BT"/>
            </w:rPr>
            <w:tab/>
          </w:r>
          <w:r>
            <w:rPr>
              <w:rFonts w:ascii="Futura Lt BT" w:hAnsi="Futura Lt BT"/>
            </w:rPr>
            <w:tab/>
            <w:t>+41 22 730 51 11</w:t>
          </w:r>
        </w:p>
      </w:tc>
      <w:tc>
        <w:tcPr>
          <w:tcW w:w="2374" w:type="dxa"/>
          <w:tcBorders>
            <w:top w:val="single" w:sz="6" w:space="0" w:color="auto"/>
            <w:left w:val="nil"/>
            <w:bottom w:val="nil"/>
            <w:right w:val="nil"/>
          </w:tcBorders>
        </w:tcPr>
        <w:p w:rsidR="008E25B0" w:rsidRDefault="008E25B0">
          <w:pPr>
            <w:pStyle w:val="FirstFooter"/>
            <w:spacing w:before="40"/>
            <w:rPr>
              <w:rFonts w:ascii="Futura Lt BT" w:hAnsi="Futura Lt BT"/>
            </w:rPr>
          </w:pPr>
          <w:r>
            <w:rPr>
              <w:rFonts w:ascii="Futura Lt BT" w:hAnsi="Futura Lt BT"/>
            </w:rPr>
            <w:t>Télex 421 000 uit ch</w:t>
          </w:r>
        </w:p>
      </w:tc>
      <w:tc>
        <w:tcPr>
          <w:tcW w:w="2304" w:type="dxa"/>
          <w:tcBorders>
            <w:top w:val="single" w:sz="6" w:space="0" w:color="auto"/>
            <w:left w:val="nil"/>
            <w:bottom w:val="nil"/>
            <w:right w:val="nil"/>
          </w:tcBorders>
        </w:tcPr>
        <w:p w:rsidR="008E25B0" w:rsidRDefault="008E25B0" w:rsidP="008505BD">
          <w:pPr>
            <w:pStyle w:val="FirstFooter"/>
            <w:tabs>
              <w:tab w:val="left" w:pos="886"/>
            </w:tabs>
            <w:spacing w:before="40"/>
            <w:rPr>
              <w:rFonts w:ascii="Futura Lt BT" w:hAnsi="Futura Lt BT"/>
            </w:rPr>
          </w:pPr>
          <w:r>
            <w:rPr>
              <w:rFonts w:ascii="Futura Lt BT" w:hAnsi="Futura Lt BT"/>
            </w:rPr>
            <w:t>Correo-e:</w:t>
          </w:r>
          <w:r>
            <w:rPr>
              <w:rFonts w:ascii="Futura Lt BT" w:hAnsi="Futura Lt BT"/>
            </w:rPr>
            <w:tab/>
          </w:r>
          <w:hyperlink r:id="rId1" w:history="1">
            <w:r w:rsidRPr="00C46DDF">
              <w:rPr>
                <w:rStyle w:val="Hyperlink"/>
                <w:rFonts w:ascii="Futura Lt BT" w:hAnsi="Futura Lt BT"/>
              </w:rPr>
              <w:t>itumail@itu.int</w:t>
            </w:r>
          </w:hyperlink>
          <w:r>
            <w:rPr>
              <w:rFonts w:ascii="Futura Lt BT" w:hAnsi="Futura Lt BT"/>
            </w:rPr>
            <w:t xml:space="preserve"> </w:t>
          </w:r>
        </w:p>
      </w:tc>
    </w:tr>
    <w:tr w:rsidR="008E25B0">
      <w:tc>
        <w:tcPr>
          <w:tcW w:w="1985" w:type="dxa"/>
        </w:tcPr>
        <w:p w:rsidR="008E25B0" w:rsidRDefault="008E25B0">
          <w:pPr>
            <w:pStyle w:val="FirstFooter"/>
            <w:rPr>
              <w:rFonts w:ascii="Futura Lt BT" w:hAnsi="Futura Lt BT"/>
            </w:rPr>
          </w:pPr>
          <w:r>
            <w:rPr>
              <w:rFonts w:ascii="Futura Lt BT" w:hAnsi="Futura Lt BT"/>
            </w:rPr>
            <w:t>CH-1211 Ginebra 20</w:t>
          </w:r>
        </w:p>
      </w:tc>
      <w:tc>
        <w:tcPr>
          <w:tcW w:w="3119" w:type="dxa"/>
        </w:tcPr>
        <w:p w:rsidR="008E25B0" w:rsidRDefault="008E25B0">
          <w:pPr>
            <w:pStyle w:val="FirstFooter"/>
            <w:tabs>
              <w:tab w:val="left" w:pos="709"/>
              <w:tab w:val="left" w:pos="1134"/>
            </w:tabs>
            <w:rPr>
              <w:rFonts w:ascii="Futura Lt BT" w:hAnsi="Futura Lt BT"/>
            </w:rPr>
          </w:pPr>
          <w:r>
            <w:rPr>
              <w:rFonts w:ascii="Futura Lt BT" w:hAnsi="Futura Lt BT"/>
            </w:rPr>
            <w:t>Telefax</w:t>
          </w:r>
          <w:r>
            <w:rPr>
              <w:rFonts w:ascii="Futura Lt BT" w:hAnsi="Futura Lt BT"/>
            </w:rPr>
            <w:tab/>
            <w:t>Gr3:</w:t>
          </w:r>
          <w:r>
            <w:rPr>
              <w:rFonts w:ascii="Futura Lt BT" w:hAnsi="Futura Lt BT"/>
            </w:rPr>
            <w:tab/>
          </w:r>
          <w:r>
            <w:rPr>
              <w:rFonts w:ascii="Futura Lt BT" w:hAnsi="Futura Lt BT"/>
            </w:rPr>
            <w:tab/>
            <w:t>+41 22 733 72 56</w:t>
          </w:r>
        </w:p>
      </w:tc>
      <w:tc>
        <w:tcPr>
          <w:tcW w:w="2374" w:type="dxa"/>
        </w:tcPr>
        <w:p w:rsidR="008E25B0" w:rsidRDefault="008E25B0">
          <w:pPr>
            <w:pStyle w:val="FirstFooter"/>
            <w:rPr>
              <w:rFonts w:ascii="Futura Lt BT" w:hAnsi="Futura Lt BT"/>
            </w:rPr>
          </w:pPr>
          <w:r>
            <w:rPr>
              <w:rFonts w:ascii="Futura Lt BT" w:hAnsi="Futura Lt BT"/>
            </w:rPr>
            <w:t>Telegrama ITU GENEVE</w:t>
          </w:r>
        </w:p>
      </w:tc>
      <w:tc>
        <w:tcPr>
          <w:tcW w:w="2304" w:type="dxa"/>
        </w:tcPr>
        <w:p w:rsidR="008E25B0" w:rsidRDefault="008E25B0" w:rsidP="00E2150C">
          <w:pPr>
            <w:pStyle w:val="FirstFooter"/>
            <w:tabs>
              <w:tab w:val="right" w:pos="2020"/>
            </w:tabs>
            <w:ind w:right="70"/>
            <w:rPr>
              <w:rFonts w:ascii="Futura Lt BT" w:hAnsi="Futura Lt BT"/>
            </w:rPr>
          </w:pPr>
          <w:r>
            <w:rPr>
              <w:rFonts w:ascii="Futura Lt BT" w:hAnsi="Futura Lt BT"/>
            </w:rPr>
            <w:tab/>
          </w:r>
          <w:hyperlink r:id="rId2" w:history="1">
            <w:r w:rsidRPr="00C46DDF">
              <w:rPr>
                <w:rStyle w:val="Hyperlink"/>
                <w:rFonts w:ascii="Futura Lt BT" w:hAnsi="Futura Lt BT"/>
              </w:rPr>
              <w:t>www.itu.int</w:t>
            </w:r>
          </w:hyperlink>
          <w:r>
            <w:rPr>
              <w:rFonts w:ascii="Futura Lt BT" w:hAnsi="Futura Lt BT"/>
            </w:rPr>
            <w:t xml:space="preserve"> </w:t>
          </w:r>
        </w:p>
      </w:tc>
    </w:tr>
    <w:tr w:rsidR="008E25B0">
      <w:tc>
        <w:tcPr>
          <w:tcW w:w="1985" w:type="dxa"/>
        </w:tcPr>
        <w:p w:rsidR="008E25B0" w:rsidRDefault="008E25B0">
          <w:pPr>
            <w:pStyle w:val="FirstFooter"/>
            <w:rPr>
              <w:rFonts w:ascii="Futura Lt BT" w:hAnsi="Futura Lt BT"/>
            </w:rPr>
          </w:pPr>
          <w:r>
            <w:rPr>
              <w:rFonts w:ascii="Futura Lt BT" w:hAnsi="Futura Lt BT"/>
            </w:rPr>
            <w:t>Suiza</w:t>
          </w:r>
        </w:p>
      </w:tc>
      <w:tc>
        <w:tcPr>
          <w:tcW w:w="3119" w:type="dxa"/>
        </w:tcPr>
        <w:p w:rsidR="008E25B0" w:rsidRDefault="008E25B0">
          <w:pPr>
            <w:pStyle w:val="FirstFooter"/>
            <w:tabs>
              <w:tab w:val="left" w:pos="709"/>
              <w:tab w:val="left" w:pos="1134"/>
            </w:tabs>
            <w:rPr>
              <w:rFonts w:ascii="Futura Lt BT" w:hAnsi="Futura Lt BT"/>
            </w:rPr>
          </w:pPr>
          <w:r>
            <w:rPr>
              <w:rFonts w:ascii="Futura Lt BT" w:hAnsi="Futura Lt BT"/>
            </w:rPr>
            <w:tab/>
            <w:t>Gr4:</w:t>
          </w:r>
          <w:r>
            <w:rPr>
              <w:rFonts w:ascii="Futura Lt BT" w:hAnsi="Futura Lt BT"/>
            </w:rPr>
            <w:tab/>
          </w:r>
          <w:r>
            <w:rPr>
              <w:rFonts w:ascii="Futura Lt BT" w:hAnsi="Futura Lt BT"/>
            </w:rPr>
            <w:tab/>
            <w:t>+41 22 730 65 00</w:t>
          </w:r>
        </w:p>
      </w:tc>
      <w:tc>
        <w:tcPr>
          <w:tcW w:w="2374" w:type="dxa"/>
        </w:tcPr>
        <w:p w:rsidR="008E25B0" w:rsidRDefault="008E25B0">
          <w:pPr>
            <w:pStyle w:val="FirstFooter"/>
            <w:rPr>
              <w:rFonts w:ascii="Futura Lt BT" w:hAnsi="Futura Lt BT"/>
            </w:rPr>
          </w:pPr>
        </w:p>
      </w:tc>
      <w:tc>
        <w:tcPr>
          <w:tcW w:w="2304" w:type="dxa"/>
        </w:tcPr>
        <w:p w:rsidR="008E25B0" w:rsidRDefault="008E25B0">
          <w:pPr>
            <w:pStyle w:val="FirstFooter"/>
            <w:rPr>
              <w:rFonts w:ascii="Futura Lt BT" w:hAnsi="Futura Lt BT"/>
            </w:rPr>
          </w:pPr>
        </w:p>
      </w:tc>
    </w:tr>
  </w:tbl>
  <w:p w:rsidR="008E25B0" w:rsidRDefault="008E25B0" w:rsidP="008505BD">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5B0" w:rsidRDefault="008E25B0">
      <w:r>
        <w:t>____________________</w:t>
      </w:r>
    </w:p>
  </w:footnote>
  <w:footnote w:type="continuationSeparator" w:id="0">
    <w:p w:rsidR="008E25B0" w:rsidRDefault="008E25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B4E" w:rsidRDefault="005D5B4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5B0" w:rsidRPr="00303D62" w:rsidRDefault="008E25B0">
    <w:pPr>
      <w:pStyle w:val="Header"/>
      <w:rPr>
        <w:sz w:val="18"/>
        <w:szCs w:val="18"/>
      </w:rPr>
    </w:pPr>
    <w:r w:rsidRPr="00303D62">
      <w:rPr>
        <w:sz w:val="18"/>
        <w:szCs w:val="18"/>
      </w:rPr>
      <w:t xml:space="preserve">- </w:t>
    </w:r>
    <w:r w:rsidRPr="00303D62">
      <w:rPr>
        <w:rStyle w:val="PageNumber"/>
        <w:sz w:val="18"/>
        <w:szCs w:val="18"/>
      </w:rPr>
      <w:fldChar w:fldCharType="begin"/>
    </w:r>
    <w:r w:rsidRPr="00303D62">
      <w:rPr>
        <w:rStyle w:val="PageNumber"/>
        <w:sz w:val="18"/>
        <w:szCs w:val="18"/>
      </w:rPr>
      <w:instrText xml:space="preserve"> PAGE </w:instrText>
    </w:r>
    <w:r w:rsidRPr="00303D62">
      <w:rPr>
        <w:rStyle w:val="PageNumber"/>
        <w:sz w:val="18"/>
        <w:szCs w:val="18"/>
      </w:rPr>
      <w:fldChar w:fldCharType="separate"/>
    </w:r>
    <w:r w:rsidR="0053308C">
      <w:rPr>
        <w:rStyle w:val="PageNumber"/>
        <w:noProof/>
        <w:sz w:val="18"/>
        <w:szCs w:val="18"/>
      </w:rPr>
      <w:t>2</w:t>
    </w:r>
    <w:r w:rsidRPr="00303D62">
      <w:rPr>
        <w:rStyle w:val="PageNumber"/>
        <w:sz w:val="18"/>
        <w:szCs w:val="18"/>
      </w:rPr>
      <w:fldChar w:fldCharType="end"/>
    </w:r>
    <w:r w:rsidRPr="00303D62">
      <w:rPr>
        <w:rStyle w:val="PageNumber"/>
        <w:sz w:val="18"/>
        <w:szCs w:val="1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B4E" w:rsidRDefault="005D5B4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5B0" w:rsidRPr="00E2150C" w:rsidRDefault="008E25B0" w:rsidP="00255600">
    <w:pPr>
      <w:pStyle w:val="Header"/>
      <w:rPr>
        <w:sz w:val="18"/>
        <w:szCs w:val="18"/>
      </w:rPr>
    </w:pPr>
    <w:r w:rsidRPr="00E2150C">
      <w:rPr>
        <w:sz w:val="18"/>
        <w:szCs w:val="18"/>
      </w:rPr>
      <w:t xml:space="preserve">- </w:t>
    </w:r>
    <w:r w:rsidRPr="00E2150C">
      <w:rPr>
        <w:sz w:val="18"/>
        <w:szCs w:val="18"/>
      </w:rPr>
      <w:fldChar w:fldCharType="begin"/>
    </w:r>
    <w:r w:rsidRPr="00E2150C">
      <w:rPr>
        <w:sz w:val="18"/>
        <w:szCs w:val="18"/>
      </w:rPr>
      <w:instrText>PAGE</w:instrText>
    </w:r>
    <w:r w:rsidRPr="00E2150C">
      <w:rPr>
        <w:sz w:val="18"/>
        <w:szCs w:val="18"/>
      </w:rPr>
      <w:fldChar w:fldCharType="separate"/>
    </w:r>
    <w:r w:rsidR="0053308C">
      <w:rPr>
        <w:noProof/>
        <w:sz w:val="18"/>
        <w:szCs w:val="18"/>
      </w:rPr>
      <w:t>9</w:t>
    </w:r>
    <w:r w:rsidRPr="00E2150C">
      <w:rPr>
        <w:noProof/>
        <w:sz w:val="18"/>
        <w:szCs w:val="18"/>
      </w:rPr>
      <w:fldChar w:fldCharType="end"/>
    </w:r>
    <w:r w:rsidRPr="00E2150C">
      <w:rPr>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31BAE"/>
    <w:multiLevelType w:val="hybridMultilevel"/>
    <w:tmpl w:val="04A6CACA"/>
    <w:lvl w:ilvl="0" w:tplc="571665F8">
      <w:start w:val="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3345EBD"/>
    <w:multiLevelType w:val="singleLevel"/>
    <w:tmpl w:val="7E4A53FA"/>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2">
    <w:nsid w:val="497142BF"/>
    <w:multiLevelType w:val="hybridMultilevel"/>
    <w:tmpl w:val="C846E232"/>
    <w:lvl w:ilvl="0" w:tplc="AA609A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5781CBA"/>
    <w:multiLevelType w:val="singleLevel"/>
    <w:tmpl w:val="A9E8A218"/>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4">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7F497AEF"/>
    <w:multiLevelType w:val="hybridMultilevel"/>
    <w:tmpl w:val="6CECF91E"/>
    <w:lvl w:ilvl="0" w:tplc="755A9736">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num w:numId="1">
    <w:abstractNumId w:val="1"/>
  </w:num>
  <w:num w:numId="2">
    <w:abstractNumId w:val="5"/>
  </w:num>
  <w:num w:numId="3">
    <w:abstractNumId w:val="4"/>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600"/>
    <w:rsid w:val="00002529"/>
    <w:rsid w:val="000A5E41"/>
    <w:rsid w:val="000C382F"/>
    <w:rsid w:val="001173CC"/>
    <w:rsid w:val="001A54CC"/>
    <w:rsid w:val="00255600"/>
    <w:rsid w:val="00257FB4"/>
    <w:rsid w:val="00303D62"/>
    <w:rsid w:val="00335367"/>
    <w:rsid w:val="00370C2D"/>
    <w:rsid w:val="003D1E8D"/>
    <w:rsid w:val="003D673B"/>
    <w:rsid w:val="003F2855"/>
    <w:rsid w:val="00401C20"/>
    <w:rsid w:val="004C4144"/>
    <w:rsid w:val="0053308C"/>
    <w:rsid w:val="00590758"/>
    <w:rsid w:val="005D2581"/>
    <w:rsid w:val="005D5B4E"/>
    <w:rsid w:val="00636576"/>
    <w:rsid w:val="006969B4"/>
    <w:rsid w:val="00716588"/>
    <w:rsid w:val="00781E2A"/>
    <w:rsid w:val="008258C2"/>
    <w:rsid w:val="008505BD"/>
    <w:rsid w:val="00850C78"/>
    <w:rsid w:val="008C17AD"/>
    <w:rsid w:val="008D02CD"/>
    <w:rsid w:val="008E25B0"/>
    <w:rsid w:val="0095172A"/>
    <w:rsid w:val="009A0BA0"/>
    <w:rsid w:val="00A54E47"/>
    <w:rsid w:val="00AE7093"/>
    <w:rsid w:val="00B422BC"/>
    <w:rsid w:val="00B43F77"/>
    <w:rsid w:val="00B55A3E"/>
    <w:rsid w:val="00B90DD3"/>
    <w:rsid w:val="00B95F0A"/>
    <w:rsid w:val="00B96180"/>
    <w:rsid w:val="00C17AC0"/>
    <w:rsid w:val="00C34772"/>
    <w:rsid w:val="00C5465A"/>
    <w:rsid w:val="00D54642"/>
    <w:rsid w:val="00DD77C9"/>
    <w:rsid w:val="00E2150C"/>
    <w:rsid w:val="00E839B0"/>
    <w:rsid w:val="00E92C09"/>
    <w:rsid w:val="00F6461F"/>
    <w:rsid w:val="00FD2B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s-ES_tradnl" w:eastAsia="en-US"/>
    </w:rPr>
  </w:style>
  <w:style w:type="paragraph" w:styleId="Heading1">
    <w:name w:val="heading 1"/>
    <w:basedOn w:val="Normal"/>
    <w:next w:val="Normal"/>
    <w:qFormat/>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1191"/>
      </w:tabs>
      <w:ind w:left="993" w:hanging="993"/>
      <w:outlineLvl w:val="3"/>
    </w:pPr>
  </w:style>
  <w:style w:type="paragraph" w:styleId="Heading5">
    <w:name w:val="heading 5"/>
    <w:basedOn w:val="Heading3"/>
    <w:next w:val="Normal"/>
    <w:qFormat/>
    <w:pPr>
      <w:tabs>
        <w:tab w:val="clear" w:pos="794"/>
        <w:tab w:val="left" w:pos="1191"/>
      </w:tabs>
      <w:outlineLvl w:val="4"/>
    </w:pPr>
  </w:style>
  <w:style w:type="paragraph" w:styleId="Heading6">
    <w:name w:val="heading 6"/>
    <w:basedOn w:val="Heading3"/>
    <w:next w:val="Normal"/>
    <w:qFormat/>
    <w:pPr>
      <w:tabs>
        <w:tab w:val="clear" w:pos="794"/>
        <w:tab w:val="left" w:pos="1191"/>
      </w:tabs>
      <w:outlineLvl w:val="5"/>
    </w:pPr>
  </w:style>
  <w:style w:type="paragraph" w:styleId="Heading7">
    <w:name w:val="heading 7"/>
    <w:basedOn w:val="Heading3"/>
    <w:next w:val="Normal"/>
    <w:qFormat/>
    <w:pPr>
      <w:tabs>
        <w:tab w:val="clear" w:pos="794"/>
        <w:tab w:val="left" w:pos="1191"/>
      </w:tabs>
      <w:outlineLvl w:val="6"/>
    </w:pPr>
  </w:style>
  <w:style w:type="paragraph" w:styleId="Heading8">
    <w:name w:val="heading 8"/>
    <w:basedOn w:val="Heading3"/>
    <w:next w:val="Normal"/>
    <w:qFormat/>
    <w:pPr>
      <w:tabs>
        <w:tab w:val="clear" w:pos="794"/>
        <w:tab w:val="left" w:pos="1191"/>
      </w:tabs>
      <w:outlineLvl w:val="7"/>
    </w:pPr>
  </w:style>
  <w:style w:type="paragraph" w:styleId="Heading9">
    <w:name w:val="heading 9"/>
    <w:basedOn w:val="Heading3"/>
    <w:next w:val="Normal"/>
    <w:qFormat/>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rPr>
      <w:vertAlign w:val="superscript"/>
    </w:rPr>
  </w:style>
  <w:style w:type="paragraph" w:styleId="TOC8">
    <w:name w:val="toc 8"/>
    <w:basedOn w:val="TOC3"/>
  </w:style>
  <w:style w:type="paragraph" w:styleId="TOC7">
    <w:name w:val="toc 7"/>
    <w:basedOn w:val="TOC3"/>
  </w:style>
  <w:style w:type="paragraph" w:styleId="TOC6">
    <w:name w:val="toc 6"/>
    <w:basedOn w:val="TOC3"/>
  </w:style>
  <w:style w:type="paragraph" w:styleId="TOC5">
    <w:name w:val="toc 5"/>
    <w:basedOn w:val="TOC3"/>
  </w:style>
  <w:style w:type="paragraph" w:styleId="TOC4">
    <w:name w:val="toc 4"/>
    <w:basedOn w:val="TOC3"/>
  </w:style>
  <w:style w:type="paragraph" w:styleId="TOC3">
    <w:name w:val="toc 3"/>
    <w:basedOn w:val="TOC2"/>
    <w:pPr>
      <w:spacing w:before="80"/>
    </w:pPr>
  </w:style>
  <w:style w:type="paragraph" w:styleId="TOC2">
    <w:name w:val="toc 2"/>
    <w:basedOn w:val="TOC1"/>
    <w:pPr>
      <w:spacing w:before="120"/>
    </w:pPr>
  </w:style>
  <w:style w:type="paragraph" w:styleId="TOC1">
    <w:name w:val="toc 1"/>
    <w:basedOn w:val="Normal"/>
    <w:pPr>
      <w:tabs>
        <w:tab w:val="clear" w:pos="794"/>
        <w:tab w:val="clear" w:pos="1191"/>
        <w:tab w:val="clear" w:pos="1588"/>
        <w:tab w:val="clear" w:pos="1985"/>
        <w:tab w:val="left" w:leader="dot" w:pos="8789"/>
        <w:tab w:val="right" w:pos="9555"/>
      </w:tabs>
      <w:spacing w:before="200"/>
      <w:ind w:left="794" w:hanging="794"/>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pPr>
      <w:ind w:left="566"/>
    </w:pPr>
  </w:style>
  <w:style w:type="paragraph" w:styleId="Index2">
    <w:name w:val="index 2"/>
    <w:basedOn w:val="Normal"/>
    <w:next w:val="Normal"/>
    <w:pPr>
      <w:ind w:left="283"/>
    </w:pPr>
  </w:style>
  <w:style w:type="paragraph" w:styleId="Index1">
    <w:name w:val="index 1"/>
    <w:basedOn w:val="Normal"/>
    <w:next w:val="Normal"/>
  </w:style>
  <w:style w:type="character" w:styleId="LineNumber">
    <w:name w:val="line number"/>
    <w:basedOn w:val="DefaultParagraphFont"/>
  </w:style>
  <w:style w:type="paragraph" w:styleId="IndexHeading">
    <w:name w:val="index heading"/>
    <w:basedOn w:val="Normal"/>
    <w:next w:val="Index1"/>
    <w:semiHidden/>
  </w:style>
  <w:style w:type="paragraph" w:styleId="Footer">
    <w:name w:val="footer"/>
    <w:basedOn w:val="Normal"/>
    <w:link w:val="FooterChar"/>
    <w:pPr>
      <w:tabs>
        <w:tab w:val="clear" w:pos="794"/>
        <w:tab w:val="clear" w:pos="1191"/>
        <w:tab w:val="clear" w:pos="1588"/>
        <w:tab w:val="clear" w:pos="1985"/>
        <w:tab w:val="left" w:pos="5954"/>
        <w:tab w:val="right" w:pos="9639"/>
      </w:tabs>
      <w:spacing w:before="0"/>
    </w:pPr>
    <w:rPr>
      <w:caps/>
      <w:sz w:val="18"/>
    </w:rPr>
  </w:style>
  <w:style w:type="paragraph" w:styleId="Header">
    <w:name w:val="header"/>
    <w:aliases w:val="encabezado,Page No"/>
    <w:basedOn w:val="Normal"/>
    <w:link w:val="HeaderChar"/>
    <w:uiPriority w:val="99"/>
    <w:pPr>
      <w:tabs>
        <w:tab w:val="clear" w:pos="794"/>
        <w:tab w:val="clear" w:pos="1191"/>
        <w:tab w:val="clear" w:pos="1588"/>
        <w:tab w:val="clear" w:pos="1985"/>
      </w:tabs>
      <w:spacing w:before="0"/>
      <w:jc w:val="center"/>
    </w:pPr>
    <w:rPr>
      <w:sz w:val="22"/>
    </w:rPr>
  </w:style>
  <w:style w:type="character" w:styleId="FootnoteReference">
    <w:name w:val="footnote reference"/>
    <w:basedOn w:val="DefaultParagraphFont"/>
    <w:rPr>
      <w:position w:val="6"/>
      <w:sz w:val="16"/>
    </w:rPr>
  </w:style>
  <w:style w:type="paragraph" w:styleId="FootnoteText">
    <w:name w:val="footnote text"/>
    <w:basedOn w:val="Normal"/>
    <w:pPr>
      <w:keepLines/>
      <w:tabs>
        <w:tab w:val="left" w:pos="256"/>
      </w:tabs>
      <w:ind w:left="256" w:hanging="256"/>
    </w:pPr>
  </w:style>
  <w:style w:type="paragraph" w:styleId="NormalIndent">
    <w:name w:val="Normal Indent"/>
    <w:basedOn w:val="Normal"/>
    <w:pPr>
      <w:ind w:left="794"/>
    </w:pPr>
  </w:style>
  <w:style w:type="paragraph" w:customStyle="1" w:styleId="TableLegend">
    <w:name w:val="Table_Legend"/>
    <w:basedOn w:val="TableText"/>
    <w:pPr>
      <w:spacing w:before="120"/>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pPr>
      <w:keepLines/>
      <w:spacing w:before="0"/>
    </w:pPr>
    <w:rPr>
      <w:b/>
      <w:caps w:val="0"/>
    </w:rPr>
  </w:style>
  <w:style w:type="paragraph" w:customStyle="1" w:styleId="Table">
    <w:name w:val="Table_#"/>
    <w:basedOn w:val="Normal"/>
    <w:next w:val="TableTitle"/>
    <w:pPr>
      <w:keepNext/>
      <w:spacing w:before="560" w:after="120"/>
      <w:jc w:val="center"/>
    </w:pPr>
    <w:rPr>
      <w:caps/>
    </w:rPr>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TableHead">
    <w:name w:val="Table_Head"/>
    <w:basedOn w:val="TableText"/>
    <w:pPr>
      <w:keepNext/>
      <w:spacing w:before="80" w:after="80"/>
      <w:jc w:val="center"/>
    </w:pPr>
    <w:rPr>
      <w:b/>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pPr>
      <w:spacing w:before="480"/>
    </w:pPr>
  </w:style>
  <w:style w:type="paragraph" w:customStyle="1" w:styleId="FigureTitle">
    <w:name w:val="Figure_Title"/>
    <w:basedOn w:val="TableTitle"/>
    <w:next w:val="Normal"/>
    <w:pPr>
      <w:keepNext w:val="0"/>
      <w:spacing w:after="480"/>
    </w:pPr>
  </w:style>
  <w:style w:type="paragraph" w:customStyle="1" w:styleId="Annex">
    <w:name w:val="Annex_#"/>
    <w:basedOn w:val="Normal"/>
    <w:next w:val="AnnexRef"/>
    <w:pPr>
      <w:keepNext/>
      <w:keepLines/>
      <w:spacing w:before="480" w:after="80"/>
      <w:jc w:val="center"/>
    </w:pPr>
    <w:rPr>
      <w:caps/>
    </w:rPr>
  </w:style>
  <w:style w:type="paragraph" w:customStyle="1" w:styleId="AnnexRef">
    <w:name w:val="Annex_Ref"/>
    <w:basedOn w:val="Normal"/>
    <w:next w:val="AnnexTitle"/>
    <w:pPr>
      <w:keepNext/>
      <w:keepLines/>
      <w:jc w:val="center"/>
    </w:pPr>
  </w:style>
  <w:style w:type="paragraph" w:customStyle="1" w:styleId="AnnexTitle">
    <w:name w:val="Annex_Title"/>
    <w:basedOn w:val="Normal"/>
    <w:next w:val="Normal"/>
    <w:pPr>
      <w:keepNext/>
      <w:keepLines/>
      <w:spacing w:before="240" w:after="280"/>
      <w:jc w:val="center"/>
    </w:pPr>
    <w:rPr>
      <w:b/>
    </w:r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spacing w:before="480"/>
      <w:jc w:val="center"/>
    </w:pPr>
    <w:rPr>
      <w:caps/>
    </w:rPr>
  </w:style>
  <w:style w:type="paragraph" w:customStyle="1" w:styleId="RefText">
    <w:name w:val="Ref_Text"/>
    <w:basedOn w:val="Normal"/>
    <w:pPr>
      <w:ind w:left="794" w:hanging="794"/>
    </w:pPr>
  </w:style>
  <w:style w:type="paragraph" w:customStyle="1" w:styleId="Equation">
    <w:name w:val="Equation"/>
    <w:basedOn w:val="Normal"/>
    <w:pPr>
      <w:tabs>
        <w:tab w:val="clear" w:pos="1191"/>
        <w:tab w:val="clear" w:pos="1588"/>
        <w:tab w:val="clear" w:pos="1985"/>
        <w:tab w:val="center" w:pos="4876"/>
        <w:tab w:val="right" w:pos="9752"/>
      </w:tabs>
    </w:pPr>
  </w:style>
  <w:style w:type="paragraph" w:customStyle="1" w:styleId="Head">
    <w:name w:val="Head"/>
    <w:basedOn w:val="Normal"/>
    <w:pPr>
      <w:tabs>
        <w:tab w:val="clear" w:pos="794"/>
        <w:tab w:val="clear" w:pos="1191"/>
        <w:tab w:val="clear" w:pos="1588"/>
        <w:tab w:val="clear" w:pos="1985"/>
        <w:tab w:val="left" w:pos="6663"/>
      </w:tabs>
      <w:spacing w:before="0"/>
    </w:pPr>
  </w:style>
  <w:style w:type="paragraph" w:customStyle="1" w:styleId="RecTitle">
    <w:name w:val="Rec_Title"/>
    <w:basedOn w:val="Normal"/>
    <w:next w:val="Heading1"/>
    <w:pPr>
      <w:keepNext/>
      <w:keepLines/>
      <w:spacing w:before="240"/>
      <w:jc w:val="center"/>
    </w:pPr>
    <w:rPr>
      <w:b/>
      <w:caps/>
    </w:rPr>
  </w:style>
  <w:style w:type="paragraph" w:customStyle="1" w:styleId="Normalaftertitle">
    <w:name w:val="Normal after title"/>
    <w:basedOn w:val="Normal"/>
    <w:next w:val="Normal"/>
    <w:pPr>
      <w:spacing w:before="320"/>
    </w:pPr>
  </w:style>
  <w:style w:type="paragraph" w:customStyle="1" w:styleId="call">
    <w:name w:val="call"/>
    <w:basedOn w:val="Normal"/>
    <w:next w:val="Normal"/>
    <w:pPr>
      <w:keepNext/>
      <w:keepLines/>
      <w:spacing w:before="160"/>
      <w:ind w:left="794"/>
    </w:pPr>
    <w:rPr>
      <w:i/>
    </w:rPr>
  </w:style>
  <w:style w:type="paragraph" w:customStyle="1" w:styleId="Rec">
    <w:name w:val="Rec_#"/>
    <w:basedOn w:val="Normal"/>
    <w:next w:val="RecTitle"/>
    <w:pPr>
      <w:keepNext/>
      <w:keepLines/>
      <w:spacing w:before="480"/>
      <w:jc w:val="center"/>
    </w:pPr>
    <w:rPr>
      <w:caps/>
    </w:rPr>
  </w:style>
  <w:style w:type="paragraph" w:customStyle="1" w:styleId="toc0">
    <w:name w:val="toc 0"/>
    <w:basedOn w:val="Normal"/>
    <w:next w:val="TOC1"/>
    <w:pPr>
      <w:tabs>
        <w:tab w:val="clear" w:pos="794"/>
        <w:tab w:val="clear" w:pos="1191"/>
        <w:tab w:val="clear" w:pos="1588"/>
        <w:tab w:val="clear" w:pos="1985"/>
        <w:tab w:val="right" w:pos="9781"/>
      </w:tabs>
    </w:pPr>
    <w:rPr>
      <w:b/>
    </w:rPr>
  </w:style>
  <w:style w:type="paragraph" w:styleId="List">
    <w:name w:val="List"/>
    <w:basedOn w:val="Normal"/>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pPr>
      <w:tabs>
        <w:tab w:val="clear" w:pos="794"/>
        <w:tab w:val="clear" w:pos="1191"/>
        <w:tab w:val="clear" w:pos="1588"/>
        <w:tab w:val="clear" w:pos="1985"/>
        <w:tab w:val="left" w:pos="1418"/>
      </w:tabs>
      <w:spacing w:before="0"/>
      <w:ind w:left="1418" w:hanging="1418"/>
    </w:pPr>
  </w:style>
  <w:style w:type="paragraph" w:customStyle="1" w:styleId="Part">
    <w:name w:val="Part"/>
    <w:basedOn w:val="Normal"/>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pPr>
      <w:tabs>
        <w:tab w:val="clear" w:pos="794"/>
        <w:tab w:val="clear" w:pos="1191"/>
        <w:tab w:val="clear" w:pos="1588"/>
        <w:tab w:val="clear" w:pos="1985"/>
        <w:tab w:val="left" w:pos="4820"/>
        <w:tab w:val="left" w:pos="5529"/>
      </w:tabs>
      <w:ind w:left="794"/>
    </w:pPr>
  </w:style>
  <w:style w:type="paragraph" w:customStyle="1" w:styleId="headingb">
    <w:name w:val="heading_b"/>
    <w:basedOn w:val="Heading3"/>
    <w:next w:val="Normal"/>
    <w:pPr>
      <w:spacing w:before="160"/>
      <w:ind w:left="0" w:firstLine="0"/>
      <w:outlineLvl w:val="9"/>
    </w:pPr>
  </w:style>
  <w:style w:type="paragraph" w:customStyle="1" w:styleId="Keywords">
    <w:name w:val="Keywords"/>
    <w:basedOn w:val="Normal"/>
    <w:pPr>
      <w:tabs>
        <w:tab w:val="clear" w:pos="1191"/>
        <w:tab w:val="clear" w:pos="1588"/>
      </w:tabs>
      <w:ind w:left="794" w:hanging="794"/>
    </w:p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EquationLegend">
    <w:name w:val="Equation_Legend"/>
    <w:basedOn w:val="Normal"/>
    <w:pPr>
      <w:tabs>
        <w:tab w:val="clear" w:pos="794"/>
        <w:tab w:val="clear" w:pos="1191"/>
        <w:tab w:val="clear" w:pos="1588"/>
        <w:tab w:val="clear" w:pos="1985"/>
        <w:tab w:val="right" w:pos="1531"/>
        <w:tab w:val="left" w:pos="1701"/>
      </w:tabs>
      <w:spacing w:before="80"/>
      <w:ind w:left="1701" w:hanging="1701"/>
    </w:pPr>
  </w:style>
  <w:style w:type="paragraph" w:styleId="Signature">
    <w:name w:val="Signature"/>
    <w:basedOn w:val="Normal"/>
    <w:pPr>
      <w:tabs>
        <w:tab w:val="clear" w:pos="794"/>
        <w:tab w:val="clear" w:pos="1191"/>
        <w:tab w:val="clear" w:pos="1588"/>
        <w:tab w:val="clear" w:pos="1985"/>
      </w:tabs>
      <w:spacing w:before="480"/>
      <w:ind w:left="4961"/>
    </w:pPr>
    <w:rPr>
      <w:rFonts w:ascii="Arial" w:hAnsi="Arial"/>
      <w:sz w:val="22"/>
    </w:rPr>
  </w:style>
  <w:style w:type="paragraph" w:customStyle="1" w:styleId="meeting">
    <w:name w:val="meeting"/>
    <w:basedOn w:val="Head"/>
    <w:next w:val="Head"/>
    <w:pPr>
      <w:tabs>
        <w:tab w:val="left" w:pos="7371"/>
      </w:tabs>
      <w:spacing w:after="560"/>
    </w:pPr>
  </w:style>
  <w:style w:type="paragraph" w:customStyle="1" w:styleId="BodyText">
    <w:name w:val="BodyText"/>
    <w:basedOn w:val="Normal"/>
    <w:pPr>
      <w:tabs>
        <w:tab w:val="clear" w:pos="794"/>
        <w:tab w:val="clear" w:pos="1191"/>
        <w:tab w:val="clear" w:pos="1588"/>
        <w:tab w:val="clear" w:pos="1985"/>
      </w:tabs>
      <w:spacing w:before="240"/>
    </w:pPr>
    <w:rPr>
      <w:rFonts w:ascii="Arial" w:hAnsi="Arial"/>
      <w:sz w:val="22"/>
    </w:rPr>
  </w:style>
  <w:style w:type="paragraph" w:customStyle="1" w:styleId="ITUadres">
    <w:name w:val="ITU_adres"/>
    <w:basedOn w:val="Normal"/>
    <w:pPr>
      <w:tabs>
        <w:tab w:val="clear" w:pos="794"/>
        <w:tab w:val="clear" w:pos="1191"/>
        <w:tab w:val="clear" w:pos="1588"/>
        <w:tab w:val="clear" w:pos="1985"/>
        <w:tab w:val="left" w:pos="737"/>
        <w:tab w:val="left" w:pos="1134"/>
      </w:tabs>
      <w:spacing w:before="0"/>
    </w:pPr>
    <w:rPr>
      <w:rFonts w:ascii="Univers" w:hAnsi="Univers"/>
      <w:sz w:val="16"/>
    </w:rPr>
  </w:style>
  <w:style w:type="paragraph" w:customStyle="1" w:styleId="ITUheader">
    <w:name w:val="ITU_header"/>
    <w:basedOn w:val="Normal"/>
    <w:pPr>
      <w:tabs>
        <w:tab w:val="clear" w:pos="794"/>
        <w:tab w:val="clear" w:pos="1191"/>
        <w:tab w:val="clear" w:pos="1588"/>
        <w:tab w:val="clear" w:pos="1985"/>
        <w:tab w:val="left" w:pos="737"/>
        <w:tab w:val="left" w:pos="1134"/>
      </w:tabs>
      <w:spacing w:before="397"/>
    </w:pPr>
    <w:rPr>
      <w:rFonts w:ascii="Univers" w:hAnsi="Univers"/>
      <w:b/>
      <w:sz w:val="28"/>
    </w:rPr>
  </w:style>
  <w:style w:type="paragraph" w:customStyle="1" w:styleId="Body">
    <w:name w:val="Body"/>
    <w:basedOn w:val="Normal"/>
    <w:pPr>
      <w:tabs>
        <w:tab w:val="clear" w:pos="794"/>
        <w:tab w:val="clear" w:pos="1191"/>
        <w:tab w:val="clear" w:pos="1588"/>
        <w:tab w:val="clear" w:pos="1985"/>
        <w:tab w:val="left" w:pos="737"/>
        <w:tab w:val="left" w:pos="1134"/>
      </w:tabs>
      <w:spacing w:before="227"/>
      <w:ind w:right="851"/>
      <w:jc w:val="both"/>
    </w:pPr>
    <w:rPr>
      <w:rFonts w:ascii="CG Times" w:hAnsi="CG Times"/>
      <w:sz w:val="20"/>
    </w:rPr>
  </w:style>
  <w:style w:type="paragraph" w:customStyle="1" w:styleId="ITUsignet">
    <w:name w:val="ITU_signet"/>
    <w:basedOn w:val="Normal"/>
    <w:pPr>
      <w:tabs>
        <w:tab w:val="clear" w:pos="794"/>
        <w:tab w:val="clear" w:pos="1191"/>
        <w:tab w:val="clear" w:pos="1588"/>
        <w:tab w:val="clear" w:pos="1985"/>
        <w:tab w:val="left" w:pos="737"/>
        <w:tab w:val="left" w:pos="1134"/>
      </w:tabs>
      <w:spacing w:before="170"/>
      <w:ind w:left="-1134"/>
    </w:pPr>
    <w:rPr>
      <w:rFonts w:ascii="CG Times" w:hAnsi="CG Times"/>
      <w:b/>
      <w:sz w:val="20"/>
    </w:rPr>
  </w:style>
  <w:style w:type="paragraph" w:customStyle="1" w:styleId="ITUref">
    <w:name w:val="ITU_ref"/>
    <w:basedOn w:val="Normal"/>
    <w:pPr>
      <w:tabs>
        <w:tab w:val="clear" w:pos="794"/>
        <w:tab w:val="clear" w:pos="1191"/>
        <w:tab w:val="clear" w:pos="1588"/>
        <w:tab w:val="clear" w:pos="1985"/>
        <w:tab w:val="left" w:pos="737"/>
        <w:tab w:val="left" w:pos="1134"/>
        <w:tab w:val="left" w:pos="5529"/>
      </w:tabs>
      <w:spacing w:before="0"/>
    </w:pPr>
    <w:rPr>
      <w:rFonts w:ascii="Univers" w:hAnsi="Univers"/>
      <w:sz w:val="18"/>
    </w:rPr>
  </w:style>
  <w:style w:type="paragraph" w:customStyle="1" w:styleId="ITUfillin">
    <w:name w:val="ITU_fillin"/>
    <w:basedOn w:val="ITUref"/>
    <w:rPr>
      <w:rFonts w:ascii="CG Times" w:hAnsi="CG Times"/>
      <w:sz w:val="20"/>
    </w:rPr>
  </w:style>
  <w:style w:type="paragraph" w:customStyle="1" w:styleId="ITUbureau">
    <w:name w:val="ITU_bureau"/>
    <w:basedOn w:val="Normal"/>
    <w:pPr>
      <w:tabs>
        <w:tab w:val="clear" w:pos="794"/>
        <w:tab w:val="clear" w:pos="1191"/>
        <w:tab w:val="clear" w:pos="1588"/>
        <w:tab w:val="clear" w:pos="1985"/>
        <w:tab w:val="left" w:pos="737"/>
        <w:tab w:val="left" w:pos="1134"/>
      </w:tabs>
      <w:spacing w:before="0" w:after="851"/>
    </w:pPr>
    <w:rPr>
      <w:rFonts w:ascii="Univers" w:hAnsi="Univers"/>
      <w:b/>
      <w:sz w:val="20"/>
    </w:rPr>
  </w:style>
  <w:style w:type="paragraph" w:customStyle="1" w:styleId="duties">
    <w:name w:val="duties"/>
    <w:basedOn w:val="Normal"/>
    <w:pPr>
      <w:tabs>
        <w:tab w:val="clear" w:pos="794"/>
        <w:tab w:val="clear" w:pos="1191"/>
        <w:tab w:val="clear" w:pos="1588"/>
        <w:tab w:val="clear" w:pos="1985"/>
        <w:tab w:val="left" w:pos="737"/>
        <w:tab w:val="left" w:pos="1134"/>
      </w:tabs>
      <w:spacing w:before="0" w:line="199" w:lineRule="exact"/>
    </w:pPr>
    <w:rPr>
      <w:rFonts w:ascii="CG Times" w:hAnsi="CG Times"/>
      <w:b/>
      <w:sz w:val="8"/>
    </w:rPr>
  </w:style>
  <w:style w:type="paragraph" w:customStyle="1" w:styleId="ITUintr">
    <w:name w:val="ITU_intr"/>
    <w:basedOn w:val="Normal"/>
    <w:next w:val="Body"/>
    <w:pPr>
      <w:tabs>
        <w:tab w:val="clear" w:pos="794"/>
        <w:tab w:val="clear" w:pos="1191"/>
        <w:tab w:val="clear" w:pos="1588"/>
        <w:tab w:val="clear" w:pos="1985"/>
        <w:tab w:val="left" w:pos="737"/>
        <w:tab w:val="left" w:pos="1134"/>
      </w:tabs>
      <w:spacing w:before="567" w:after="57"/>
    </w:pPr>
    <w:rPr>
      <w:rFonts w:ascii="CG Times" w:hAnsi="CG Times"/>
      <w:sz w:val="20"/>
    </w:rPr>
  </w:style>
  <w:style w:type="paragraph" w:customStyle="1" w:styleId="Tiret">
    <w:name w:val="Tiret"/>
    <w:basedOn w:val="Normal"/>
    <w:pPr>
      <w:tabs>
        <w:tab w:val="clear" w:pos="794"/>
        <w:tab w:val="clear" w:pos="1191"/>
        <w:tab w:val="clear" w:pos="1588"/>
        <w:tab w:val="clear" w:pos="1985"/>
      </w:tabs>
      <w:ind w:left="-680"/>
    </w:pPr>
    <w:rPr>
      <w:rFonts w:ascii="Univers" w:hAnsi="Univers"/>
      <w:sz w:val="22"/>
    </w:rPr>
  </w:style>
  <w:style w:type="paragraph" w:customStyle="1" w:styleId="details">
    <w:name w:val="details"/>
    <w:basedOn w:val="Normal"/>
    <w:next w:val="Tiret"/>
    <w:pPr>
      <w:tabs>
        <w:tab w:val="clear" w:pos="794"/>
        <w:tab w:val="clear" w:pos="1191"/>
        <w:tab w:val="clear" w:pos="1588"/>
        <w:tab w:val="clear" w:pos="1985"/>
        <w:tab w:val="left" w:pos="1361"/>
        <w:tab w:val="left" w:pos="1758"/>
        <w:tab w:val="left" w:pos="2155"/>
        <w:tab w:val="left" w:pos="2552"/>
      </w:tabs>
      <w:spacing w:before="0"/>
    </w:pPr>
    <w:rPr>
      <w:rFonts w:ascii="Univers" w:hAnsi="Univers"/>
      <w:sz w:val="22"/>
    </w:rPr>
  </w:style>
  <w:style w:type="paragraph" w:customStyle="1" w:styleId="LetterStart">
    <w:name w:val="Letter_Start"/>
    <w:basedOn w:val="Normal"/>
    <w:pPr>
      <w:tabs>
        <w:tab w:val="clear" w:pos="794"/>
        <w:tab w:val="clear" w:pos="1191"/>
        <w:tab w:val="clear" w:pos="1588"/>
        <w:tab w:val="clear" w:pos="1985"/>
        <w:tab w:val="left" w:pos="1361"/>
        <w:tab w:val="left" w:pos="1758"/>
        <w:tab w:val="left" w:pos="2155"/>
        <w:tab w:val="left" w:pos="2552"/>
      </w:tabs>
      <w:spacing w:before="284"/>
      <w:ind w:left="567"/>
    </w:pPr>
    <w:rPr>
      <w:rFonts w:ascii="Univers" w:hAnsi="Univers"/>
      <w:sz w:val="22"/>
    </w:rPr>
  </w:style>
  <w:style w:type="paragraph" w:customStyle="1" w:styleId="LetterText">
    <w:name w:val="Letter_Text"/>
    <w:basedOn w:val="LetterStart"/>
    <w:pPr>
      <w:tabs>
        <w:tab w:val="left" w:pos="1418"/>
        <w:tab w:val="left" w:pos="1985"/>
        <w:tab w:val="left" w:pos="2268"/>
      </w:tabs>
      <w:ind w:firstLine="1304"/>
    </w:pPr>
  </w:style>
  <w:style w:type="paragraph" w:customStyle="1" w:styleId="LetterEnd">
    <w:name w:val="Letter_End"/>
    <w:basedOn w:val="LetterText"/>
    <w:pPr>
      <w:tabs>
        <w:tab w:val="clear" w:pos="1418"/>
        <w:tab w:val="clear" w:pos="1985"/>
        <w:tab w:val="clear" w:pos="2268"/>
      </w:tabs>
      <w:ind w:firstLine="851"/>
    </w:pPr>
  </w:style>
  <w:style w:type="paragraph" w:customStyle="1" w:styleId="NormFoot">
    <w:name w:val="Norm_Foot"/>
    <w:basedOn w:val="Normal"/>
    <w:pPr>
      <w:tabs>
        <w:tab w:val="clear" w:pos="794"/>
        <w:tab w:val="clear" w:pos="1191"/>
        <w:tab w:val="clear" w:pos="1588"/>
        <w:tab w:val="clear" w:pos="1985"/>
        <w:tab w:val="left" w:pos="1361"/>
        <w:tab w:val="left" w:pos="1758"/>
        <w:tab w:val="left" w:pos="2155"/>
        <w:tab w:val="left" w:pos="2552"/>
      </w:tabs>
      <w:ind w:left="567"/>
    </w:pPr>
    <w:rPr>
      <w:rFonts w:ascii="Univers" w:hAnsi="Univers"/>
      <w:sz w:val="22"/>
    </w:rPr>
  </w:style>
  <w:style w:type="character" w:styleId="PageNumber">
    <w:name w:val="page number"/>
    <w:basedOn w:val="DefaultParagraphFont"/>
  </w:style>
  <w:style w:type="paragraph" w:customStyle="1" w:styleId="listitem">
    <w:name w:val="listitem"/>
    <w:basedOn w:val="Normal"/>
    <w:pPr>
      <w:keepLines/>
      <w:tabs>
        <w:tab w:val="left" w:pos="1361"/>
        <w:tab w:val="left" w:pos="1758"/>
        <w:tab w:val="left" w:pos="2155"/>
        <w:tab w:val="left" w:pos="2552"/>
      </w:tabs>
      <w:ind w:left="567"/>
    </w:pPr>
    <w:rPr>
      <w:rFonts w:ascii="Univers" w:hAnsi="Univers"/>
      <w:sz w:val="22"/>
    </w:rPr>
  </w:style>
  <w:style w:type="paragraph" w:customStyle="1" w:styleId="headingi">
    <w:name w:val="heading_i"/>
    <w:basedOn w:val="Heading3"/>
    <w:next w:val="Normal"/>
    <w:pPr>
      <w:spacing w:before="160"/>
      <w:ind w:left="0" w:firstLine="0"/>
      <w:outlineLvl w:val="9"/>
    </w:pPr>
    <w:rPr>
      <w:b w:val="0"/>
      <w:i/>
    </w:rPr>
  </w:style>
  <w:style w:type="paragraph" w:customStyle="1" w:styleId="Qlist">
    <w:name w:val="Qlist"/>
    <w:basedOn w:val="Normal"/>
    <w:pPr>
      <w:tabs>
        <w:tab w:val="clear" w:pos="794"/>
        <w:tab w:val="clear" w:pos="1191"/>
        <w:tab w:val="clear" w:pos="1588"/>
        <w:tab w:val="clear" w:pos="1985"/>
        <w:tab w:val="left" w:pos="1843"/>
        <w:tab w:val="left" w:pos="2268"/>
      </w:tabs>
      <w:ind w:left="2268" w:hanging="2268"/>
    </w:pPr>
    <w:rPr>
      <w:b/>
    </w:rPr>
  </w:style>
  <w:style w:type="paragraph" w:customStyle="1" w:styleId="Note">
    <w:name w:val="Note"/>
    <w:basedOn w:val="Normal"/>
    <w:pPr>
      <w:tabs>
        <w:tab w:val="left" w:pos="397"/>
      </w:tabs>
    </w:pPr>
  </w:style>
  <w:style w:type="paragraph" w:customStyle="1" w:styleId="FirstFooter">
    <w:name w:val="FirstFooter"/>
    <w:basedOn w:val="Footer"/>
    <w:pPr>
      <w:tabs>
        <w:tab w:val="clear" w:pos="5954"/>
        <w:tab w:val="clear" w:pos="9639"/>
      </w:tabs>
    </w:pPr>
    <w:rPr>
      <w:caps w:val="0"/>
    </w:rPr>
  </w:style>
  <w:style w:type="paragraph" w:styleId="TOC9">
    <w:name w:val="toc 9"/>
    <w:basedOn w:val="TOC3"/>
    <w:semiHidden/>
  </w:style>
  <w:style w:type="character" w:styleId="Hyperlink">
    <w:name w:val="Hyperlink"/>
    <w:basedOn w:val="DefaultParagraphFont"/>
    <w:rsid w:val="00B43F77"/>
    <w:rPr>
      <w:color w:val="0000FF"/>
      <w:u w:val="single"/>
    </w:rPr>
  </w:style>
  <w:style w:type="character" w:styleId="FollowedHyperlink">
    <w:name w:val="FollowedHyperlink"/>
    <w:basedOn w:val="DefaultParagraphFont"/>
    <w:rsid w:val="00B43F77"/>
    <w:rPr>
      <w:color w:val="800080"/>
      <w:u w:val="single"/>
    </w:rPr>
  </w:style>
  <w:style w:type="paragraph" w:customStyle="1" w:styleId="AnnexNotitle">
    <w:name w:val="Annex_No &amp; title"/>
    <w:basedOn w:val="Normal"/>
    <w:next w:val="Normalaftertitle0"/>
    <w:rsid w:val="00C34772"/>
    <w:pPr>
      <w:keepNext/>
      <w:keepLines/>
      <w:spacing w:before="480"/>
      <w:jc w:val="center"/>
    </w:pPr>
    <w:rPr>
      <w:b/>
      <w:sz w:val="28"/>
    </w:rPr>
  </w:style>
  <w:style w:type="character" w:customStyle="1" w:styleId="Appdef">
    <w:name w:val="App_def"/>
    <w:rsid w:val="00C34772"/>
    <w:rPr>
      <w:rFonts w:ascii="Times New Roman" w:hAnsi="Times New Roman"/>
      <w:b/>
    </w:rPr>
  </w:style>
  <w:style w:type="character" w:customStyle="1" w:styleId="Appref">
    <w:name w:val="App_ref"/>
    <w:basedOn w:val="DefaultParagraphFont"/>
    <w:rsid w:val="00C34772"/>
  </w:style>
  <w:style w:type="paragraph" w:customStyle="1" w:styleId="AppendixNotitle">
    <w:name w:val="Appendix_No &amp; title"/>
    <w:basedOn w:val="AnnexNotitle"/>
    <w:next w:val="Normalaftertitle0"/>
    <w:rsid w:val="00C34772"/>
  </w:style>
  <w:style w:type="character" w:customStyle="1" w:styleId="Artdef">
    <w:name w:val="Art_def"/>
    <w:rsid w:val="00C34772"/>
    <w:rPr>
      <w:rFonts w:ascii="Times New Roman" w:hAnsi="Times New Roman"/>
      <w:b/>
    </w:rPr>
  </w:style>
  <w:style w:type="paragraph" w:customStyle="1" w:styleId="Artheading">
    <w:name w:val="Art_heading"/>
    <w:basedOn w:val="Normal"/>
    <w:next w:val="Normalaftertitle0"/>
    <w:rsid w:val="00C34772"/>
    <w:pPr>
      <w:spacing w:before="480"/>
      <w:jc w:val="center"/>
    </w:pPr>
    <w:rPr>
      <w:b/>
      <w:sz w:val="28"/>
    </w:rPr>
  </w:style>
  <w:style w:type="paragraph" w:customStyle="1" w:styleId="ArtNo">
    <w:name w:val="Art_No"/>
    <w:basedOn w:val="Normal"/>
    <w:next w:val="Arttitle"/>
    <w:rsid w:val="00C34772"/>
    <w:pPr>
      <w:keepNext/>
      <w:keepLines/>
      <w:spacing w:before="480"/>
      <w:jc w:val="center"/>
    </w:pPr>
    <w:rPr>
      <w:caps/>
      <w:sz w:val="28"/>
    </w:rPr>
  </w:style>
  <w:style w:type="character" w:customStyle="1" w:styleId="Artref">
    <w:name w:val="Art_ref"/>
    <w:basedOn w:val="DefaultParagraphFont"/>
    <w:rsid w:val="00C34772"/>
  </w:style>
  <w:style w:type="paragraph" w:customStyle="1" w:styleId="Arttitle">
    <w:name w:val="Art_title"/>
    <w:basedOn w:val="Normal"/>
    <w:next w:val="Normalaftertitle0"/>
    <w:rsid w:val="00C34772"/>
    <w:pPr>
      <w:keepNext/>
      <w:keepLines/>
      <w:spacing w:before="240"/>
      <w:jc w:val="center"/>
    </w:pPr>
    <w:rPr>
      <w:b/>
      <w:sz w:val="28"/>
    </w:rPr>
  </w:style>
  <w:style w:type="paragraph" w:customStyle="1" w:styleId="Call0">
    <w:name w:val="Call"/>
    <w:basedOn w:val="Normal"/>
    <w:next w:val="Normal"/>
    <w:rsid w:val="00C34772"/>
    <w:pPr>
      <w:keepNext/>
      <w:keepLines/>
      <w:spacing w:before="160"/>
      <w:ind w:left="794"/>
    </w:pPr>
    <w:rPr>
      <w:i/>
    </w:rPr>
  </w:style>
  <w:style w:type="paragraph" w:customStyle="1" w:styleId="ChapNo">
    <w:name w:val="Chap_No"/>
    <w:basedOn w:val="Normal"/>
    <w:next w:val="Chaptitle"/>
    <w:rsid w:val="00C34772"/>
    <w:pPr>
      <w:keepNext/>
      <w:keepLines/>
      <w:spacing w:before="480"/>
      <w:jc w:val="center"/>
    </w:pPr>
    <w:rPr>
      <w:b/>
      <w:caps/>
      <w:sz w:val="28"/>
    </w:rPr>
  </w:style>
  <w:style w:type="paragraph" w:customStyle="1" w:styleId="Chaptitle">
    <w:name w:val="Chap_title"/>
    <w:basedOn w:val="Normal"/>
    <w:next w:val="Normalaftertitle0"/>
    <w:rsid w:val="00C34772"/>
    <w:pPr>
      <w:keepNext/>
      <w:keepLines/>
      <w:spacing w:before="240"/>
      <w:jc w:val="center"/>
    </w:pPr>
    <w:rPr>
      <w:b/>
      <w:sz w:val="28"/>
    </w:rPr>
  </w:style>
  <w:style w:type="paragraph" w:customStyle="1" w:styleId="Equationlegend0">
    <w:name w:val="Equation_legend"/>
    <w:basedOn w:val="Normal"/>
    <w:rsid w:val="00C34772"/>
    <w:pPr>
      <w:tabs>
        <w:tab w:val="clear" w:pos="794"/>
        <w:tab w:val="clear" w:pos="1191"/>
        <w:tab w:val="clear" w:pos="1588"/>
        <w:tab w:val="right" w:pos="1814"/>
      </w:tabs>
      <w:spacing w:before="80"/>
      <w:ind w:left="1985" w:hanging="1985"/>
    </w:pPr>
  </w:style>
  <w:style w:type="paragraph" w:customStyle="1" w:styleId="Figure0">
    <w:name w:val="Figure"/>
    <w:basedOn w:val="Normal"/>
    <w:next w:val="FigureNotitle"/>
    <w:rsid w:val="00C34772"/>
    <w:pPr>
      <w:keepNext/>
      <w:keepLines/>
      <w:spacing w:before="240" w:after="120"/>
      <w:jc w:val="center"/>
    </w:pPr>
  </w:style>
  <w:style w:type="paragraph" w:customStyle="1" w:styleId="Figurelegend0">
    <w:name w:val="Figure_legend"/>
    <w:basedOn w:val="Normal"/>
    <w:rsid w:val="00C34772"/>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aftertitle0"/>
    <w:rsid w:val="00C34772"/>
    <w:pPr>
      <w:keepLines/>
      <w:spacing w:before="240" w:after="120"/>
      <w:jc w:val="center"/>
    </w:pPr>
    <w:rPr>
      <w:b/>
    </w:rPr>
  </w:style>
  <w:style w:type="paragraph" w:customStyle="1" w:styleId="Figurewithouttitle">
    <w:name w:val="Figure_without_title"/>
    <w:basedOn w:val="Normal"/>
    <w:next w:val="Normalaftertitle0"/>
    <w:rsid w:val="00C34772"/>
    <w:pPr>
      <w:keepLines/>
      <w:spacing w:before="240" w:after="120"/>
      <w:jc w:val="center"/>
    </w:pPr>
  </w:style>
  <w:style w:type="paragraph" w:customStyle="1" w:styleId="FooterQP">
    <w:name w:val="Footer_QP"/>
    <w:basedOn w:val="Normal"/>
    <w:rsid w:val="00C34772"/>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Formal">
    <w:name w:val="Formal"/>
    <w:basedOn w:val="ASN1"/>
    <w:rsid w:val="00C34772"/>
    <w:pPr>
      <w:tabs>
        <w:tab w:val="left" w:pos="794"/>
        <w:tab w:val="left" w:pos="1191"/>
        <w:tab w:val="left" w:pos="1588"/>
        <w:tab w:val="left" w:pos="1985"/>
      </w:tabs>
    </w:pPr>
    <w:rPr>
      <w:rFonts w:ascii="Courier New" w:hAnsi="Courier New"/>
      <w:b w:val="0"/>
    </w:rPr>
  </w:style>
  <w:style w:type="paragraph" w:customStyle="1" w:styleId="Headingb0">
    <w:name w:val="Heading_b"/>
    <w:basedOn w:val="Normal"/>
    <w:next w:val="Normal"/>
    <w:rsid w:val="00C34772"/>
    <w:pPr>
      <w:keepNext/>
      <w:spacing w:before="160"/>
    </w:pPr>
    <w:rPr>
      <w:b/>
    </w:rPr>
  </w:style>
  <w:style w:type="paragraph" w:customStyle="1" w:styleId="Headingi0">
    <w:name w:val="Heading_i"/>
    <w:basedOn w:val="Normal"/>
    <w:next w:val="Normal"/>
    <w:rsid w:val="00C34772"/>
    <w:pPr>
      <w:keepNext/>
      <w:spacing w:before="160"/>
    </w:pPr>
    <w:rPr>
      <w:i/>
    </w:rPr>
  </w:style>
  <w:style w:type="paragraph" w:customStyle="1" w:styleId="Normalaftertitle0">
    <w:name w:val="Normal_after_title"/>
    <w:basedOn w:val="Normal"/>
    <w:next w:val="Normal"/>
    <w:rsid w:val="00C34772"/>
    <w:pPr>
      <w:spacing w:before="360"/>
    </w:pPr>
  </w:style>
  <w:style w:type="paragraph" w:customStyle="1" w:styleId="PartNo">
    <w:name w:val="Part_No"/>
    <w:basedOn w:val="Normal"/>
    <w:next w:val="Partref"/>
    <w:rsid w:val="00C34772"/>
    <w:pPr>
      <w:keepNext/>
      <w:keepLines/>
      <w:spacing w:before="480" w:after="80"/>
      <w:jc w:val="center"/>
    </w:pPr>
    <w:rPr>
      <w:caps/>
      <w:sz w:val="28"/>
    </w:rPr>
  </w:style>
  <w:style w:type="paragraph" w:customStyle="1" w:styleId="Partref">
    <w:name w:val="Part_ref"/>
    <w:basedOn w:val="Normal"/>
    <w:next w:val="Parttitle"/>
    <w:rsid w:val="00C34772"/>
    <w:pPr>
      <w:keepNext/>
      <w:keepLines/>
      <w:spacing w:before="280"/>
      <w:jc w:val="center"/>
    </w:pPr>
  </w:style>
  <w:style w:type="paragraph" w:customStyle="1" w:styleId="Parttitle">
    <w:name w:val="Part_title"/>
    <w:basedOn w:val="Normal"/>
    <w:next w:val="Normalaftertitle0"/>
    <w:rsid w:val="00C34772"/>
    <w:pPr>
      <w:keepNext/>
      <w:keepLines/>
      <w:spacing w:before="240" w:after="280"/>
      <w:jc w:val="center"/>
    </w:pPr>
    <w:rPr>
      <w:b/>
      <w:sz w:val="28"/>
    </w:rPr>
  </w:style>
  <w:style w:type="paragraph" w:customStyle="1" w:styleId="Recdate">
    <w:name w:val="Rec_date"/>
    <w:basedOn w:val="Normal"/>
    <w:next w:val="Normalaftertitle0"/>
    <w:rsid w:val="00C34772"/>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0"/>
    <w:rsid w:val="00C34772"/>
  </w:style>
  <w:style w:type="paragraph" w:customStyle="1" w:styleId="RecNo">
    <w:name w:val="Rec_No"/>
    <w:basedOn w:val="Normal"/>
    <w:next w:val="Rectitle0"/>
    <w:rsid w:val="00C34772"/>
    <w:pPr>
      <w:keepNext/>
      <w:keepLines/>
      <w:spacing w:before="0"/>
    </w:pPr>
    <w:rPr>
      <w:b/>
      <w:sz w:val="28"/>
    </w:rPr>
  </w:style>
  <w:style w:type="paragraph" w:customStyle="1" w:styleId="QuestionNo">
    <w:name w:val="Question_No"/>
    <w:basedOn w:val="RecNo"/>
    <w:next w:val="Questiontitle"/>
    <w:rsid w:val="00C34772"/>
  </w:style>
  <w:style w:type="paragraph" w:customStyle="1" w:styleId="RecNoBR">
    <w:name w:val="Rec_No_BR"/>
    <w:basedOn w:val="Normal"/>
    <w:next w:val="Rectitle0"/>
    <w:rsid w:val="00C34772"/>
    <w:pPr>
      <w:keepNext/>
      <w:keepLines/>
      <w:spacing w:before="480"/>
      <w:jc w:val="center"/>
    </w:pPr>
    <w:rPr>
      <w:caps/>
      <w:sz w:val="28"/>
    </w:rPr>
  </w:style>
  <w:style w:type="paragraph" w:customStyle="1" w:styleId="QuestionNoBR">
    <w:name w:val="Question_No_BR"/>
    <w:basedOn w:val="RecNoBR"/>
    <w:next w:val="Questiontitle"/>
    <w:rsid w:val="00C34772"/>
  </w:style>
  <w:style w:type="paragraph" w:customStyle="1" w:styleId="Recref">
    <w:name w:val="Rec_ref"/>
    <w:basedOn w:val="Normal"/>
    <w:next w:val="Recdate"/>
    <w:rsid w:val="00C34772"/>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C34772"/>
  </w:style>
  <w:style w:type="paragraph" w:customStyle="1" w:styleId="Rectitle0">
    <w:name w:val="Rec_title"/>
    <w:basedOn w:val="Normal"/>
    <w:next w:val="Normalaftertitle0"/>
    <w:rsid w:val="00C34772"/>
    <w:pPr>
      <w:keepNext/>
      <w:keepLines/>
      <w:spacing w:before="360"/>
      <w:jc w:val="center"/>
    </w:pPr>
    <w:rPr>
      <w:b/>
      <w:sz w:val="28"/>
    </w:rPr>
  </w:style>
  <w:style w:type="paragraph" w:customStyle="1" w:styleId="Questiontitle">
    <w:name w:val="Question_title"/>
    <w:basedOn w:val="Rectitle0"/>
    <w:next w:val="Questionref"/>
    <w:rsid w:val="00C34772"/>
  </w:style>
  <w:style w:type="character" w:customStyle="1" w:styleId="Recdef">
    <w:name w:val="Rec_def"/>
    <w:rsid w:val="00C34772"/>
    <w:rPr>
      <w:b/>
    </w:rPr>
  </w:style>
  <w:style w:type="paragraph" w:customStyle="1" w:styleId="Reftext0">
    <w:name w:val="Ref_text"/>
    <w:basedOn w:val="Normal"/>
    <w:rsid w:val="00C34772"/>
    <w:pPr>
      <w:ind w:left="794" w:hanging="794"/>
    </w:pPr>
  </w:style>
  <w:style w:type="paragraph" w:customStyle="1" w:styleId="Reftitle0">
    <w:name w:val="Ref_title"/>
    <w:basedOn w:val="Normal"/>
    <w:next w:val="Reftext0"/>
    <w:rsid w:val="00C34772"/>
    <w:pPr>
      <w:spacing w:before="480"/>
      <w:jc w:val="center"/>
    </w:pPr>
    <w:rPr>
      <w:b/>
    </w:rPr>
  </w:style>
  <w:style w:type="paragraph" w:customStyle="1" w:styleId="Repdate">
    <w:name w:val="Rep_date"/>
    <w:basedOn w:val="Recdate"/>
    <w:next w:val="Normalaftertitle0"/>
    <w:rsid w:val="00C34772"/>
  </w:style>
  <w:style w:type="paragraph" w:customStyle="1" w:styleId="RepNo">
    <w:name w:val="Rep_No"/>
    <w:basedOn w:val="RecNo"/>
    <w:next w:val="Reptitle"/>
    <w:rsid w:val="00C34772"/>
  </w:style>
  <w:style w:type="paragraph" w:customStyle="1" w:styleId="RepNoBR">
    <w:name w:val="Rep_No_BR"/>
    <w:basedOn w:val="RecNoBR"/>
    <w:next w:val="Reptitle"/>
    <w:rsid w:val="00C34772"/>
  </w:style>
  <w:style w:type="paragraph" w:customStyle="1" w:styleId="Repref">
    <w:name w:val="Rep_ref"/>
    <w:basedOn w:val="Recref"/>
    <w:next w:val="Repdate"/>
    <w:rsid w:val="00C34772"/>
  </w:style>
  <w:style w:type="paragraph" w:customStyle="1" w:styleId="Reptitle">
    <w:name w:val="Rep_title"/>
    <w:basedOn w:val="Rectitle0"/>
    <w:next w:val="Repref"/>
    <w:rsid w:val="00C34772"/>
  </w:style>
  <w:style w:type="paragraph" w:customStyle="1" w:styleId="Resdate">
    <w:name w:val="Res_date"/>
    <w:basedOn w:val="Recdate"/>
    <w:next w:val="Normalaftertitle0"/>
    <w:rsid w:val="00C34772"/>
  </w:style>
  <w:style w:type="character" w:customStyle="1" w:styleId="Resdef">
    <w:name w:val="Res_def"/>
    <w:rsid w:val="00C34772"/>
    <w:rPr>
      <w:rFonts w:ascii="Times New Roman" w:hAnsi="Times New Roman"/>
      <w:b/>
    </w:rPr>
  </w:style>
  <w:style w:type="paragraph" w:customStyle="1" w:styleId="ResNo">
    <w:name w:val="Res_No"/>
    <w:basedOn w:val="RecNo"/>
    <w:next w:val="Restitle"/>
    <w:rsid w:val="00C34772"/>
  </w:style>
  <w:style w:type="paragraph" w:customStyle="1" w:styleId="ResNoBR">
    <w:name w:val="Res_No_BR"/>
    <w:basedOn w:val="RecNoBR"/>
    <w:next w:val="Restitle"/>
    <w:rsid w:val="00C34772"/>
  </w:style>
  <w:style w:type="paragraph" w:customStyle="1" w:styleId="Resref">
    <w:name w:val="Res_ref"/>
    <w:basedOn w:val="Recref"/>
    <w:next w:val="Resdate"/>
    <w:rsid w:val="00C34772"/>
  </w:style>
  <w:style w:type="paragraph" w:customStyle="1" w:styleId="Restitle">
    <w:name w:val="Res_title"/>
    <w:basedOn w:val="Rectitle0"/>
    <w:next w:val="Resref"/>
    <w:rsid w:val="00C34772"/>
  </w:style>
  <w:style w:type="paragraph" w:customStyle="1" w:styleId="Section1">
    <w:name w:val="Section_1"/>
    <w:basedOn w:val="Normal"/>
    <w:next w:val="Normal"/>
    <w:rsid w:val="00C34772"/>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C34772"/>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C34772"/>
    <w:pPr>
      <w:keepNext/>
      <w:keepLines/>
      <w:spacing w:before="480" w:after="80"/>
      <w:jc w:val="center"/>
    </w:pPr>
    <w:rPr>
      <w:caps/>
      <w:sz w:val="28"/>
    </w:rPr>
  </w:style>
  <w:style w:type="paragraph" w:customStyle="1" w:styleId="Sectiontitle">
    <w:name w:val="Section_title"/>
    <w:basedOn w:val="Normal"/>
    <w:next w:val="Normalaftertitle0"/>
    <w:rsid w:val="00C34772"/>
    <w:pPr>
      <w:keepNext/>
      <w:keepLines/>
      <w:spacing w:before="480" w:after="280"/>
      <w:jc w:val="center"/>
    </w:pPr>
    <w:rPr>
      <w:b/>
      <w:sz w:val="28"/>
    </w:rPr>
  </w:style>
  <w:style w:type="paragraph" w:customStyle="1" w:styleId="Source">
    <w:name w:val="Source"/>
    <w:basedOn w:val="Normal"/>
    <w:next w:val="Normalaftertitle0"/>
    <w:rsid w:val="00C34772"/>
    <w:pPr>
      <w:spacing w:before="840" w:after="200"/>
      <w:jc w:val="center"/>
    </w:pPr>
    <w:rPr>
      <w:b/>
      <w:sz w:val="28"/>
    </w:rPr>
  </w:style>
  <w:style w:type="paragraph" w:customStyle="1" w:styleId="SpecialFooter">
    <w:name w:val="Special Footer"/>
    <w:basedOn w:val="Footer"/>
    <w:rsid w:val="00C34772"/>
    <w:pPr>
      <w:tabs>
        <w:tab w:val="left" w:pos="567"/>
        <w:tab w:val="left" w:pos="1134"/>
        <w:tab w:val="left" w:pos="1701"/>
        <w:tab w:val="left" w:pos="2268"/>
        <w:tab w:val="left" w:pos="2835"/>
      </w:tabs>
      <w:jc w:val="both"/>
    </w:pPr>
    <w:rPr>
      <w:caps w:val="0"/>
      <w:sz w:val="16"/>
    </w:rPr>
  </w:style>
  <w:style w:type="character" w:customStyle="1" w:styleId="Tablefreq">
    <w:name w:val="Table_freq"/>
    <w:rsid w:val="00C34772"/>
    <w:rPr>
      <w:b/>
      <w:color w:val="auto"/>
    </w:rPr>
  </w:style>
  <w:style w:type="paragraph" w:customStyle="1" w:styleId="Tablehead0">
    <w:name w:val="Table_head"/>
    <w:basedOn w:val="Normal"/>
    <w:next w:val="Tabletext0"/>
    <w:rsid w:val="00C3477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0">
    <w:name w:val="Table_legend"/>
    <w:basedOn w:val="Normal"/>
    <w:rsid w:val="00C3477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0"/>
    <w:rsid w:val="00C34772"/>
    <w:pPr>
      <w:keepNext/>
      <w:keepLines/>
      <w:spacing w:before="360" w:after="120"/>
      <w:jc w:val="center"/>
    </w:pPr>
    <w:rPr>
      <w:b/>
    </w:rPr>
  </w:style>
  <w:style w:type="paragraph" w:customStyle="1" w:styleId="TableNoBR">
    <w:name w:val="Table_No_BR"/>
    <w:basedOn w:val="Normal"/>
    <w:next w:val="TabletitleBR"/>
    <w:rsid w:val="00C34772"/>
    <w:pPr>
      <w:keepNext/>
      <w:spacing w:before="560" w:after="120"/>
      <w:jc w:val="center"/>
    </w:pPr>
    <w:rPr>
      <w:caps/>
    </w:rPr>
  </w:style>
  <w:style w:type="paragraph" w:customStyle="1" w:styleId="Tableref">
    <w:name w:val="Table_ref"/>
    <w:basedOn w:val="Normal"/>
    <w:next w:val="TabletitleBR"/>
    <w:rsid w:val="00C34772"/>
    <w:pPr>
      <w:keepNext/>
      <w:spacing w:before="0" w:after="120"/>
      <w:jc w:val="center"/>
    </w:pPr>
  </w:style>
  <w:style w:type="paragraph" w:customStyle="1" w:styleId="Tabletext0">
    <w:name w:val="Table_text"/>
    <w:basedOn w:val="Normal"/>
    <w:rsid w:val="00C3477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BR">
    <w:name w:val="Table_title_BR"/>
    <w:basedOn w:val="Normal"/>
    <w:next w:val="Tablehead0"/>
    <w:rsid w:val="00C34772"/>
    <w:pPr>
      <w:keepNext/>
      <w:keepLines/>
      <w:spacing w:before="0" w:after="120"/>
      <w:jc w:val="center"/>
    </w:pPr>
    <w:rPr>
      <w:b/>
    </w:rPr>
  </w:style>
  <w:style w:type="paragraph" w:customStyle="1" w:styleId="Title1">
    <w:name w:val="Title 1"/>
    <w:basedOn w:val="Source"/>
    <w:next w:val="Title2"/>
    <w:rsid w:val="00C3477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C34772"/>
  </w:style>
  <w:style w:type="paragraph" w:customStyle="1" w:styleId="Title3">
    <w:name w:val="Title 3"/>
    <w:basedOn w:val="Title2"/>
    <w:next w:val="Title4"/>
    <w:rsid w:val="00C34772"/>
    <w:rPr>
      <w:caps w:val="0"/>
    </w:rPr>
  </w:style>
  <w:style w:type="paragraph" w:customStyle="1" w:styleId="Title4">
    <w:name w:val="Title 4"/>
    <w:basedOn w:val="Title3"/>
    <w:next w:val="Heading1"/>
    <w:rsid w:val="00C34772"/>
    <w:rPr>
      <w:b/>
    </w:rPr>
  </w:style>
  <w:style w:type="paragraph" w:customStyle="1" w:styleId="FiguretitleBR">
    <w:name w:val="Figure_title_BR"/>
    <w:basedOn w:val="TabletitleBR"/>
    <w:next w:val="Figurewithouttitle"/>
    <w:rsid w:val="00C34772"/>
    <w:pPr>
      <w:keepNext w:val="0"/>
      <w:spacing w:after="480"/>
    </w:pPr>
  </w:style>
  <w:style w:type="paragraph" w:customStyle="1" w:styleId="FigureNoBR">
    <w:name w:val="Figure_No_BR"/>
    <w:basedOn w:val="Normal"/>
    <w:next w:val="FiguretitleBR"/>
    <w:rsid w:val="00C34772"/>
    <w:pPr>
      <w:keepNext/>
      <w:keepLines/>
      <w:spacing w:before="480" w:after="120"/>
      <w:jc w:val="center"/>
    </w:pPr>
    <w:rPr>
      <w:caps/>
    </w:rPr>
  </w:style>
  <w:style w:type="character" w:customStyle="1" w:styleId="FooterChar">
    <w:name w:val="Footer Char"/>
    <w:link w:val="Footer"/>
    <w:rsid w:val="00C34772"/>
    <w:rPr>
      <w:rFonts w:ascii="Times New Roman" w:hAnsi="Times New Roman"/>
      <w:caps/>
      <w:sz w:val="18"/>
      <w:lang w:val="es-ES_tradnl" w:eastAsia="en-US"/>
    </w:rPr>
  </w:style>
  <w:style w:type="character" w:customStyle="1" w:styleId="HeaderChar">
    <w:name w:val="Header Char"/>
    <w:aliases w:val="encabezado Char,Page No Char"/>
    <w:link w:val="Header"/>
    <w:uiPriority w:val="99"/>
    <w:rsid w:val="00C34772"/>
    <w:rPr>
      <w:rFonts w:ascii="Times New Roman" w:hAnsi="Times New Roman"/>
      <w:sz w:val="22"/>
      <w:lang w:val="es-ES_tradnl" w:eastAsia="en-US"/>
    </w:rPr>
  </w:style>
  <w:style w:type="paragraph" w:customStyle="1" w:styleId="itu">
    <w:name w:val="itu"/>
    <w:basedOn w:val="Normal"/>
    <w:rsid w:val="00C34772"/>
    <w:pPr>
      <w:tabs>
        <w:tab w:val="clear" w:pos="794"/>
        <w:tab w:val="clear" w:pos="1191"/>
        <w:tab w:val="clear" w:pos="1588"/>
        <w:tab w:val="clear" w:pos="1985"/>
        <w:tab w:val="left" w:pos="709"/>
        <w:tab w:val="left" w:pos="1134"/>
      </w:tabs>
      <w:overflowPunct/>
      <w:autoSpaceDE/>
      <w:autoSpaceDN/>
      <w:adjustRightInd/>
      <w:spacing w:before="0"/>
      <w:textAlignment w:val="auto"/>
    </w:pPr>
    <w:rPr>
      <w:rFonts w:ascii="Futura Lt BT" w:hAnsi="Futura Lt BT"/>
      <w:sz w:val="18"/>
      <w:lang w:val="en-GB"/>
    </w:rPr>
  </w:style>
  <w:style w:type="paragraph" w:styleId="BodyText2">
    <w:name w:val="Body Text 2"/>
    <w:basedOn w:val="Normal"/>
    <w:link w:val="BodyText2Char"/>
    <w:rsid w:val="00C34772"/>
    <w:pPr>
      <w:overflowPunct/>
      <w:autoSpaceDE/>
      <w:autoSpaceDN/>
      <w:adjustRightInd/>
      <w:spacing w:before="1701"/>
      <w:ind w:right="91"/>
      <w:textAlignment w:val="auto"/>
    </w:pPr>
  </w:style>
  <w:style w:type="character" w:customStyle="1" w:styleId="BodyText2Char">
    <w:name w:val="Body Text 2 Char"/>
    <w:basedOn w:val="DefaultParagraphFont"/>
    <w:link w:val="BodyText2"/>
    <w:rsid w:val="00C34772"/>
    <w:rPr>
      <w:rFonts w:ascii="Times New Roman" w:hAnsi="Times New Roman"/>
      <w:sz w:val="24"/>
      <w:lang w:val="es-ES_tradnl" w:eastAsia="en-US"/>
    </w:rPr>
  </w:style>
  <w:style w:type="table" w:styleId="TableGrid">
    <w:name w:val="Table Grid"/>
    <w:basedOn w:val="TableNormal"/>
    <w:rsid w:val="00255600"/>
    <w:pPr>
      <w:tabs>
        <w:tab w:val="left" w:pos="794"/>
        <w:tab w:val="left" w:pos="1191"/>
        <w:tab w:val="left" w:pos="1588"/>
        <w:tab w:val="left" w:pos="1985"/>
      </w:tabs>
      <w:spacing w:before="120"/>
    </w:pPr>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asons">
    <w:name w:val="Reasons"/>
    <w:basedOn w:val="Normal"/>
    <w:qFormat/>
    <w:rsid w:val="00E2150C"/>
    <w:pPr>
      <w:tabs>
        <w:tab w:val="clear" w:pos="794"/>
        <w:tab w:val="clear" w:pos="1191"/>
        <w:tab w:val="clear" w:pos="1588"/>
        <w:tab w:val="clear" w:pos="1985"/>
      </w:tabs>
      <w:overflowPunct/>
      <w:autoSpaceDE/>
      <w:autoSpaceDN/>
      <w:adjustRightInd/>
      <w:spacing w:before="0"/>
      <w:textAlignment w:val="auto"/>
    </w:pPr>
    <w:rPr>
      <w:lang w:val="en-US"/>
    </w:rPr>
  </w:style>
  <w:style w:type="paragraph" w:styleId="BalloonText">
    <w:name w:val="Balloon Text"/>
    <w:basedOn w:val="Normal"/>
    <w:link w:val="BalloonTextChar"/>
    <w:rsid w:val="005D5B4E"/>
    <w:pPr>
      <w:spacing w:before="0"/>
    </w:pPr>
    <w:rPr>
      <w:rFonts w:ascii="Tahoma" w:hAnsi="Tahoma" w:cs="Tahoma"/>
      <w:sz w:val="16"/>
      <w:szCs w:val="16"/>
    </w:rPr>
  </w:style>
  <w:style w:type="character" w:customStyle="1" w:styleId="BalloonTextChar">
    <w:name w:val="Balloon Text Char"/>
    <w:basedOn w:val="DefaultParagraphFont"/>
    <w:link w:val="BalloonText"/>
    <w:rsid w:val="005D5B4E"/>
    <w:rPr>
      <w:rFonts w:ascii="Tahoma" w:hAnsi="Tahoma" w:cs="Tahoma"/>
      <w:sz w:val="16"/>
      <w:szCs w:val="16"/>
      <w:lang w:val="es-ES_trad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s-ES_tradnl" w:eastAsia="en-US"/>
    </w:rPr>
  </w:style>
  <w:style w:type="paragraph" w:styleId="Heading1">
    <w:name w:val="heading 1"/>
    <w:basedOn w:val="Normal"/>
    <w:next w:val="Normal"/>
    <w:qFormat/>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1191"/>
      </w:tabs>
      <w:ind w:left="993" w:hanging="993"/>
      <w:outlineLvl w:val="3"/>
    </w:pPr>
  </w:style>
  <w:style w:type="paragraph" w:styleId="Heading5">
    <w:name w:val="heading 5"/>
    <w:basedOn w:val="Heading3"/>
    <w:next w:val="Normal"/>
    <w:qFormat/>
    <w:pPr>
      <w:tabs>
        <w:tab w:val="clear" w:pos="794"/>
        <w:tab w:val="left" w:pos="1191"/>
      </w:tabs>
      <w:outlineLvl w:val="4"/>
    </w:pPr>
  </w:style>
  <w:style w:type="paragraph" w:styleId="Heading6">
    <w:name w:val="heading 6"/>
    <w:basedOn w:val="Heading3"/>
    <w:next w:val="Normal"/>
    <w:qFormat/>
    <w:pPr>
      <w:tabs>
        <w:tab w:val="clear" w:pos="794"/>
        <w:tab w:val="left" w:pos="1191"/>
      </w:tabs>
      <w:outlineLvl w:val="5"/>
    </w:pPr>
  </w:style>
  <w:style w:type="paragraph" w:styleId="Heading7">
    <w:name w:val="heading 7"/>
    <w:basedOn w:val="Heading3"/>
    <w:next w:val="Normal"/>
    <w:qFormat/>
    <w:pPr>
      <w:tabs>
        <w:tab w:val="clear" w:pos="794"/>
        <w:tab w:val="left" w:pos="1191"/>
      </w:tabs>
      <w:outlineLvl w:val="6"/>
    </w:pPr>
  </w:style>
  <w:style w:type="paragraph" w:styleId="Heading8">
    <w:name w:val="heading 8"/>
    <w:basedOn w:val="Heading3"/>
    <w:next w:val="Normal"/>
    <w:qFormat/>
    <w:pPr>
      <w:tabs>
        <w:tab w:val="clear" w:pos="794"/>
        <w:tab w:val="left" w:pos="1191"/>
      </w:tabs>
      <w:outlineLvl w:val="7"/>
    </w:pPr>
  </w:style>
  <w:style w:type="paragraph" w:styleId="Heading9">
    <w:name w:val="heading 9"/>
    <w:basedOn w:val="Heading3"/>
    <w:next w:val="Normal"/>
    <w:qFormat/>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rPr>
      <w:vertAlign w:val="superscript"/>
    </w:rPr>
  </w:style>
  <w:style w:type="paragraph" w:styleId="TOC8">
    <w:name w:val="toc 8"/>
    <w:basedOn w:val="TOC3"/>
  </w:style>
  <w:style w:type="paragraph" w:styleId="TOC7">
    <w:name w:val="toc 7"/>
    <w:basedOn w:val="TOC3"/>
  </w:style>
  <w:style w:type="paragraph" w:styleId="TOC6">
    <w:name w:val="toc 6"/>
    <w:basedOn w:val="TOC3"/>
  </w:style>
  <w:style w:type="paragraph" w:styleId="TOC5">
    <w:name w:val="toc 5"/>
    <w:basedOn w:val="TOC3"/>
  </w:style>
  <w:style w:type="paragraph" w:styleId="TOC4">
    <w:name w:val="toc 4"/>
    <w:basedOn w:val="TOC3"/>
  </w:style>
  <w:style w:type="paragraph" w:styleId="TOC3">
    <w:name w:val="toc 3"/>
    <w:basedOn w:val="TOC2"/>
    <w:pPr>
      <w:spacing w:before="80"/>
    </w:pPr>
  </w:style>
  <w:style w:type="paragraph" w:styleId="TOC2">
    <w:name w:val="toc 2"/>
    <w:basedOn w:val="TOC1"/>
    <w:pPr>
      <w:spacing w:before="120"/>
    </w:pPr>
  </w:style>
  <w:style w:type="paragraph" w:styleId="TOC1">
    <w:name w:val="toc 1"/>
    <w:basedOn w:val="Normal"/>
    <w:pPr>
      <w:tabs>
        <w:tab w:val="clear" w:pos="794"/>
        <w:tab w:val="clear" w:pos="1191"/>
        <w:tab w:val="clear" w:pos="1588"/>
        <w:tab w:val="clear" w:pos="1985"/>
        <w:tab w:val="left" w:leader="dot" w:pos="8789"/>
        <w:tab w:val="right" w:pos="9555"/>
      </w:tabs>
      <w:spacing w:before="200"/>
      <w:ind w:left="794" w:hanging="794"/>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pPr>
      <w:ind w:left="566"/>
    </w:pPr>
  </w:style>
  <w:style w:type="paragraph" w:styleId="Index2">
    <w:name w:val="index 2"/>
    <w:basedOn w:val="Normal"/>
    <w:next w:val="Normal"/>
    <w:pPr>
      <w:ind w:left="283"/>
    </w:pPr>
  </w:style>
  <w:style w:type="paragraph" w:styleId="Index1">
    <w:name w:val="index 1"/>
    <w:basedOn w:val="Normal"/>
    <w:next w:val="Normal"/>
  </w:style>
  <w:style w:type="character" w:styleId="LineNumber">
    <w:name w:val="line number"/>
    <w:basedOn w:val="DefaultParagraphFont"/>
  </w:style>
  <w:style w:type="paragraph" w:styleId="IndexHeading">
    <w:name w:val="index heading"/>
    <w:basedOn w:val="Normal"/>
    <w:next w:val="Index1"/>
    <w:semiHidden/>
  </w:style>
  <w:style w:type="paragraph" w:styleId="Footer">
    <w:name w:val="footer"/>
    <w:basedOn w:val="Normal"/>
    <w:link w:val="FooterChar"/>
    <w:pPr>
      <w:tabs>
        <w:tab w:val="clear" w:pos="794"/>
        <w:tab w:val="clear" w:pos="1191"/>
        <w:tab w:val="clear" w:pos="1588"/>
        <w:tab w:val="clear" w:pos="1985"/>
        <w:tab w:val="left" w:pos="5954"/>
        <w:tab w:val="right" w:pos="9639"/>
      </w:tabs>
      <w:spacing w:before="0"/>
    </w:pPr>
    <w:rPr>
      <w:caps/>
      <w:sz w:val="18"/>
    </w:rPr>
  </w:style>
  <w:style w:type="paragraph" w:styleId="Header">
    <w:name w:val="header"/>
    <w:aliases w:val="encabezado,Page No"/>
    <w:basedOn w:val="Normal"/>
    <w:link w:val="HeaderChar"/>
    <w:uiPriority w:val="99"/>
    <w:pPr>
      <w:tabs>
        <w:tab w:val="clear" w:pos="794"/>
        <w:tab w:val="clear" w:pos="1191"/>
        <w:tab w:val="clear" w:pos="1588"/>
        <w:tab w:val="clear" w:pos="1985"/>
      </w:tabs>
      <w:spacing w:before="0"/>
      <w:jc w:val="center"/>
    </w:pPr>
    <w:rPr>
      <w:sz w:val="22"/>
    </w:rPr>
  </w:style>
  <w:style w:type="character" w:styleId="FootnoteReference">
    <w:name w:val="footnote reference"/>
    <w:basedOn w:val="DefaultParagraphFont"/>
    <w:rPr>
      <w:position w:val="6"/>
      <w:sz w:val="16"/>
    </w:rPr>
  </w:style>
  <w:style w:type="paragraph" w:styleId="FootnoteText">
    <w:name w:val="footnote text"/>
    <w:basedOn w:val="Normal"/>
    <w:pPr>
      <w:keepLines/>
      <w:tabs>
        <w:tab w:val="left" w:pos="256"/>
      </w:tabs>
      <w:ind w:left="256" w:hanging="256"/>
    </w:pPr>
  </w:style>
  <w:style w:type="paragraph" w:styleId="NormalIndent">
    <w:name w:val="Normal Indent"/>
    <w:basedOn w:val="Normal"/>
    <w:pPr>
      <w:ind w:left="794"/>
    </w:pPr>
  </w:style>
  <w:style w:type="paragraph" w:customStyle="1" w:styleId="TableLegend">
    <w:name w:val="Table_Legend"/>
    <w:basedOn w:val="TableText"/>
    <w:pPr>
      <w:spacing w:before="120"/>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pPr>
      <w:keepLines/>
      <w:spacing w:before="0"/>
    </w:pPr>
    <w:rPr>
      <w:b/>
      <w:caps w:val="0"/>
    </w:rPr>
  </w:style>
  <w:style w:type="paragraph" w:customStyle="1" w:styleId="Table">
    <w:name w:val="Table_#"/>
    <w:basedOn w:val="Normal"/>
    <w:next w:val="TableTitle"/>
    <w:pPr>
      <w:keepNext/>
      <w:spacing w:before="560" w:after="120"/>
      <w:jc w:val="center"/>
    </w:pPr>
    <w:rPr>
      <w:caps/>
    </w:rPr>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TableHead">
    <w:name w:val="Table_Head"/>
    <w:basedOn w:val="TableText"/>
    <w:pPr>
      <w:keepNext/>
      <w:spacing w:before="80" w:after="80"/>
      <w:jc w:val="center"/>
    </w:pPr>
    <w:rPr>
      <w:b/>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pPr>
      <w:spacing w:before="480"/>
    </w:pPr>
  </w:style>
  <w:style w:type="paragraph" w:customStyle="1" w:styleId="FigureTitle">
    <w:name w:val="Figure_Title"/>
    <w:basedOn w:val="TableTitle"/>
    <w:next w:val="Normal"/>
    <w:pPr>
      <w:keepNext w:val="0"/>
      <w:spacing w:after="480"/>
    </w:pPr>
  </w:style>
  <w:style w:type="paragraph" w:customStyle="1" w:styleId="Annex">
    <w:name w:val="Annex_#"/>
    <w:basedOn w:val="Normal"/>
    <w:next w:val="AnnexRef"/>
    <w:pPr>
      <w:keepNext/>
      <w:keepLines/>
      <w:spacing w:before="480" w:after="80"/>
      <w:jc w:val="center"/>
    </w:pPr>
    <w:rPr>
      <w:caps/>
    </w:rPr>
  </w:style>
  <w:style w:type="paragraph" w:customStyle="1" w:styleId="AnnexRef">
    <w:name w:val="Annex_Ref"/>
    <w:basedOn w:val="Normal"/>
    <w:next w:val="AnnexTitle"/>
    <w:pPr>
      <w:keepNext/>
      <w:keepLines/>
      <w:jc w:val="center"/>
    </w:pPr>
  </w:style>
  <w:style w:type="paragraph" w:customStyle="1" w:styleId="AnnexTitle">
    <w:name w:val="Annex_Title"/>
    <w:basedOn w:val="Normal"/>
    <w:next w:val="Normal"/>
    <w:pPr>
      <w:keepNext/>
      <w:keepLines/>
      <w:spacing w:before="240" w:after="280"/>
      <w:jc w:val="center"/>
    </w:pPr>
    <w:rPr>
      <w:b/>
    </w:r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spacing w:before="480"/>
      <w:jc w:val="center"/>
    </w:pPr>
    <w:rPr>
      <w:caps/>
    </w:rPr>
  </w:style>
  <w:style w:type="paragraph" w:customStyle="1" w:styleId="RefText">
    <w:name w:val="Ref_Text"/>
    <w:basedOn w:val="Normal"/>
    <w:pPr>
      <w:ind w:left="794" w:hanging="794"/>
    </w:pPr>
  </w:style>
  <w:style w:type="paragraph" w:customStyle="1" w:styleId="Equation">
    <w:name w:val="Equation"/>
    <w:basedOn w:val="Normal"/>
    <w:pPr>
      <w:tabs>
        <w:tab w:val="clear" w:pos="1191"/>
        <w:tab w:val="clear" w:pos="1588"/>
        <w:tab w:val="clear" w:pos="1985"/>
        <w:tab w:val="center" w:pos="4876"/>
        <w:tab w:val="right" w:pos="9752"/>
      </w:tabs>
    </w:pPr>
  </w:style>
  <w:style w:type="paragraph" w:customStyle="1" w:styleId="Head">
    <w:name w:val="Head"/>
    <w:basedOn w:val="Normal"/>
    <w:pPr>
      <w:tabs>
        <w:tab w:val="clear" w:pos="794"/>
        <w:tab w:val="clear" w:pos="1191"/>
        <w:tab w:val="clear" w:pos="1588"/>
        <w:tab w:val="clear" w:pos="1985"/>
        <w:tab w:val="left" w:pos="6663"/>
      </w:tabs>
      <w:spacing w:before="0"/>
    </w:pPr>
  </w:style>
  <w:style w:type="paragraph" w:customStyle="1" w:styleId="RecTitle">
    <w:name w:val="Rec_Title"/>
    <w:basedOn w:val="Normal"/>
    <w:next w:val="Heading1"/>
    <w:pPr>
      <w:keepNext/>
      <w:keepLines/>
      <w:spacing w:before="240"/>
      <w:jc w:val="center"/>
    </w:pPr>
    <w:rPr>
      <w:b/>
      <w:caps/>
    </w:rPr>
  </w:style>
  <w:style w:type="paragraph" w:customStyle="1" w:styleId="Normalaftertitle">
    <w:name w:val="Normal after title"/>
    <w:basedOn w:val="Normal"/>
    <w:next w:val="Normal"/>
    <w:pPr>
      <w:spacing w:before="320"/>
    </w:pPr>
  </w:style>
  <w:style w:type="paragraph" w:customStyle="1" w:styleId="call">
    <w:name w:val="call"/>
    <w:basedOn w:val="Normal"/>
    <w:next w:val="Normal"/>
    <w:pPr>
      <w:keepNext/>
      <w:keepLines/>
      <w:spacing w:before="160"/>
      <w:ind w:left="794"/>
    </w:pPr>
    <w:rPr>
      <w:i/>
    </w:rPr>
  </w:style>
  <w:style w:type="paragraph" w:customStyle="1" w:styleId="Rec">
    <w:name w:val="Rec_#"/>
    <w:basedOn w:val="Normal"/>
    <w:next w:val="RecTitle"/>
    <w:pPr>
      <w:keepNext/>
      <w:keepLines/>
      <w:spacing w:before="480"/>
      <w:jc w:val="center"/>
    </w:pPr>
    <w:rPr>
      <w:caps/>
    </w:rPr>
  </w:style>
  <w:style w:type="paragraph" w:customStyle="1" w:styleId="toc0">
    <w:name w:val="toc 0"/>
    <w:basedOn w:val="Normal"/>
    <w:next w:val="TOC1"/>
    <w:pPr>
      <w:tabs>
        <w:tab w:val="clear" w:pos="794"/>
        <w:tab w:val="clear" w:pos="1191"/>
        <w:tab w:val="clear" w:pos="1588"/>
        <w:tab w:val="clear" w:pos="1985"/>
        <w:tab w:val="right" w:pos="9781"/>
      </w:tabs>
    </w:pPr>
    <w:rPr>
      <w:b/>
    </w:rPr>
  </w:style>
  <w:style w:type="paragraph" w:styleId="List">
    <w:name w:val="List"/>
    <w:basedOn w:val="Normal"/>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pPr>
      <w:tabs>
        <w:tab w:val="clear" w:pos="794"/>
        <w:tab w:val="clear" w:pos="1191"/>
        <w:tab w:val="clear" w:pos="1588"/>
        <w:tab w:val="clear" w:pos="1985"/>
        <w:tab w:val="left" w:pos="1418"/>
      </w:tabs>
      <w:spacing w:before="0"/>
      <w:ind w:left="1418" w:hanging="1418"/>
    </w:pPr>
  </w:style>
  <w:style w:type="paragraph" w:customStyle="1" w:styleId="Part">
    <w:name w:val="Part"/>
    <w:basedOn w:val="Normal"/>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pPr>
      <w:tabs>
        <w:tab w:val="clear" w:pos="794"/>
        <w:tab w:val="clear" w:pos="1191"/>
        <w:tab w:val="clear" w:pos="1588"/>
        <w:tab w:val="clear" w:pos="1985"/>
        <w:tab w:val="left" w:pos="4820"/>
        <w:tab w:val="left" w:pos="5529"/>
      </w:tabs>
      <w:ind w:left="794"/>
    </w:pPr>
  </w:style>
  <w:style w:type="paragraph" w:customStyle="1" w:styleId="headingb">
    <w:name w:val="heading_b"/>
    <w:basedOn w:val="Heading3"/>
    <w:next w:val="Normal"/>
    <w:pPr>
      <w:spacing w:before="160"/>
      <w:ind w:left="0" w:firstLine="0"/>
      <w:outlineLvl w:val="9"/>
    </w:pPr>
  </w:style>
  <w:style w:type="paragraph" w:customStyle="1" w:styleId="Keywords">
    <w:name w:val="Keywords"/>
    <w:basedOn w:val="Normal"/>
    <w:pPr>
      <w:tabs>
        <w:tab w:val="clear" w:pos="1191"/>
        <w:tab w:val="clear" w:pos="1588"/>
      </w:tabs>
      <w:ind w:left="794" w:hanging="794"/>
    </w:p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EquationLegend">
    <w:name w:val="Equation_Legend"/>
    <w:basedOn w:val="Normal"/>
    <w:pPr>
      <w:tabs>
        <w:tab w:val="clear" w:pos="794"/>
        <w:tab w:val="clear" w:pos="1191"/>
        <w:tab w:val="clear" w:pos="1588"/>
        <w:tab w:val="clear" w:pos="1985"/>
        <w:tab w:val="right" w:pos="1531"/>
        <w:tab w:val="left" w:pos="1701"/>
      </w:tabs>
      <w:spacing w:before="80"/>
      <w:ind w:left="1701" w:hanging="1701"/>
    </w:pPr>
  </w:style>
  <w:style w:type="paragraph" w:styleId="Signature">
    <w:name w:val="Signature"/>
    <w:basedOn w:val="Normal"/>
    <w:pPr>
      <w:tabs>
        <w:tab w:val="clear" w:pos="794"/>
        <w:tab w:val="clear" w:pos="1191"/>
        <w:tab w:val="clear" w:pos="1588"/>
        <w:tab w:val="clear" w:pos="1985"/>
      </w:tabs>
      <w:spacing w:before="480"/>
      <w:ind w:left="4961"/>
    </w:pPr>
    <w:rPr>
      <w:rFonts w:ascii="Arial" w:hAnsi="Arial"/>
      <w:sz w:val="22"/>
    </w:rPr>
  </w:style>
  <w:style w:type="paragraph" w:customStyle="1" w:styleId="meeting">
    <w:name w:val="meeting"/>
    <w:basedOn w:val="Head"/>
    <w:next w:val="Head"/>
    <w:pPr>
      <w:tabs>
        <w:tab w:val="left" w:pos="7371"/>
      </w:tabs>
      <w:spacing w:after="560"/>
    </w:pPr>
  </w:style>
  <w:style w:type="paragraph" w:customStyle="1" w:styleId="BodyText">
    <w:name w:val="BodyText"/>
    <w:basedOn w:val="Normal"/>
    <w:pPr>
      <w:tabs>
        <w:tab w:val="clear" w:pos="794"/>
        <w:tab w:val="clear" w:pos="1191"/>
        <w:tab w:val="clear" w:pos="1588"/>
        <w:tab w:val="clear" w:pos="1985"/>
      </w:tabs>
      <w:spacing w:before="240"/>
    </w:pPr>
    <w:rPr>
      <w:rFonts w:ascii="Arial" w:hAnsi="Arial"/>
      <w:sz w:val="22"/>
    </w:rPr>
  </w:style>
  <w:style w:type="paragraph" w:customStyle="1" w:styleId="ITUadres">
    <w:name w:val="ITU_adres"/>
    <w:basedOn w:val="Normal"/>
    <w:pPr>
      <w:tabs>
        <w:tab w:val="clear" w:pos="794"/>
        <w:tab w:val="clear" w:pos="1191"/>
        <w:tab w:val="clear" w:pos="1588"/>
        <w:tab w:val="clear" w:pos="1985"/>
        <w:tab w:val="left" w:pos="737"/>
        <w:tab w:val="left" w:pos="1134"/>
      </w:tabs>
      <w:spacing w:before="0"/>
    </w:pPr>
    <w:rPr>
      <w:rFonts w:ascii="Univers" w:hAnsi="Univers"/>
      <w:sz w:val="16"/>
    </w:rPr>
  </w:style>
  <w:style w:type="paragraph" w:customStyle="1" w:styleId="ITUheader">
    <w:name w:val="ITU_header"/>
    <w:basedOn w:val="Normal"/>
    <w:pPr>
      <w:tabs>
        <w:tab w:val="clear" w:pos="794"/>
        <w:tab w:val="clear" w:pos="1191"/>
        <w:tab w:val="clear" w:pos="1588"/>
        <w:tab w:val="clear" w:pos="1985"/>
        <w:tab w:val="left" w:pos="737"/>
        <w:tab w:val="left" w:pos="1134"/>
      </w:tabs>
      <w:spacing w:before="397"/>
    </w:pPr>
    <w:rPr>
      <w:rFonts w:ascii="Univers" w:hAnsi="Univers"/>
      <w:b/>
      <w:sz w:val="28"/>
    </w:rPr>
  </w:style>
  <w:style w:type="paragraph" w:customStyle="1" w:styleId="Body">
    <w:name w:val="Body"/>
    <w:basedOn w:val="Normal"/>
    <w:pPr>
      <w:tabs>
        <w:tab w:val="clear" w:pos="794"/>
        <w:tab w:val="clear" w:pos="1191"/>
        <w:tab w:val="clear" w:pos="1588"/>
        <w:tab w:val="clear" w:pos="1985"/>
        <w:tab w:val="left" w:pos="737"/>
        <w:tab w:val="left" w:pos="1134"/>
      </w:tabs>
      <w:spacing w:before="227"/>
      <w:ind w:right="851"/>
      <w:jc w:val="both"/>
    </w:pPr>
    <w:rPr>
      <w:rFonts w:ascii="CG Times" w:hAnsi="CG Times"/>
      <w:sz w:val="20"/>
    </w:rPr>
  </w:style>
  <w:style w:type="paragraph" w:customStyle="1" w:styleId="ITUsignet">
    <w:name w:val="ITU_signet"/>
    <w:basedOn w:val="Normal"/>
    <w:pPr>
      <w:tabs>
        <w:tab w:val="clear" w:pos="794"/>
        <w:tab w:val="clear" w:pos="1191"/>
        <w:tab w:val="clear" w:pos="1588"/>
        <w:tab w:val="clear" w:pos="1985"/>
        <w:tab w:val="left" w:pos="737"/>
        <w:tab w:val="left" w:pos="1134"/>
      </w:tabs>
      <w:spacing w:before="170"/>
      <w:ind w:left="-1134"/>
    </w:pPr>
    <w:rPr>
      <w:rFonts w:ascii="CG Times" w:hAnsi="CG Times"/>
      <w:b/>
      <w:sz w:val="20"/>
    </w:rPr>
  </w:style>
  <w:style w:type="paragraph" w:customStyle="1" w:styleId="ITUref">
    <w:name w:val="ITU_ref"/>
    <w:basedOn w:val="Normal"/>
    <w:pPr>
      <w:tabs>
        <w:tab w:val="clear" w:pos="794"/>
        <w:tab w:val="clear" w:pos="1191"/>
        <w:tab w:val="clear" w:pos="1588"/>
        <w:tab w:val="clear" w:pos="1985"/>
        <w:tab w:val="left" w:pos="737"/>
        <w:tab w:val="left" w:pos="1134"/>
        <w:tab w:val="left" w:pos="5529"/>
      </w:tabs>
      <w:spacing w:before="0"/>
    </w:pPr>
    <w:rPr>
      <w:rFonts w:ascii="Univers" w:hAnsi="Univers"/>
      <w:sz w:val="18"/>
    </w:rPr>
  </w:style>
  <w:style w:type="paragraph" w:customStyle="1" w:styleId="ITUfillin">
    <w:name w:val="ITU_fillin"/>
    <w:basedOn w:val="ITUref"/>
    <w:rPr>
      <w:rFonts w:ascii="CG Times" w:hAnsi="CG Times"/>
      <w:sz w:val="20"/>
    </w:rPr>
  </w:style>
  <w:style w:type="paragraph" w:customStyle="1" w:styleId="ITUbureau">
    <w:name w:val="ITU_bureau"/>
    <w:basedOn w:val="Normal"/>
    <w:pPr>
      <w:tabs>
        <w:tab w:val="clear" w:pos="794"/>
        <w:tab w:val="clear" w:pos="1191"/>
        <w:tab w:val="clear" w:pos="1588"/>
        <w:tab w:val="clear" w:pos="1985"/>
        <w:tab w:val="left" w:pos="737"/>
        <w:tab w:val="left" w:pos="1134"/>
      </w:tabs>
      <w:spacing w:before="0" w:after="851"/>
    </w:pPr>
    <w:rPr>
      <w:rFonts w:ascii="Univers" w:hAnsi="Univers"/>
      <w:b/>
      <w:sz w:val="20"/>
    </w:rPr>
  </w:style>
  <w:style w:type="paragraph" w:customStyle="1" w:styleId="duties">
    <w:name w:val="duties"/>
    <w:basedOn w:val="Normal"/>
    <w:pPr>
      <w:tabs>
        <w:tab w:val="clear" w:pos="794"/>
        <w:tab w:val="clear" w:pos="1191"/>
        <w:tab w:val="clear" w:pos="1588"/>
        <w:tab w:val="clear" w:pos="1985"/>
        <w:tab w:val="left" w:pos="737"/>
        <w:tab w:val="left" w:pos="1134"/>
      </w:tabs>
      <w:spacing w:before="0" w:line="199" w:lineRule="exact"/>
    </w:pPr>
    <w:rPr>
      <w:rFonts w:ascii="CG Times" w:hAnsi="CG Times"/>
      <w:b/>
      <w:sz w:val="8"/>
    </w:rPr>
  </w:style>
  <w:style w:type="paragraph" w:customStyle="1" w:styleId="ITUintr">
    <w:name w:val="ITU_intr"/>
    <w:basedOn w:val="Normal"/>
    <w:next w:val="Body"/>
    <w:pPr>
      <w:tabs>
        <w:tab w:val="clear" w:pos="794"/>
        <w:tab w:val="clear" w:pos="1191"/>
        <w:tab w:val="clear" w:pos="1588"/>
        <w:tab w:val="clear" w:pos="1985"/>
        <w:tab w:val="left" w:pos="737"/>
        <w:tab w:val="left" w:pos="1134"/>
      </w:tabs>
      <w:spacing w:before="567" w:after="57"/>
    </w:pPr>
    <w:rPr>
      <w:rFonts w:ascii="CG Times" w:hAnsi="CG Times"/>
      <w:sz w:val="20"/>
    </w:rPr>
  </w:style>
  <w:style w:type="paragraph" w:customStyle="1" w:styleId="Tiret">
    <w:name w:val="Tiret"/>
    <w:basedOn w:val="Normal"/>
    <w:pPr>
      <w:tabs>
        <w:tab w:val="clear" w:pos="794"/>
        <w:tab w:val="clear" w:pos="1191"/>
        <w:tab w:val="clear" w:pos="1588"/>
        <w:tab w:val="clear" w:pos="1985"/>
      </w:tabs>
      <w:ind w:left="-680"/>
    </w:pPr>
    <w:rPr>
      <w:rFonts w:ascii="Univers" w:hAnsi="Univers"/>
      <w:sz w:val="22"/>
    </w:rPr>
  </w:style>
  <w:style w:type="paragraph" w:customStyle="1" w:styleId="details">
    <w:name w:val="details"/>
    <w:basedOn w:val="Normal"/>
    <w:next w:val="Tiret"/>
    <w:pPr>
      <w:tabs>
        <w:tab w:val="clear" w:pos="794"/>
        <w:tab w:val="clear" w:pos="1191"/>
        <w:tab w:val="clear" w:pos="1588"/>
        <w:tab w:val="clear" w:pos="1985"/>
        <w:tab w:val="left" w:pos="1361"/>
        <w:tab w:val="left" w:pos="1758"/>
        <w:tab w:val="left" w:pos="2155"/>
        <w:tab w:val="left" w:pos="2552"/>
      </w:tabs>
      <w:spacing w:before="0"/>
    </w:pPr>
    <w:rPr>
      <w:rFonts w:ascii="Univers" w:hAnsi="Univers"/>
      <w:sz w:val="22"/>
    </w:rPr>
  </w:style>
  <w:style w:type="paragraph" w:customStyle="1" w:styleId="LetterStart">
    <w:name w:val="Letter_Start"/>
    <w:basedOn w:val="Normal"/>
    <w:pPr>
      <w:tabs>
        <w:tab w:val="clear" w:pos="794"/>
        <w:tab w:val="clear" w:pos="1191"/>
        <w:tab w:val="clear" w:pos="1588"/>
        <w:tab w:val="clear" w:pos="1985"/>
        <w:tab w:val="left" w:pos="1361"/>
        <w:tab w:val="left" w:pos="1758"/>
        <w:tab w:val="left" w:pos="2155"/>
        <w:tab w:val="left" w:pos="2552"/>
      </w:tabs>
      <w:spacing w:before="284"/>
      <w:ind w:left="567"/>
    </w:pPr>
    <w:rPr>
      <w:rFonts w:ascii="Univers" w:hAnsi="Univers"/>
      <w:sz w:val="22"/>
    </w:rPr>
  </w:style>
  <w:style w:type="paragraph" w:customStyle="1" w:styleId="LetterText">
    <w:name w:val="Letter_Text"/>
    <w:basedOn w:val="LetterStart"/>
    <w:pPr>
      <w:tabs>
        <w:tab w:val="left" w:pos="1418"/>
        <w:tab w:val="left" w:pos="1985"/>
        <w:tab w:val="left" w:pos="2268"/>
      </w:tabs>
      <w:ind w:firstLine="1304"/>
    </w:pPr>
  </w:style>
  <w:style w:type="paragraph" w:customStyle="1" w:styleId="LetterEnd">
    <w:name w:val="Letter_End"/>
    <w:basedOn w:val="LetterText"/>
    <w:pPr>
      <w:tabs>
        <w:tab w:val="clear" w:pos="1418"/>
        <w:tab w:val="clear" w:pos="1985"/>
        <w:tab w:val="clear" w:pos="2268"/>
      </w:tabs>
      <w:ind w:firstLine="851"/>
    </w:pPr>
  </w:style>
  <w:style w:type="paragraph" w:customStyle="1" w:styleId="NormFoot">
    <w:name w:val="Norm_Foot"/>
    <w:basedOn w:val="Normal"/>
    <w:pPr>
      <w:tabs>
        <w:tab w:val="clear" w:pos="794"/>
        <w:tab w:val="clear" w:pos="1191"/>
        <w:tab w:val="clear" w:pos="1588"/>
        <w:tab w:val="clear" w:pos="1985"/>
        <w:tab w:val="left" w:pos="1361"/>
        <w:tab w:val="left" w:pos="1758"/>
        <w:tab w:val="left" w:pos="2155"/>
        <w:tab w:val="left" w:pos="2552"/>
      </w:tabs>
      <w:ind w:left="567"/>
    </w:pPr>
    <w:rPr>
      <w:rFonts w:ascii="Univers" w:hAnsi="Univers"/>
      <w:sz w:val="22"/>
    </w:rPr>
  </w:style>
  <w:style w:type="character" w:styleId="PageNumber">
    <w:name w:val="page number"/>
    <w:basedOn w:val="DefaultParagraphFont"/>
  </w:style>
  <w:style w:type="paragraph" w:customStyle="1" w:styleId="listitem">
    <w:name w:val="listitem"/>
    <w:basedOn w:val="Normal"/>
    <w:pPr>
      <w:keepLines/>
      <w:tabs>
        <w:tab w:val="left" w:pos="1361"/>
        <w:tab w:val="left" w:pos="1758"/>
        <w:tab w:val="left" w:pos="2155"/>
        <w:tab w:val="left" w:pos="2552"/>
      </w:tabs>
      <w:ind w:left="567"/>
    </w:pPr>
    <w:rPr>
      <w:rFonts w:ascii="Univers" w:hAnsi="Univers"/>
      <w:sz w:val="22"/>
    </w:rPr>
  </w:style>
  <w:style w:type="paragraph" w:customStyle="1" w:styleId="headingi">
    <w:name w:val="heading_i"/>
    <w:basedOn w:val="Heading3"/>
    <w:next w:val="Normal"/>
    <w:pPr>
      <w:spacing w:before="160"/>
      <w:ind w:left="0" w:firstLine="0"/>
      <w:outlineLvl w:val="9"/>
    </w:pPr>
    <w:rPr>
      <w:b w:val="0"/>
      <w:i/>
    </w:rPr>
  </w:style>
  <w:style w:type="paragraph" w:customStyle="1" w:styleId="Qlist">
    <w:name w:val="Qlist"/>
    <w:basedOn w:val="Normal"/>
    <w:pPr>
      <w:tabs>
        <w:tab w:val="clear" w:pos="794"/>
        <w:tab w:val="clear" w:pos="1191"/>
        <w:tab w:val="clear" w:pos="1588"/>
        <w:tab w:val="clear" w:pos="1985"/>
        <w:tab w:val="left" w:pos="1843"/>
        <w:tab w:val="left" w:pos="2268"/>
      </w:tabs>
      <w:ind w:left="2268" w:hanging="2268"/>
    </w:pPr>
    <w:rPr>
      <w:b/>
    </w:rPr>
  </w:style>
  <w:style w:type="paragraph" w:customStyle="1" w:styleId="Note">
    <w:name w:val="Note"/>
    <w:basedOn w:val="Normal"/>
    <w:pPr>
      <w:tabs>
        <w:tab w:val="left" w:pos="397"/>
      </w:tabs>
    </w:pPr>
  </w:style>
  <w:style w:type="paragraph" w:customStyle="1" w:styleId="FirstFooter">
    <w:name w:val="FirstFooter"/>
    <w:basedOn w:val="Footer"/>
    <w:pPr>
      <w:tabs>
        <w:tab w:val="clear" w:pos="5954"/>
        <w:tab w:val="clear" w:pos="9639"/>
      </w:tabs>
    </w:pPr>
    <w:rPr>
      <w:caps w:val="0"/>
    </w:rPr>
  </w:style>
  <w:style w:type="paragraph" w:styleId="TOC9">
    <w:name w:val="toc 9"/>
    <w:basedOn w:val="TOC3"/>
    <w:semiHidden/>
  </w:style>
  <w:style w:type="character" w:styleId="Hyperlink">
    <w:name w:val="Hyperlink"/>
    <w:basedOn w:val="DefaultParagraphFont"/>
    <w:rsid w:val="00B43F77"/>
    <w:rPr>
      <w:color w:val="0000FF"/>
      <w:u w:val="single"/>
    </w:rPr>
  </w:style>
  <w:style w:type="character" w:styleId="FollowedHyperlink">
    <w:name w:val="FollowedHyperlink"/>
    <w:basedOn w:val="DefaultParagraphFont"/>
    <w:rsid w:val="00B43F77"/>
    <w:rPr>
      <w:color w:val="800080"/>
      <w:u w:val="single"/>
    </w:rPr>
  </w:style>
  <w:style w:type="paragraph" w:customStyle="1" w:styleId="AnnexNotitle">
    <w:name w:val="Annex_No &amp; title"/>
    <w:basedOn w:val="Normal"/>
    <w:next w:val="Normalaftertitle0"/>
    <w:rsid w:val="00C34772"/>
    <w:pPr>
      <w:keepNext/>
      <w:keepLines/>
      <w:spacing w:before="480"/>
      <w:jc w:val="center"/>
    </w:pPr>
    <w:rPr>
      <w:b/>
      <w:sz w:val="28"/>
    </w:rPr>
  </w:style>
  <w:style w:type="character" w:customStyle="1" w:styleId="Appdef">
    <w:name w:val="App_def"/>
    <w:rsid w:val="00C34772"/>
    <w:rPr>
      <w:rFonts w:ascii="Times New Roman" w:hAnsi="Times New Roman"/>
      <w:b/>
    </w:rPr>
  </w:style>
  <w:style w:type="character" w:customStyle="1" w:styleId="Appref">
    <w:name w:val="App_ref"/>
    <w:basedOn w:val="DefaultParagraphFont"/>
    <w:rsid w:val="00C34772"/>
  </w:style>
  <w:style w:type="paragraph" w:customStyle="1" w:styleId="AppendixNotitle">
    <w:name w:val="Appendix_No &amp; title"/>
    <w:basedOn w:val="AnnexNotitle"/>
    <w:next w:val="Normalaftertitle0"/>
    <w:rsid w:val="00C34772"/>
  </w:style>
  <w:style w:type="character" w:customStyle="1" w:styleId="Artdef">
    <w:name w:val="Art_def"/>
    <w:rsid w:val="00C34772"/>
    <w:rPr>
      <w:rFonts w:ascii="Times New Roman" w:hAnsi="Times New Roman"/>
      <w:b/>
    </w:rPr>
  </w:style>
  <w:style w:type="paragraph" w:customStyle="1" w:styleId="Artheading">
    <w:name w:val="Art_heading"/>
    <w:basedOn w:val="Normal"/>
    <w:next w:val="Normalaftertitle0"/>
    <w:rsid w:val="00C34772"/>
    <w:pPr>
      <w:spacing w:before="480"/>
      <w:jc w:val="center"/>
    </w:pPr>
    <w:rPr>
      <w:b/>
      <w:sz w:val="28"/>
    </w:rPr>
  </w:style>
  <w:style w:type="paragraph" w:customStyle="1" w:styleId="ArtNo">
    <w:name w:val="Art_No"/>
    <w:basedOn w:val="Normal"/>
    <w:next w:val="Arttitle"/>
    <w:rsid w:val="00C34772"/>
    <w:pPr>
      <w:keepNext/>
      <w:keepLines/>
      <w:spacing w:before="480"/>
      <w:jc w:val="center"/>
    </w:pPr>
    <w:rPr>
      <w:caps/>
      <w:sz w:val="28"/>
    </w:rPr>
  </w:style>
  <w:style w:type="character" w:customStyle="1" w:styleId="Artref">
    <w:name w:val="Art_ref"/>
    <w:basedOn w:val="DefaultParagraphFont"/>
    <w:rsid w:val="00C34772"/>
  </w:style>
  <w:style w:type="paragraph" w:customStyle="1" w:styleId="Arttitle">
    <w:name w:val="Art_title"/>
    <w:basedOn w:val="Normal"/>
    <w:next w:val="Normalaftertitle0"/>
    <w:rsid w:val="00C34772"/>
    <w:pPr>
      <w:keepNext/>
      <w:keepLines/>
      <w:spacing w:before="240"/>
      <w:jc w:val="center"/>
    </w:pPr>
    <w:rPr>
      <w:b/>
      <w:sz w:val="28"/>
    </w:rPr>
  </w:style>
  <w:style w:type="paragraph" w:customStyle="1" w:styleId="Call0">
    <w:name w:val="Call"/>
    <w:basedOn w:val="Normal"/>
    <w:next w:val="Normal"/>
    <w:rsid w:val="00C34772"/>
    <w:pPr>
      <w:keepNext/>
      <w:keepLines/>
      <w:spacing w:before="160"/>
      <w:ind w:left="794"/>
    </w:pPr>
    <w:rPr>
      <w:i/>
    </w:rPr>
  </w:style>
  <w:style w:type="paragraph" w:customStyle="1" w:styleId="ChapNo">
    <w:name w:val="Chap_No"/>
    <w:basedOn w:val="Normal"/>
    <w:next w:val="Chaptitle"/>
    <w:rsid w:val="00C34772"/>
    <w:pPr>
      <w:keepNext/>
      <w:keepLines/>
      <w:spacing w:before="480"/>
      <w:jc w:val="center"/>
    </w:pPr>
    <w:rPr>
      <w:b/>
      <w:caps/>
      <w:sz w:val="28"/>
    </w:rPr>
  </w:style>
  <w:style w:type="paragraph" w:customStyle="1" w:styleId="Chaptitle">
    <w:name w:val="Chap_title"/>
    <w:basedOn w:val="Normal"/>
    <w:next w:val="Normalaftertitle0"/>
    <w:rsid w:val="00C34772"/>
    <w:pPr>
      <w:keepNext/>
      <w:keepLines/>
      <w:spacing w:before="240"/>
      <w:jc w:val="center"/>
    </w:pPr>
    <w:rPr>
      <w:b/>
      <w:sz w:val="28"/>
    </w:rPr>
  </w:style>
  <w:style w:type="paragraph" w:customStyle="1" w:styleId="Equationlegend0">
    <w:name w:val="Equation_legend"/>
    <w:basedOn w:val="Normal"/>
    <w:rsid w:val="00C34772"/>
    <w:pPr>
      <w:tabs>
        <w:tab w:val="clear" w:pos="794"/>
        <w:tab w:val="clear" w:pos="1191"/>
        <w:tab w:val="clear" w:pos="1588"/>
        <w:tab w:val="right" w:pos="1814"/>
      </w:tabs>
      <w:spacing w:before="80"/>
      <w:ind w:left="1985" w:hanging="1985"/>
    </w:pPr>
  </w:style>
  <w:style w:type="paragraph" w:customStyle="1" w:styleId="Figure0">
    <w:name w:val="Figure"/>
    <w:basedOn w:val="Normal"/>
    <w:next w:val="FigureNotitle"/>
    <w:rsid w:val="00C34772"/>
    <w:pPr>
      <w:keepNext/>
      <w:keepLines/>
      <w:spacing w:before="240" w:after="120"/>
      <w:jc w:val="center"/>
    </w:pPr>
  </w:style>
  <w:style w:type="paragraph" w:customStyle="1" w:styleId="Figurelegend0">
    <w:name w:val="Figure_legend"/>
    <w:basedOn w:val="Normal"/>
    <w:rsid w:val="00C34772"/>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aftertitle0"/>
    <w:rsid w:val="00C34772"/>
    <w:pPr>
      <w:keepLines/>
      <w:spacing w:before="240" w:after="120"/>
      <w:jc w:val="center"/>
    </w:pPr>
    <w:rPr>
      <w:b/>
    </w:rPr>
  </w:style>
  <w:style w:type="paragraph" w:customStyle="1" w:styleId="Figurewithouttitle">
    <w:name w:val="Figure_without_title"/>
    <w:basedOn w:val="Normal"/>
    <w:next w:val="Normalaftertitle0"/>
    <w:rsid w:val="00C34772"/>
    <w:pPr>
      <w:keepLines/>
      <w:spacing w:before="240" w:after="120"/>
      <w:jc w:val="center"/>
    </w:pPr>
  </w:style>
  <w:style w:type="paragraph" w:customStyle="1" w:styleId="FooterQP">
    <w:name w:val="Footer_QP"/>
    <w:basedOn w:val="Normal"/>
    <w:rsid w:val="00C34772"/>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Formal">
    <w:name w:val="Formal"/>
    <w:basedOn w:val="ASN1"/>
    <w:rsid w:val="00C34772"/>
    <w:pPr>
      <w:tabs>
        <w:tab w:val="left" w:pos="794"/>
        <w:tab w:val="left" w:pos="1191"/>
        <w:tab w:val="left" w:pos="1588"/>
        <w:tab w:val="left" w:pos="1985"/>
      </w:tabs>
    </w:pPr>
    <w:rPr>
      <w:rFonts w:ascii="Courier New" w:hAnsi="Courier New"/>
      <w:b w:val="0"/>
    </w:rPr>
  </w:style>
  <w:style w:type="paragraph" w:customStyle="1" w:styleId="Headingb0">
    <w:name w:val="Heading_b"/>
    <w:basedOn w:val="Normal"/>
    <w:next w:val="Normal"/>
    <w:rsid w:val="00C34772"/>
    <w:pPr>
      <w:keepNext/>
      <w:spacing w:before="160"/>
    </w:pPr>
    <w:rPr>
      <w:b/>
    </w:rPr>
  </w:style>
  <w:style w:type="paragraph" w:customStyle="1" w:styleId="Headingi0">
    <w:name w:val="Heading_i"/>
    <w:basedOn w:val="Normal"/>
    <w:next w:val="Normal"/>
    <w:rsid w:val="00C34772"/>
    <w:pPr>
      <w:keepNext/>
      <w:spacing w:before="160"/>
    </w:pPr>
    <w:rPr>
      <w:i/>
    </w:rPr>
  </w:style>
  <w:style w:type="paragraph" w:customStyle="1" w:styleId="Normalaftertitle0">
    <w:name w:val="Normal_after_title"/>
    <w:basedOn w:val="Normal"/>
    <w:next w:val="Normal"/>
    <w:rsid w:val="00C34772"/>
    <w:pPr>
      <w:spacing w:before="360"/>
    </w:pPr>
  </w:style>
  <w:style w:type="paragraph" w:customStyle="1" w:styleId="PartNo">
    <w:name w:val="Part_No"/>
    <w:basedOn w:val="Normal"/>
    <w:next w:val="Partref"/>
    <w:rsid w:val="00C34772"/>
    <w:pPr>
      <w:keepNext/>
      <w:keepLines/>
      <w:spacing w:before="480" w:after="80"/>
      <w:jc w:val="center"/>
    </w:pPr>
    <w:rPr>
      <w:caps/>
      <w:sz w:val="28"/>
    </w:rPr>
  </w:style>
  <w:style w:type="paragraph" w:customStyle="1" w:styleId="Partref">
    <w:name w:val="Part_ref"/>
    <w:basedOn w:val="Normal"/>
    <w:next w:val="Parttitle"/>
    <w:rsid w:val="00C34772"/>
    <w:pPr>
      <w:keepNext/>
      <w:keepLines/>
      <w:spacing w:before="280"/>
      <w:jc w:val="center"/>
    </w:pPr>
  </w:style>
  <w:style w:type="paragraph" w:customStyle="1" w:styleId="Parttitle">
    <w:name w:val="Part_title"/>
    <w:basedOn w:val="Normal"/>
    <w:next w:val="Normalaftertitle0"/>
    <w:rsid w:val="00C34772"/>
    <w:pPr>
      <w:keepNext/>
      <w:keepLines/>
      <w:spacing w:before="240" w:after="280"/>
      <w:jc w:val="center"/>
    </w:pPr>
    <w:rPr>
      <w:b/>
      <w:sz w:val="28"/>
    </w:rPr>
  </w:style>
  <w:style w:type="paragraph" w:customStyle="1" w:styleId="Recdate">
    <w:name w:val="Rec_date"/>
    <w:basedOn w:val="Normal"/>
    <w:next w:val="Normalaftertitle0"/>
    <w:rsid w:val="00C34772"/>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0"/>
    <w:rsid w:val="00C34772"/>
  </w:style>
  <w:style w:type="paragraph" w:customStyle="1" w:styleId="RecNo">
    <w:name w:val="Rec_No"/>
    <w:basedOn w:val="Normal"/>
    <w:next w:val="Rectitle0"/>
    <w:rsid w:val="00C34772"/>
    <w:pPr>
      <w:keepNext/>
      <w:keepLines/>
      <w:spacing w:before="0"/>
    </w:pPr>
    <w:rPr>
      <w:b/>
      <w:sz w:val="28"/>
    </w:rPr>
  </w:style>
  <w:style w:type="paragraph" w:customStyle="1" w:styleId="QuestionNo">
    <w:name w:val="Question_No"/>
    <w:basedOn w:val="RecNo"/>
    <w:next w:val="Questiontitle"/>
    <w:rsid w:val="00C34772"/>
  </w:style>
  <w:style w:type="paragraph" w:customStyle="1" w:styleId="RecNoBR">
    <w:name w:val="Rec_No_BR"/>
    <w:basedOn w:val="Normal"/>
    <w:next w:val="Rectitle0"/>
    <w:rsid w:val="00C34772"/>
    <w:pPr>
      <w:keepNext/>
      <w:keepLines/>
      <w:spacing w:before="480"/>
      <w:jc w:val="center"/>
    </w:pPr>
    <w:rPr>
      <w:caps/>
      <w:sz w:val="28"/>
    </w:rPr>
  </w:style>
  <w:style w:type="paragraph" w:customStyle="1" w:styleId="QuestionNoBR">
    <w:name w:val="Question_No_BR"/>
    <w:basedOn w:val="RecNoBR"/>
    <w:next w:val="Questiontitle"/>
    <w:rsid w:val="00C34772"/>
  </w:style>
  <w:style w:type="paragraph" w:customStyle="1" w:styleId="Recref">
    <w:name w:val="Rec_ref"/>
    <w:basedOn w:val="Normal"/>
    <w:next w:val="Recdate"/>
    <w:rsid w:val="00C34772"/>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C34772"/>
  </w:style>
  <w:style w:type="paragraph" w:customStyle="1" w:styleId="Rectitle0">
    <w:name w:val="Rec_title"/>
    <w:basedOn w:val="Normal"/>
    <w:next w:val="Normalaftertitle0"/>
    <w:rsid w:val="00C34772"/>
    <w:pPr>
      <w:keepNext/>
      <w:keepLines/>
      <w:spacing w:before="360"/>
      <w:jc w:val="center"/>
    </w:pPr>
    <w:rPr>
      <w:b/>
      <w:sz w:val="28"/>
    </w:rPr>
  </w:style>
  <w:style w:type="paragraph" w:customStyle="1" w:styleId="Questiontitle">
    <w:name w:val="Question_title"/>
    <w:basedOn w:val="Rectitle0"/>
    <w:next w:val="Questionref"/>
    <w:rsid w:val="00C34772"/>
  </w:style>
  <w:style w:type="character" w:customStyle="1" w:styleId="Recdef">
    <w:name w:val="Rec_def"/>
    <w:rsid w:val="00C34772"/>
    <w:rPr>
      <w:b/>
    </w:rPr>
  </w:style>
  <w:style w:type="paragraph" w:customStyle="1" w:styleId="Reftext0">
    <w:name w:val="Ref_text"/>
    <w:basedOn w:val="Normal"/>
    <w:rsid w:val="00C34772"/>
    <w:pPr>
      <w:ind w:left="794" w:hanging="794"/>
    </w:pPr>
  </w:style>
  <w:style w:type="paragraph" w:customStyle="1" w:styleId="Reftitle0">
    <w:name w:val="Ref_title"/>
    <w:basedOn w:val="Normal"/>
    <w:next w:val="Reftext0"/>
    <w:rsid w:val="00C34772"/>
    <w:pPr>
      <w:spacing w:before="480"/>
      <w:jc w:val="center"/>
    </w:pPr>
    <w:rPr>
      <w:b/>
    </w:rPr>
  </w:style>
  <w:style w:type="paragraph" w:customStyle="1" w:styleId="Repdate">
    <w:name w:val="Rep_date"/>
    <w:basedOn w:val="Recdate"/>
    <w:next w:val="Normalaftertitle0"/>
    <w:rsid w:val="00C34772"/>
  </w:style>
  <w:style w:type="paragraph" w:customStyle="1" w:styleId="RepNo">
    <w:name w:val="Rep_No"/>
    <w:basedOn w:val="RecNo"/>
    <w:next w:val="Reptitle"/>
    <w:rsid w:val="00C34772"/>
  </w:style>
  <w:style w:type="paragraph" w:customStyle="1" w:styleId="RepNoBR">
    <w:name w:val="Rep_No_BR"/>
    <w:basedOn w:val="RecNoBR"/>
    <w:next w:val="Reptitle"/>
    <w:rsid w:val="00C34772"/>
  </w:style>
  <w:style w:type="paragraph" w:customStyle="1" w:styleId="Repref">
    <w:name w:val="Rep_ref"/>
    <w:basedOn w:val="Recref"/>
    <w:next w:val="Repdate"/>
    <w:rsid w:val="00C34772"/>
  </w:style>
  <w:style w:type="paragraph" w:customStyle="1" w:styleId="Reptitle">
    <w:name w:val="Rep_title"/>
    <w:basedOn w:val="Rectitle0"/>
    <w:next w:val="Repref"/>
    <w:rsid w:val="00C34772"/>
  </w:style>
  <w:style w:type="paragraph" w:customStyle="1" w:styleId="Resdate">
    <w:name w:val="Res_date"/>
    <w:basedOn w:val="Recdate"/>
    <w:next w:val="Normalaftertitle0"/>
    <w:rsid w:val="00C34772"/>
  </w:style>
  <w:style w:type="character" w:customStyle="1" w:styleId="Resdef">
    <w:name w:val="Res_def"/>
    <w:rsid w:val="00C34772"/>
    <w:rPr>
      <w:rFonts w:ascii="Times New Roman" w:hAnsi="Times New Roman"/>
      <w:b/>
    </w:rPr>
  </w:style>
  <w:style w:type="paragraph" w:customStyle="1" w:styleId="ResNo">
    <w:name w:val="Res_No"/>
    <w:basedOn w:val="RecNo"/>
    <w:next w:val="Restitle"/>
    <w:rsid w:val="00C34772"/>
  </w:style>
  <w:style w:type="paragraph" w:customStyle="1" w:styleId="ResNoBR">
    <w:name w:val="Res_No_BR"/>
    <w:basedOn w:val="RecNoBR"/>
    <w:next w:val="Restitle"/>
    <w:rsid w:val="00C34772"/>
  </w:style>
  <w:style w:type="paragraph" w:customStyle="1" w:styleId="Resref">
    <w:name w:val="Res_ref"/>
    <w:basedOn w:val="Recref"/>
    <w:next w:val="Resdate"/>
    <w:rsid w:val="00C34772"/>
  </w:style>
  <w:style w:type="paragraph" w:customStyle="1" w:styleId="Restitle">
    <w:name w:val="Res_title"/>
    <w:basedOn w:val="Rectitle0"/>
    <w:next w:val="Resref"/>
    <w:rsid w:val="00C34772"/>
  </w:style>
  <w:style w:type="paragraph" w:customStyle="1" w:styleId="Section1">
    <w:name w:val="Section_1"/>
    <w:basedOn w:val="Normal"/>
    <w:next w:val="Normal"/>
    <w:rsid w:val="00C34772"/>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C34772"/>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C34772"/>
    <w:pPr>
      <w:keepNext/>
      <w:keepLines/>
      <w:spacing w:before="480" w:after="80"/>
      <w:jc w:val="center"/>
    </w:pPr>
    <w:rPr>
      <w:caps/>
      <w:sz w:val="28"/>
    </w:rPr>
  </w:style>
  <w:style w:type="paragraph" w:customStyle="1" w:styleId="Sectiontitle">
    <w:name w:val="Section_title"/>
    <w:basedOn w:val="Normal"/>
    <w:next w:val="Normalaftertitle0"/>
    <w:rsid w:val="00C34772"/>
    <w:pPr>
      <w:keepNext/>
      <w:keepLines/>
      <w:spacing w:before="480" w:after="280"/>
      <w:jc w:val="center"/>
    </w:pPr>
    <w:rPr>
      <w:b/>
      <w:sz w:val="28"/>
    </w:rPr>
  </w:style>
  <w:style w:type="paragraph" w:customStyle="1" w:styleId="Source">
    <w:name w:val="Source"/>
    <w:basedOn w:val="Normal"/>
    <w:next w:val="Normalaftertitle0"/>
    <w:rsid w:val="00C34772"/>
    <w:pPr>
      <w:spacing w:before="840" w:after="200"/>
      <w:jc w:val="center"/>
    </w:pPr>
    <w:rPr>
      <w:b/>
      <w:sz w:val="28"/>
    </w:rPr>
  </w:style>
  <w:style w:type="paragraph" w:customStyle="1" w:styleId="SpecialFooter">
    <w:name w:val="Special Footer"/>
    <w:basedOn w:val="Footer"/>
    <w:rsid w:val="00C34772"/>
    <w:pPr>
      <w:tabs>
        <w:tab w:val="left" w:pos="567"/>
        <w:tab w:val="left" w:pos="1134"/>
        <w:tab w:val="left" w:pos="1701"/>
        <w:tab w:val="left" w:pos="2268"/>
        <w:tab w:val="left" w:pos="2835"/>
      </w:tabs>
      <w:jc w:val="both"/>
    </w:pPr>
    <w:rPr>
      <w:caps w:val="0"/>
      <w:sz w:val="16"/>
    </w:rPr>
  </w:style>
  <w:style w:type="character" w:customStyle="1" w:styleId="Tablefreq">
    <w:name w:val="Table_freq"/>
    <w:rsid w:val="00C34772"/>
    <w:rPr>
      <w:b/>
      <w:color w:val="auto"/>
    </w:rPr>
  </w:style>
  <w:style w:type="paragraph" w:customStyle="1" w:styleId="Tablehead0">
    <w:name w:val="Table_head"/>
    <w:basedOn w:val="Normal"/>
    <w:next w:val="Tabletext0"/>
    <w:rsid w:val="00C3477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0">
    <w:name w:val="Table_legend"/>
    <w:basedOn w:val="Normal"/>
    <w:rsid w:val="00C3477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0"/>
    <w:rsid w:val="00C34772"/>
    <w:pPr>
      <w:keepNext/>
      <w:keepLines/>
      <w:spacing w:before="360" w:after="120"/>
      <w:jc w:val="center"/>
    </w:pPr>
    <w:rPr>
      <w:b/>
    </w:rPr>
  </w:style>
  <w:style w:type="paragraph" w:customStyle="1" w:styleId="TableNoBR">
    <w:name w:val="Table_No_BR"/>
    <w:basedOn w:val="Normal"/>
    <w:next w:val="TabletitleBR"/>
    <w:rsid w:val="00C34772"/>
    <w:pPr>
      <w:keepNext/>
      <w:spacing w:before="560" w:after="120"/>
      <w:jc w:val="center"/>
    </w:pPr>
    <w:rPr>
      <w:caps/>
    </w:rPr>
  </w:style>
  <w:style w:type="paragraph" w:customStyle="1" w:styleId="Tableref">
    <w:name w:val="Table_ref"/>
    <w:basedOn w:val="Normal"/>
    <w:next w:val="TabletitleBR"/>
    <w:rsid w:val="00C34772"/>
    <w:pPr>
      <w:keepNext/>
      <w:spacing w:before="0" w:after="120"/>
      <w:jc w:val="center"/>
    </w:pPr>
  </w:style>
  <w:style w:type="paragraph" w:customStyle="1" w:styleId="Tabletext0">
    <w:name w:val="Table_text"/>
    <w:basedOn w:val="Normal"/>
    <w:rsid w:val="00C3477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BR">
    <w:name w:val="Table_title_BR"/>
    <w:basedOn w:val="Normal"/>
    <w:next w:val="Tablehead0"/>
    <w:rsid w:val="00C34772"/>
    <w:pPr>
      <w:keepNext/>
      <w:keepLines/>
      <w:spacing w:before="0" w:after="120"/>
      <w:jc w:val="center"/>
    </w:pPr>
    <w:rPr>
      <w:b/>
    </w:rPr>
  </w:style>
  <w:style w:type="paragraph" w:customStyle="1" w:styleId="Title1">
    <w:name w:val="Title 1"/>
    <w:basedOn w:val="Source"/>
    <w:next w:val="Title2"/>
    <w:rsid w:val="00C3477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C34772"/>
  </w:style>
  <w:style w:type="paragraph" w:customStyle="1" w:styleId="Title3">
    <w:name w:val="Title 3"/>
    <w:basedOn w:val="Title2"/>
    <w:next w:val="Title4"/>
    <w:rsid w:val="00C34772"/>
    <w:rPr>
      <w:caps w:val="0"/>
    </w:rPr>
  </w:style>
  <w:style w:type="paragraph" w:customStyle="1" w:styleId="Title4">
    <w:name w:val="Title 4"/>
    <w:basedOn w:val="Title3"/>
    <w:next w:val="Heading1"/>
    <w:rsid w:val="00C34772"/>
    <w:rPr>
      <w:b/>
    </w:rPr>
  </w:style>
  <w:style w:type="paragraph" w:customStyle="1" w:styleId="FiguretitleBR">
    <w:name w:val="Figure_title_BR"/>
    <w:basedOn w:val="TabletitleBR"/>
    <w:next w:val="Figurewithouttitle"/>
    <w:rsid w:val="00C34772"/>
    <w:pPr>
      <w:keepNext w:val="0"/>
      <w:spacing w:after="480"/>
    </w:pPr>
  </w:style>
  <w:style w:type="paragraph" w:customStyle="1" w:styleId="FigureNoBR">
    <w:name w:val="Figure_No_BR"/>
    <w:basedOn w:val="Normal"/>
    <w:next w:val="FiguretitleBR"/>
    <w:rsid w:val="00C34772"/>
    <w:pPr>
      <w:keepNext/>
      <w:keepLines/>
      <w:spacing w:before="480" w:after="120"/>
      <w:jc w:val="center"/>
    </w:pPr>
    <w:rPr>
      <w:caps/>
    </w:rPr>
  </w:style>
  <w:style w:type="character" w:customStyle="1" w:styleId="FooterChar">
    <w:name w:val="Footer Char"/>
    <w:link w:val="Footer"/>
    <w:rsid w:val="00C34772"/>
    <w:rPr>
      <w:rFonts w:ascii="Times New Roman" w:hAnsi="Times New Roman"/>
      <w:caps/>
      <w:sz w:val="18"/>
      <w:lang w:val="es-ES_tradnl" w:eastAsia="en-US"/>
    </w:rPr>
  </w:style>
  <w:style w:type="character" w:customStyle="1" w:styleId="HeaderChar">
    <w:name w:val="Header Char"/>
    <w:aliases w:val="encabezado Char,Page No Char"/>
    <w:link w:val="Header"/>
    <w:uiPriority w:val="99"/>
    <w:rsid w:val="00C34772"/>
    <w:rPr>
      <w:rFonts w:ascii="Times New Roman" w:hAnsi="Times New Roman"/>
      <w:sz w:val="22"/>
      <w:lang w:val="es-ES_tradnl" w:eastAsia="en-US"/>
    </w:rPr>
  </w:style>
  <w:style w:type="paragraph" w:customStyle="1" w:styleId="itu">
    <w:name w:val="itu"/>
    <w:basedOn w:val="Normal"/>
    <w:rsid w:val="00C34772"/>
    <w:pPr>
      <w:tabs>
        <w:tab w:val="clear" w:pos="794"/>
        <w:tab w:val="clear" w:pos="1191"/>
        <w:tab w:val="clear" w:pos="1588"/>
        <w:tab w:val="clear" w:pos="1985"/>
        <w:tab w:val="left" w:pos="709"/>
        <w:tab w:val="left" w:pos="1134"/>
      </w:tabs>
      <w:overflowPunct/>
      <w:autoSpaceDE/>
      <w:autoSpaceDN/>
      <w:adjustRightInd/>
      <w:spacing w:before="0"/>
      <w:textAlignment w:val="auto"/>
    </w:pPr>
    <w:rPr>
      <w:rFonts w:ascii="Futura Lt BT" w:hAnsi="Futura Lt BT"/>
      <w:sz w:val="18"/>
      <w:lang w:val="en-GB"/>
    </w:rPr>
  </w:style>
  <w:style w:type="paragraph" w:styleId="BodyText2">
    <w:name w:val="Body Text 2"/>
    <w:basedOn w:val="Normal"/>
    <w:link w:val="BodyText2Char"/>
    <w:rsid w:val="00C34772"/>
    <w:pPr>
      <w:overflowPunct/>
      <w:autoSpaceDE/>
      <w:autoSpaceDN/>
      <w:adjustRightInd/>
      <w:spacing w:before="1701"/>
      <w:ind w:right="91"/>
      <w:textAlignment w:val="auto"/>
    </w:pPr>
  </w:style>
  <w:style w:type="character" w:customStyle="1" w:styleId="BodyText2Char">
    <w:name w:val="Body Text 2 Char"/>
    <w:basedOn w:val="DefaultParagraphFont"/>
    <w:link w:val="BodyText2"/>
    <w:rsid w:val="00C34772"/>
    <w:rPr>
      <w:rFonts w:ascii="Times New Roman" w:hAnsi="Times New Roman"/>
      <w:sz w:val="24"/>
      <w:lang w:val="es-ES_tradnl" w:eastAsia="en-US"/>
    </w:rPr>
  </w:style>
  <w:style w:type="table" w:styleId="TableGrid">
    <w:name w:val="Table Grid"/>
    <w:basedOn w:val="TableNormal"/>
    <w:rsid w:val="00255600"/>
    <w:pPr>
      <w:tabs>
        <w:tab w:val="left" w:pos="794"/>
        <w:tab w:val="left" w:pos="1191"/>
        <w:tab w:val="left" w:pos="1588"/>
        <w:tab w:val="left" w:pos="1985"/>
      </w:tabs>
      <w:spacing w:before="120"/>
    </w:pPr>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asons">
    <w:name w:val="Reasons"/>
    <w:basedOn w:val="Normal"/>
    <w:qFormat/>
    <w:rsid w:val="00E2150C"/>
    <w:pPr>
      <w:tabs>
        <w:tab w:val="clear" w:pos="794"/>
        <w:tab w:val="clear" w:pos="1191"/>
        <w:tab w:val="clear" w:pos="1588"/>
        <w:tab w:val="clear" w:pos="1985"/>
      </w:tabs>
      <w:overflowPunct/>
      <w:autoSpaceDE/>
      <w:autoSpaceDN/>
      <w:adjustRightInd/>
      <w:spacing w:before="0"/>
      <w:textAlignment w:val="auto"/>
    </w:pPr>
    <w:rPr>
      <w:lang w:val="en-US"/>
    </w:rPr>
  </w:style>
  <w:style w:type="paragraph" w:styleId="BalloonText">
    <w:name w:val="Balloon Text"/>
    <w:basedOn w:val="Normal"/>
    <w:link w:val="BalloonTextChar"/>
    <w:rsid w:val="005D5B4E"/>
    <w:pPr>
      <w:spacing w:before="0"/>
    </w:pPr>
    <w:rPr>
      <w:rFonts w:ascii="Tahoma" w:hAnsi="Tahoma" w:cs="Tahoma"/>
      <w:sz w:val="16"/>
      <w:szCs w:val="16"/>
    </w:rPr>
  </w:style>
  <w:style w:type="character" w:customStyle="1" w:styleId="BalloonTextChar">
    <w:name w:val="Balloon Text Char"/>
    <w:basedOn w:val="DefaultParagraphFont"/>
    <w:link w:val="BalloonText"/>
    <w:rsid w:val="005D5B4E"/>
    <w:rPr>
      <w:rFonts w:ascii="Tahoma" w:hAnsi="Tahoma" w:cs="Tahoma"/>
      <w:sz w:val="16"/>
      <w:szCs w:val="16"/>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1598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tu.int/en/ITU-T/extcoop/cits/" TargetMode="External"/><Relationship Id="rId18" Type="http://schemas.openxmlformats.org/officeDocument/2006/relationships/footer" Target="footer1.xml"/><Relationship Id="rId26" Type="http://schemas.openxmlformats.org/officeDocument/2006/relationships/hyperlink" Target="http://www.oebb.at/busplan2012/118300.pdf" TargetMode="External"/><Relationship Id="rId39" Type="http://schemas.openxmlformats.org/officeDocument/2006/relationships/hyperlink" Target="mailto:kaiserwasser@arcotelhotels.com" TargetMode="Externa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8.emf"/><Relationship Id="rId42" Type="http://schemas.openxmlformats.org/officeDocument/2006/relationships/hyperlink" Target="http://www.schick-hotels.com/index-hotel-capricorno-vienna.en.htm" TargetMode="External"/><Relationship Id="rId47" Type="http://schemas.openxmlformats.org/officeDocument/2006/relationships/hyperlink" Target="mailto:h3720@accor.com"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reg/tmisc/3000449" TargetMode="External"/><Relationship Id="rId17" Type="http://schemas.openxmlformats.org/officeDocument/2006/relationships/header" Target="header2.xml"/><Relationship Id="rId25" Type="http://schemas.openxmlformats.org/officeDocument/2006/relationships/image" Target="media/image5.jpeg"/><Relationship Id="rId33" Type="http://schemas.openxmlformats.org/officeDocument/2006/relationships/hyperlink" Target="http://www.ftw.at/kontakt/Anfahrtsplan-TGV.pdf" TargetMode="External"/><Relationship Id="rId38" Type="http://schemas.openxmlformats.org/officeDocument/2006/relationships/hyperlink" Target="http://www.accorhotels.com/gb/hotel-3720-suite-novotel-wien-messe/index.shtml" TargetMode="External"/><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www.wienerlinien.at/media/files/2012/wl_tourist_tickets_de_en_fr_it_es_03-2012_vweb_70490.pdf" TargetMode="External"/><Relationship Id="rId41" Type="http://schemas.openxmlformats.org/officeDocument/2006/relationships/hyperlink" Target="mailto:capricorno@schick-hotel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tu.int/en/ITU-T/extcoop/cits/" TargetMode="External"/><Relationship Id="rId24" Type="http://schemas.openxmlformats.org/officeDocument/2006/relationships/image" Target="media/image4.jpeg"/><Relationship Id="rId32" Type="http://schemas.openxmlformats.org/officeDocument/2006/relationships/image" Target="media/image7.jpeg"/><Relationship Id="rId37" Type="http://schemas.openxmlformats.org/officeDocument/2006/relationships/hyperlink" Target="mailto:h3720@accor.com" TargetMode="External"/><Relationship Id="rId40" Type="http://schemas.openxmlformats.org/officeDocument/2006/relationships/hyperlink" Target="http://www.arcotelhotels.com/en/kaiserwasser_hotel_vienna/" TargetMode="External"/><Relationship Id="rId45" Type="http://schemas.openxmlformats.org/officeDocument/2006/relationships/hyperlink" Target="mailto:froehlich@ftw.at" TargetMode="External"/><Relationship Id="rId5" Type="http://schemas.openxmlformats.org/officeDocument/2006/relationships/settings" Target="settings.xml"/><Relationship Id="rId15" Type="http://schemas.openxmlformats.org/officeDocument/2006/relationships/hyperlink" Target="http://www.itu.int/reg/tmisc/3000449" TargetMode="External"/><Relationship Id="rId23" Type="http://schemas.openxmlformats.org/officeDocument/2006/relationships/image" Target="media/image3.jpeg"/><Relationship Id="rId28" Type="http://schemas.openxmlformats.org/officeDocument/2006/relationships/hyperlink" Target="http://www.wien-konkret.at/fileadmin/content/Reisen/Flughafentransfer/Flughafentransfer-S7-Fahrplan.pdf" TargetMode="External"/><Relationship Id="rId36" Type="http://schemas.openxmlformats.org/officeDocument/2006/relationships/image" Target="media/image10.jpeg"/><Relationship Id="rId49" Type="http://schemas.openxmlformats.org/officeDocument/2006/relationships/image" Target="http://www.fnetravel.com/english/uae/dubaihotel/al-barsha-tecom-greens/suitenovotelmalloftheemirates/suite-novotel-mall-of-the-emirates-logo.jpg" TargetMode="External"/><Relationship Id="rId10" Type="http://schemas.openxmlformats.org/officeDocument/2006/relationships/hyperlink" Target="mailto:tsbcits@itu.int" TargetMode="External"/><Relationship Id="rId19" Type="http://schemas.openxmlformats.org/officeDocument/2006/relationships/footer" Target="footer2.xml"/><Relationship Id="rId31" Type="http://schemas.openxmlformats.org/officeDocument/2006/relationships/hyperlink" Target="http://www.wien.gv.at/stadtplan/en/" TargetMode="External"/><Relationship Id="rId44" Type="http://schemas.openxmlformats.org/officeDocument/2006/relationships/hyperlink" Target="http://www.donauzentrum.at/W/do/centre/anfahr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tsbcits@itu.int" TargetMode="External"/><Relationship Id="rId22" Type="http://schemas.openxmlformats.org/officeDocument/2006/relationships/image" Target="media/image2.jpeg"/><Relationship Id="rId27" Type="http://schemas.openxmlformats.org/officeDocument/2006/relationships/image" Target="media/image6.jpeg"/><Relationship Id="rId30" Type="http://schemas.openxmlformats.org/officeDocument/2006/relationships/hyperlink" Target="http://www.wienerlinien.at/eportal/ep/home.do?tabId=0" TargetMode="External"/><Relationship Id="rId35" Type="http://schemas.openxmlformats.org/officeDocument/2006/relationships/image" Target="media/image9.jpeg"/><Relationship Id="rId43" Type="http://schemas.openxmlformats.org/officeDocument/2006/relationships/hyperlink" Target="http://www.restaurantuno.at/index.asp?lang=en" TargetMode="External"/><Relationship Id="rId48" Type="http://schemas.openxmlformats.org/officeDocument/2006/relationships/image" Target="media/image11.jpeg"/><Relationship Id="rId8" Type="http://schemas.openxmlformats.org/officeDocument/2006/relationships/endnotes" Target="endnotes.xml"/><Relationship Id="rId51"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rivino\Application%20Data\Microsoft\Templates\POOL%20S%20-%20ITU\PS_TSBCIRC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394EC-D66A-4F62-804B-FD49B19A1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PS_TSBCIRC1.dotm</Template>
  <TotalTime>0</TotalTime>
  <Pages>9</Pages>
  <Words>1913</Words>
  <Characters>10908</Characters>
  <Application>Microsoft Office Word</Application>
  <DocSecurity>4</DocSecurity>
  <Lines>90</Lines>
  <Paragraphs>25</Paragraphs>
  <ScaleCrop>false</ScaleCrop>
  <HeadingPairs>
    <vt:vector size="2" baseType="variant">
      <vt:variant>
        <vt:lpstr>Title</vt:lpstr>
      </vt:variant>
      <vt:variant>
        <vt:i4>1</vt:i4>
      </vt:variant>
    </vt:vector>
  </HeadingPairs>
  <TitlesOfParts>
    <vt:vector size="1" baseType="lpstr">
      <vt:lpstr>UNIÓN INTERNACIONAL DE TELECOMUNICACIONES</vt:lpstr>
    </vt:vector>
  </TitlesOfParts>
  <Company>ITU</Company>
  <LinksUpToDate>false</LinksUpToDate>
  <CharactersWithSpaces>12796</CharactersWithSpaces>
  <SharedDoc>false</SharedDoc>
  <HLinks>
    <vt:vector size="12" baseType="variant">
      <vt:variant>
        <vt:i4>5832781</vt:i4>
      </vt:variant>
      <vt:variant>
        <vt:i4>3</vt:i4>
      </vt:variant>
      <vt:variant>
        <vt:i4>0</vt:i4>
      </vt:variant>
      <vt:variant>
        <vt:i4>5</vt:i4>
      </vt:variant>
      <vt:variant>
        <vt:lpwstr>http://www.itu.int/ITU-T/ipr/</vt:lpwstr>
      </vt:variant>
      <vt:variant>
        <vt:lpwstr/>
      </vt:variant>
      <vt:variant>
        <vt:i4>3932176</vt:i4>
      </vt:variant>
      <vt:variant>
        <vt:i4>0</vt:i4>
      </vt:variant>
      <vt:variant>
        <vt:i4>0</vt:i4>
      </vt:variant>
      <vt:variant>
        <vt:i4>5</vt:i4>
      </vt:variant>
      <vt:variant>
        <vt:lpwstr>mailto:tsbsg..@itu.int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UNIÓN INTERNACIONAL DE TELECOMUNICACIONES</dc:title>
  <dc:creator>De La Rosa Trivino, Maria Dolores</dc:creator>
  <cp:lastModifiedBy>Papara, Marion</cp:lastModifiedBy>
  <cp:revision>2</cp:revision>
  <cp:lastPrinted>2012-08-31T13:18:00Z</cp:lastPrinted>
  <dcterms:created xsi:type="dcterms:W3CDTF">2012-09-14T09:15:00Z</dcterms:created>
  <dcterms:modified xsi:type="dcterms:W3CDTF">2012-09-14T09:15:00Z</dcterms:modified>
</cp:coreProperties>
</file>