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5911" w:rsidRPr="00205911" w14:paraId="558EFCB4" w14:textId="77777777" w:rsidTr="00BF08C1">
        <w:trPr>
          <w:cantSplit/>
        </w:trPr>
        <w:tc>
          <w:tcPr>
            <w:tcW w:w="6911" w:type="dxa"/>
          </w:tcPr>
          <w:p w14:paraId="3BAFD7C4" w14:textId="77777777" w:rsidR="00205911" w:rsidRPr="00102A33" w:rsidRDefault="00205911" w:rsidP="00205911">
            <w:pPr>
              <w:spacing w:before="360" w:after="48"/>
              <w:rPr>
                <w:rFonts w:ascii="Calibri" w:eastAsia="SimSun" w:hAnsi="Calibri"/>
                <w:position w:val="6"/>
                <w:sz w:val="30"/>
                <w:szCs w:val="30"/>
                <w:lang w:eastAsia="zh-CN"/>
              </w:rPr>
            </w:pPr>
            <w:r w:rsidRPr="00102A33">
              <w:rPr>
                <w:rFonts w:ascii="Calibri" w:eastAsia="SimSun" w:hAnsi="Calibri"/>
                <w:b/>
                <w:bCs/>
                <w:sz w:val="30"/>
                <w:szCs w:val="30"/>
                <w:lang w:val="en-US" w:eastAsia="zh-CN"/>
              </w:rPr>
              <w:t>《国际电信规则》专家组（</w:t>
            </w:r>
            <w:r w:rsidRPr="00102A33">
              <w:rPr>
                <w:rFonts w:ascii="Calibri" w:eastAsia="SimSun" w:hAnsi="Calibri"/>
                <w:b/>
                <w:bCs/>
                <w:sz w:val="30"/>
                <w:szCs w:val="30"/>
                <w:lang w:val="en-US" w:eastAsia="zh-CN"/>
              </w:rPr>
              <w:t>EG</w:t>
            </w:r>
            <w:r w:rsidRPr="00102A33">
              <w:rPr>
                <w:rFonts w:ascii="Calibri" w:eastAsia="SimSun" w:hAnsi="Calibri"/>
                <w:b/>
                <w:bCs/>
                <w:sz w:val="30"/>
                <w:szCs w:val="30"/>
                <w:lang w:val="en-US" w:eastAsia="zh-CN"/>
              </w:rPr>
              <w:noBreakHyphen/>
              <w:t>ITR</w:t>
            </w:r>
            <w:r w:rsidR="004E2BB6" w:rsidRPr="00102A33">
              <w:rPr>
                <w:rFonts w:ascii="Calibri" w:eastAsia="SimSun" w:hAnsi="Calibri"/>
                <w:b/>
                <w:bCs/>
                <w:sz w:val="30"/>
                <w:szCs w:val="30"/>
                <w:lang w:val="en-US" w:eastAsia="zh-CN"/>
              </w:rPr>
              <w:t>s</w:t>
            </w:r>
            <w:r w:rsidRPr="00102A33">
              <w:rPr>
                <w:rFonts w:ascii="Calibri" w:eastAsia="SimSun" w:hAnsi="Calibri"/>
                <w:b/>
                <w:bCs/>
                <w:sz w:val="30"/>
                <w:szCs w:val="30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63F55371" w14:textId="03EB8A35" w:rsidR="00205911" w:rsidRPr="00205911" w:rsidRDefault="001154D3" w:rsidP="001154D3">
            <w:pPr>
              <w:spacing w:before="0"/>
              <w:rPr>
                <w:rFonts w:ascii="Calibri" w:eastAsia="SimSun" w:hAnsi="Calibri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E21C860" wp14:editId="711102C2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11" w:rsidRPr="00205911" w14:paraId="4A479DBA" w14:textId="77777777" w:rsidTr="00BF08C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815962" w14:textId="261A37DE" w:rsidR="00205911" w:rsidRPr="00A91EC4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第</w:t>
            </w:r>
            <w:r w:rsidR="00A91EC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六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次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会议</w:t>
            </w:r>
            <w:bookmarkStart w:id="1" w:name="_Hlk80387812"/>
            <w:r w:rsidR="00F01D3A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，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20</w:t>
            </w:r>
            <w:r w:rsidR="00E5128E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2</w:t>
            </w:r>
            <w:r w:rsidR="00A91EC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2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年</w:t>
            </w:r>
            <w:r w:rsidR="00A91EC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1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月</w:t>
            </w:r>
            <w:r w:rsidR="00A91EC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17</w:t>
            </w:r>
            <w:r w:rsidR="003F1810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-</w:t>
            </w:r>
            <w:r w:rsidR="00A91EC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18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日</w:t>
            </w:r>
            <w:bookmarkEnd w:id="1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EF632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32020FED" w14:textId="77777777" w:rsidTr="00BF08C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7ABFF0" w14:textId="77777777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222C15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44F66C4D" w14:textId="77777777" w:rsidTr="00BF08C1">
        <w:trPr>
          <w:cantSplit/>
          <w:trHeight w:val="23"/>
        </w:trPr>
        <w:tc>
          <w:tcPr>
            <w:tcW w:w="6911" w:type="dxa"/>
            <w:vMerge w:val="restart"/>
          </w:tcPr>
          <w:p w14:paraId="1429B8F6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1FA9823F" w14:textId="00276A65" w:rsidR="00205911" w:rsidRPr="003F1810" w:rsidRDefault="00205911" w:rsidP="00486526">
            <w:pPr>
              <w:tabs>
                <w:tab w:val="left" w:pos="851"/>
              </w:tabs>
              <w:spacing w:before="0"/>
              <w:rPr>
                <w:rFonts w:ascii="Calibri" w:hAnsi="Calibri"/>
                <w:b/>
                <w:bCs/>
                <w:lang w:eastAsia="zh-CN"/>
              </w:rPr>
            </w:pPr>
            <w:r w:rsidRPr="003F1810">
              <w:rPr>
                <w:rFonts w:ascii="Calibri" w:eastAsia="SimSun" w:hAnsi="Calibri" w:hint="eastAsia"/>
                <w:b/>
                <w:bCs/>
                <w:szCs w:val="24"/>
                <w:lang w:val="fr-CH" w:eastAsia="zh-CN"/>
              </w:rPr>
              <w:t>文件</w:t>
            </w:r>
            <w:r w:rsidR="00EF0A70" w:rsidRPr="003F1810">
              <w:rPr>
                <w:rFonts w:ascii="Calibri" w:eastAsia="Calibri" w:hAnsi="Calibri" w:cs="Calibri"/>
                <w:b/>
                <w:bCs/>
                <w:szCs w:val="24"/>
                <w:lang w:eastAsia="zh-CN"/>
              </w:rPr>
              <w:t>EG-ITRs-</w:t>
            </w:r>
            <w:r w:rsidR="00A91EC4" w:rsidRPr="003F1810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6</w:t>
            </w:r>
            <w:r w:rsidR="00EF0A70" w:rsidRPr="003F1810">
              <w:rPr>
                <w:rFonts w:ascii="Calibri" w:eastAsia="Calibri" w:hAnsi="Calibri" w:cs="Calibri"/>
                <w:b/>
                <w:bCs/>
                <w:szCs w:val="24"/>
                <w:lang w:eastAsia="zh-CN"/>
              </w:rPr>
              <w:t>/1</w:t>
            </w:r>
            <w:r w:rsidR="00FF0334" w:rsidRPr="003F1810">
              <w:rPr>
                <w:rFonts w:ascii="Calibri" w:eastAsia="SimSun" w:hAnsi="Calibri" w:cs="Arial"/>
                <w:b/>
                <w:szCs w:val="22"/>
                <w:lang w:val="fr-FR" w:eastAsia="zh-CN"/>
              </w:rPr>
              <w:t>-</w:t>
            </w:r>
            <w:r w:rsidR="00FD687B" w:rsidRPr="003F1810">
              <w:rPr>
                <w:rFonts w:ascii="Calibri" w:eastAsia="Calibri" w:hAnsi="Calibri" w:cs="Calibri"/>
                <w:b/>
                <w:bCs/>
                <w:szCs w:val="24"/>
                <w:lang w:val="en-US" w:eastAsia="zh-CN"/>
              </w:rPr>
              <w:t>C</w:t>
            </w:r>
          </w:p>
        </w:tc>
      </w:tr>
      <w:bookmarkEnd w:id="2"/>
      <w:tr w:rsidR="00205911" w:rsidRPr="00205911" w14:paraId="30CF0122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3CA58F67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367B3C8F" w14:textId="2EE41D30" w:rsidR="00205911" w:rsidRPr="003F1810" w:rsidRDefault="00205911" w:rsidP="00205911">
            <w:pPr>
              <w:tabs>
                <w:tab w:val="left" w:pos="993"/>
              </w:tabs>
              <w:spacing w:before="0"/>
              <w:rPr>
                <w:rFonts w:ascii="Calibri" w:eastAsia="SimSun" w:hAnsi="Calibri"/>
                <w:b/>
                <w:bCs/>
                <w:szCs w:val="24"/>
                <w:lang w:eastAsia="zh-CN"/>
              </w:rPr>
            </w:pPr>
            <w:r w:rsidRPr="003F1810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20</w:t>
            </w:r>
            <w:r w:rsidR="00EF0A70" w:rsidRPr="003F1810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2</w:t>
            </w:r>
            <w:r w:rsidR="00E5128E" w:rsidRPr="003F1810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1</w:t>
            </w:r>
            <w:r w:rsidRPr="003F1810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年</w:t>
            </w:r>
            <w:r w:rsidR="00A91EC4" w:rsidRPr="003F1810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12</w:t>
            </w:r>
            <w:r w:rsidRPr="003F1810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月</w:t>
            </w:r>
            <w:r w:rsidR="00FF0334" w:rsidRPr="003F1810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1</w:t>
            </w:r>
            <w:r w:rsidR="00A91EC4" w:rsidRPr="003F1810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7</w:t>
            </w:r>
            <w:r w:rsidRPr="003F1810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205911" w:rsidRPr="00205911" w14:paraId="23F26C0F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106B3E43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7D4039B2" w14:textId="77777777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p w14:paraId="262841CF" w14:textId="77777777" w:rsidR="00755EEC" w:rsidRDefault="00755EEC" w:rsidP="00205911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《国际电信规则》专家组</w:t>
      </w:r>
    </w:p>
    <w:p w14:paraId="71716B2D" w14:textId="2E287B60" w:rsidR="00755EEC" w:rsidRDefault="00205911" w:rsidP="00755EEC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议程</w:t>
      </w:r>
      <w:r w:rsidR="00CC5DAD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草案</w:t>
      </w:r>
    </w:p>
    <w:p w14:paraId="27299A68" w14:textId="4C4F87B7" w:rsidR="00205911" w:rsidRPr="00205911" w:rsidRDefault="00FF0334" w:rsidP="00E603D2">
      <w:pPr>
        <w:spacing w:before="360"/>
        <w:jc w:val="center"/>
        <w:rPr>
          <w:rFonts w:ascii="Calibri" w:eastAsia="SimSun" w:hAnsi="Calibri"/>
          <w:lang w:eastAsia="zh-CN"/>
        </w:rPr>
      </w:pPr>
      <w:r w:rsidRPr="00FF0334">
        <w:rPr>
          <w:rFonts w:ascii="Calibri" w:eastAsia="SimSun" w:hAnsi="Calibri" w:hint="eastAsia"/>
          <w:lang w:eastAsia="zh-CN"/>
        </w:rPr>
        <w:t>202</w:t>
      </w:r>
      <w:r w:rsidR="003F1810">
        <w:rPr>
          <w:rFonts w:ascii="Calibri" w:eastAsia="SimSun" w:hAnsi="Calibri"/>
          <w:lang w:eastAsia="zh-CN"/>
        </w:rPr>
        <w:t>2</w:t>
      </w:r>
      <w:r w:rsidRPr="00FF0334">
        <w:rPr>
          <w:rFonts w:ascii="Calibri" w:eastAsia="SimSun" w:hAnsi="Calibri" w:hint="eastAsia"/>
          <w:lang w:eastAsia="zh-CN"/>
        </w:rPr>
        <w:t>年</w:t>
      </w:r>
      <w:r w:rsidR="003F1810">
        <w:rPr>
          <w:rFonts w:ascii="Calibri" w:eastAsia="SimSun" w:hAnsi="Calibri"/>
          <w:lang w:eastAsia="zh-CN"/>
        </w:rPr>
        <w:t>1</w:t>
      </w:r>
      <w:r w:rsidRPr="00FF0334">
        <w:rPr>
          <w:rFonts w:ascii="Calibri" w:eastAsia="SimSun" w:hAnsi="Calibri" w:hint="eastAsia"/>
          <w:lang w:eastAsia="zh-CN"/>
        </w:rPr>
        <w:t>月</w:t>
      </w:r>
      <w:r w:rsidR="003F1810">
        <w:rPr>
          <w:rFonts w:ascii="Calibri" w:eastAsia="SimSun" w:hAnsi="Calibri"/>
          <w:lang w:eastAsia="zh-CN"/>
        </w:rPr>
        <w:t>17</w:t>
      </w:r>
      <w:r w:rsidRPr="00FF0334">
        <w:rPr>
          <w:rFonts w:ascii="Calibri" w:eastAsia="SimSun" w:hAnsi="Calibri" w:hint="eastAsia"/>
          <w:lang w:eastAsia="zh-CN"/>
        </w:rPr>
        <w:t>日</w:t>
      </w:r>
      <w:r w:rsidR="00EF0A70">
        <w:rPr>
          <w:rFonts w:ascii="Calibri" w:eastAsia="SimSun" w:hAnsi="Calibri" w:hint="eastAsia"/>
          <w:lang w:eastAsia="zh-CN"/>
        </w:rPr>
        <w:t>（星期</w:t>
      </w:r>
      <w:r w:rsidR="003F1810">
        <w:rPr>
          <w:rFonts w:ascii="Calibri" w:eastAsia="SimSun" w:hAnsi="Calibri" w:hint="eastAsia"/>
          <w:lang w:eastAsia="zh-CN"/>
        </w:rPr>
        <w:t>一</w:t>
      </w:r>
      <w:r w:rsidR="00EF0A70">
        <w:rPr>
          <w:rFonts w:ascii="Calibri" w:eastAsia="SimSun" w:hAnsi="Calibri" w:hint="eastAsia"/>
          <w:lang w:eastAsia="zh-CN"/>
        </w:rPr>
        <w:t>）（</w:t>
      </w:r>
      <w:r w:rsidR="00051BFC">
        <w:rPr>
          <w:rFonts w:asciiTheme="minorHAnsi" w:hAnsiTheme="minorHAnsi" w:cstheme="minorHAnsi" w:hint="eastAsia"/>
          <w:bCs/>
          <w:szCs w:val="24"/>
          <w:lang w:val="en-US" w:eastAsia="zh-CN"/>
        </w:rPr>
        <w:t>欧洲中部时间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12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-15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>
        <w:rPr>
          <w:rFonts w:ascii="Calibri" w:eastAsia="SimSun" w:hAnsi="Calibri" w:hint="eastAsia"/>
          <w:lang w:eastAsia="zh-CN"/>
        </w:rPr>
        <w:t>）</w:t>
      </w:r>
    </w:p>
    <w:p w14:paraId="0063BB9C" w14:textId="48BEE69A" w:rsidR="00EF0A70" w:rsidRPr="00AF566A" w:rsidRDefault="00316607">
      <w:pPr>
        <w:spacing w:before="240" w:after="120"/>
        <w:jc w:val="center"/>
        <w:rPr>
          <w:rFonts w:asciiTheme="minorHAnsi" w:hAnsiTheme="minorHAnsi" w:cstheme="minorHAnsi"/>
          <w:szCs w:val="24"/>
          <w:lang w:val="en-US" w:eastAsia="zh-CN"/>
        </w:rPr>
      </w:pPr>
      <w:r w:rsidRPr="00FF0334">
        <w:rPr>
          <w:rFonts w:ascii="Calibri" w:eastAsia="SimSun" w:hAnsi="Calibri" w:hint="eastAsia"/>
          <w:lang w:eastAsia="zh-CN"/>
        </w:rPr>
        <w:t>202</w:t>
      </w:r>
      <w:r w:rsidR="00265650">
        <w:rPr>
          <w:rFonts w:ascii="Calibri" w:eastAsia="SimSun" w:hAnsi="Calibri"/>
          <w:lang w:eastAsia="zh-CN"/>
        </w:rPr>
        <w:t>2</w:t>
      </w:r>
      <w:r w:rsidRPr="00FF0334">
        <w:rPr>
          <w:rFonts w:ascii="Calibri" w:eastAsia="SimSun" w:hAnsi="Calibri" w:hint="eastAsia"/>
          <w:lang w:eastAsia="zh-CN"/>
        </w:rPr>
        <w:t>年</w:t>
      </w:r>
      <w:r>
        <w:rPr>
          <w:rFonts w:ascii="Calibri" w:eastAsia="SimSun" w:hAnsi="Calibri" w:hint="eastAsia"/>
          <w:lang w:eastAsia="zh-CN"/>
        </w:rPr>
        <w:t>1</w:t>
      </w:r>
      <w:r w:rsidRPr="00FF0334">
        <w:rPr>
          <w:rFonts w:ascii="Calibri" w:eastAsia="SimSun" w:hAnsi="Calibri" w:hint="eastAsia"/>
          <w:lang w:eastAsia="zh-CN"/>
        </w:rPr>
        <w:t>月</w:t>
      </w:r>
      <w:r>
        <w:rPr>
          <w:rFonts w:ascii="Calibri" w:eastAsia="SimSun" w:hAnsi="Calibri" w:hint="eastAsia"/>
          <w:lang w:eastAsia="zh-CN"/>
        </w:rPr>
        <w:t>1</w:t>
      </w:r>
      <w:r w:rsidR="00265650">
        <w:rPr>
          <w:rFonts w:ascii="Calibri" w:eastAsia="SimSun" w:hAnsi="Calibri"/>
          <w:lang w:eastAsia="zh-CN"/>
        </w:rPr>
        <w:t>8</w:t>
      </w:r>
      <w:r w:rsidRPr="00FF0334">
        <w:rPr>
          <w:rFonts w:ascii="Calibri" w:eastAsia="SimSun" w:hAnsi="Calibri" w:hint="eastAsia"/>
          <w:lang w:eastAsia="zh-CN"/>
        </w:rPr>
        <w:t>日</w:t>
      </w:r>
      <w:r>
        <w:rPr>
          <w:rFonts w:ascii="Calibri" w:eastAsia="SimSun" w:hAnsi="Calibri" w:hint="eastAsia"/>
          <w:lang w:eastAsia="zh-CN"/>
        </w:rPr>
        <w:t>（星期</w:t>
      </w:r>
      <w:r w:rsidR="00265650">
        <w:rPr>
          <w:rFonts w:ascii="Calibri" w:eastAsia="SimSun" w:hAnsi="Calibri" w:hint="eastAsia"/>
          <w:lang w:eastAsia="zh-CN"/>
        </w:rPr>
        <w:t>二</w:t>
      </w:r>
      <w:r>
        <w:rPr>
          <w:rFonts w:ascii="Calibri" w:eastAsia="SimSun" w:hAnsi="Calibri" w:hint="eastAsia"/>
          <w:lang w:eastAsia="zh-CN"/>
        </w:rPr>
        <w:t>）（</w:t>
      </w:r>
      <w:r w:rsidR="00051BFC">
        <w:rPr>
          <w:rFonts w:asciiTheme="minorHAnsi" w:hAnsiTheme="minorHAnsi" w:cstheme="minorHAnsi" w:hint="eastAsia"/>
          <w:bCs/>
          <w:szCs w:val="24"/>
          <w:lang w:val="en-US" w:eastAsia="zh-CN"/>
        </w:rPr>
        <w:t>欧洲中部时间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12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-15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>
        <w:rPr>
          <w:rFonts w:ascii="Calibri" w:eastAsia="SimSun" w:hAnsi="Calibri" w:hint="eastAsia"/>
          <w:lang w:eastAsia="zh-CN"/>
        </w:rPr>
        <w:t>）</w:t>
      </w:r>
    </w:p>
    <w:p w14:paraId="74BABB82" w14:textId="6757394D" w:rsidR="007F0840" w:rsidRDefault="00EF0A70" w:rsidP="00DA6F74">
      <w:pPr>
        <w:pStyle w:val="Headingb"/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240"/>
        <w:ind w:left="567" w:hanging="567"/>
        <w:jc w:val="center"/>
        <w:textAlignment w:val="baseline"/>
        <w:outlineLvl w:val="0"/>
        <w:rPr>
          <w:b w:val="0"/>
          <w:szCs w:val="24"/>
          <w:lang w:eastAsia="zh-CN"/>
        </w:rPr>
      </w:pPr>
      <w:r>
        <w:rPr>
          <w:rFonts w:hint="eastAsia"/>
          <w:szCs w:val="24"/>
          <w:lang w:eastAsia="zh-CN"/>
        </w:rPr>
        <w:t>虚拟会议</w:t>
      </w:r>
    </w:p>
    <w:tbl>
      <w:tblPr>
        <w:tblW w:w="9031" w:type="dxa"/>
        <w:jc w:val="center"/>
        <w:tblLook w:val="01E0" w:firstRow="1" w:lastRow="1" w:firstColumn="1" w:lastColumn="1" w:noHBand="0" w:noVBand="0"/>
      </w:tblPr>
      <w:tblGrid>
        <w:gridCol w:w="612"/>
        <w:gridCol w:w="8419"/>
      </w:tblGrid>
      <w:tr w:rsidR="004D21A0" w:rsidRPr="004D21A0" w14:paraId="461E922E" w14:textId="77777777" w:rsidTr="00A91EC4">
        <w:trPr>
          <w:trHeight w:val="565"/>
          <w:jc w:val="center"/>
        </w:trPr>
        <w:tc>
          <w:tcPr>
            <w:tcW w:w="612" w:type="dxa"/>
            <w:vAlign w:val="center"/>
          </w:tcPr>
          <w:p w14:paraId="32CC5C2E" w14:textId="77777777" w:rsidR="004D21A0" w:rsidRPr="004D21A0" w:rsidRDefault="004D21A0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480" w:lineRule="auto"/>
              <w:textAlignment w:val="auto"/>
              <w:rPr>
                <w:rFonts w:ascii="Calibri" w:eastAsia="SimSun" w:hAnsi="Calibri" w:cs="Arial"/>
                <w:b/>
                <w:szCs w:val="24"/>
                <w:lang w:val="en-US" w:eastAsia="zh-CN"/>
              </w:rPr>
            </w:pPr>
          </w:p>
        </w:tc>
        <w:tc>
          <w:tcPr>
            <w:tcW w:w="8419" w:type="dxa"/>
            <w:shd w:val="clear" w:color="auto" w:fill="auto"/>
            <w:vAlign w:val="center"/>
          </w:tcPr>
          <w:p w14:paraId="64F92C1F" w14:textId="1591CBCA" w:rsidR="004D21A0" w:rsidRPr="004D21A0" w:rsidRDefault="004D21A0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480" w:lineRule="auto"/>
              <w:textAlignment w:val="auto"/>
              <w:rPr>
                <w:rFonts w:ascii="Calibri" w:eastAsia="SimSun" w:hAnsi="Calibri" w:cs="Arial"/>
                <w:b/>
                <w:szCs w:val="24"/>
                <w:lang w:val="en-US" w:eastAsia="zh-CN"/>
              </w:rPr>
            </w:pPr>
            <w:r>
              <w:rPr>
                <w:rFonts w:ascii="Calibri" w:eastAsia="SimSun" w:hAnsi="Calibri" w:cs="Arial" w:hint="eastAsia"/>
                <w:b/>
                <w:szCs w:val="24"/>
                <w:lang w:val="en-US" w:eastAsia="zh-CN"/>
              </w:rPr>
              <w:t>议项</w:t>
            </w:r>
          </w:p>
        </w:tc>
      </w:tr>
      <w:tr w:rsidR="004D21A0" w:rsidRPr="004D21A0" w14:paraId="2B307190" w14:textId="77777777" w:rsidTr="00A91EC4">
        <w:trPr>
          <w:trHeight w:val="624"/>
          <w:jc w:val="center"/>
        </w:trPr>
        <w:tc>
          <w:tcPr>
            <w:tcW w:w="612" w:type="dxa"/>
          </w:tcPr>
          <w:p w14:paraId="1DDABE4A" w14:textId="77777777" w:rsidR="004D21A0" w:rsidRPr="004D21A0" w:rsidRDefault="004D21A0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 w:rsidRPr="004D21A0">
              <w:rPr>
                <w:rFonts w:ascii="Calibri" w:eastAsia="SimSun" w:hAnsi="Calibri" w:cs="Arial"/>
                <w:szCs w:val="24"/>
                <w:lang w:val="en-US" w:eastAsia="zh-CN"/>
              </w:rPr>
              <w:t>1</w:t>
            </w:r>
          </w:p>
        </w:tc>
        <w:tc>
          <w:tcPr>
            <w:tcW w:w="8419" w:type="dxa"/>
            <w:shd w:val="clear" w:color="auto" w:fill="auto"/>
          </w:tcPr>
          <w:p w14:paraId="6BC2CC9C" w14:textId="54256EB1" w:rsidR="004D21A0" w:rsidRPr="004D21A0" w:rsidRDefault="004D21A0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textAlignment w:val="auto"/>
              <w:rPr>
                <w:rFonts w:ascii="Calibri" w:eastAsia="SimSun" w:hAnsi="Calibri" w:cs="Arial"/>
                <w:bCs/>
                <w:szCs w:val="24"/>
                <w:highlight w:val="yellow"/>
                <w:lang w:val="en-US" w:eastAsia="zh-CN"/>
              </w:rPr>
            </w:pP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介绍性发言</w:t>
            </w:r>
          </w:p>
        </w:tc>
      </w:tr>
      <w:tr w:rsidR="004D21A0" w:rsidRPr="004D21A0" w14:paraId="0A4B5D83" w14:textId="77777777" w:rsidTr="00A91EC4">
        <w:trPr>
          <w:trHeight w:val="624"/>
          <w:jc w:val="center"/>
        </w:trPr>
        <w:tc>
          <w:tcPr>
            <w:tcW w:w="612" w:type="dxa"/>
          </w:tcPr>
          <w:p w14:paraId="7C816292" w14:textId="77777777" w:rsidR="004D21A0" w:rsidRPr="004D21A0" w:rsidRDefault="004D21A0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 w:rsidRPr="004D21A0">
              <w:rPr>
                <w:rFonts w:ascii="Calibri" w:eastAsia="SimSun" w:hAnsi="Calibri" w:cs="Arial"/>
                <w:szCs w:val="24"/>
                <w:lang w:val="en-US" w:eastAsia="zh-CN"/>
              </w:rPr>
              <w:t>2</w:t>
            </w:r>
          </w:p>
        </w:tc>
        <w:tc>
          <w:tcPr>
            <w:tcW w:w="8419" w:type="dxa"/>
            <w:shd w:val="clear" w:color="auto" w:fill="auto"/>
          </w:tcPr>
          <w:p w14:paraId="0AAF8343" w14:textId="4D136B33" w:rsidR="004D21A0" w:rsidRPr="004D21A0" w:rsidRDefault="004D21A0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通过议程</w:t>
            </w:r>
          </w:p>
        </w:tc>
      </w:tr>
      <w:tr w:rsidR="004D21A0" w:rsidRPr="004D21A0" w14:paraId="16C08335" w14:textId="77777777" w:rsidTr="00A91EC4">
        <w:trPr>
          <w:trHeight w:val="624"/>
          <w:jc w:val="center"/>
        </w:trPr>
        <w:tc>
          <w:tcPr>
            <w:tcW w:w="612" w:type="dxa"/>
          </w:tcPr>
          <w:p w14:paraId="084F1899" w14:textId="77777777" w:rsidR="004D21A0" w:rsidRPr="004D21A0" w:rsidRDefault="004D21A0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 w:rsidRPr="004D21A0">
              <w:rPr>
                <w:rFonts w:ascii="Calibri" w:eastAsia="SimSun" w:hAnsi="Calibri" w:cs="Arial"/>
                <w:szCs w:val="24"/>
                <w:lang w:val="en-US" w:eastAsia="zh-CN"/>
              </w:rPr>
              <w:t>3</w:t>
            </w:r>
          </w:p>
        </w:tc>
        <w:tc>
          <w:tcPr>
            <w:tcW w:w="8419" w:type="dxa"/>
            <w:shd w:val="clear" w:color="auto" w:fill="auto"/>
          </w:tcPr>
          <w:p w14:paraId="5D6F6D49" w14:textId="53888399" w:rsidR="004D21A0" w:rsidRPr="004D21A0" w:rsidRDefault="004D762B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针对已收到的、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关于提交</w:t>
            </w:r>
            <w:r w:rsidR="00F01D3A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国际电联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理事会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2022</w:t>
            </w: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年会议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的</w:t>
            </w:r>
            <w:r w:rsidRPr="0026565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《国际电信规则》专家组（</w:t>
            </w:r>
            <w:r w:rsidRPr="0026565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EG-ITRs</w:t>
            </w:r>
            <w:r w:rsidRPr="0026565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）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最</w:t>
            </w: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后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报告</w:t>
            </w: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草案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的文稿</w:t>
            </w: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开展讨论</w:t>
            </w:r>
          </w:p>
        </w:tc>
      </w:tr>
      <w:tr w:rsidR="004D21A0" w:rsidRPr="004D21A0" w14:paraId="441432B9" w14:textId="77777777" w:rsidTr="00A91EC4">
        <w:trPr>
          <w:trHeight w:val="624"/>
          <w:jc w:val="center"/>
        </w:trPr>
        <w:tc>
          <w:tcPr>
            <w:tcW w:w="612" w:type="dxa"/>
          </w:tcPr>
          <w:p w14:paraId="72763B21" w14:textId="77777777" w:rsidR="004D21A0" w:rsidRPr="004D21A0" w:rsidRDefault="004D21A0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szCs w:val="24"/>
                <w:lang w:val="en-US" w:eastAsia="zh-CN"/>
              </w:rPr>
            </w:pPr>
            <w:r w:rsidRPr="004D21A0">
              <w:rPr>
                <w:rFonts w:ascii="Calibri" w:eastAsia="SimSun" w:hAnsi="Calibri" w:cs="Arial"/>
                <w:szCs w:val="24"/>
                <w:lang w:val="en-US" w:eastAsia="zh-CN"/>
              </w:rPr>
              <w:t>4</w:t>
            </w:r>
          </w:p>
        </w:tc>
        <w:tc>
          <w:tcPr>
            <w:tcW w:w="8419" w:type="dxa"/>
            <w:shd w:val="clear" w:color="auto" w:fill="auto"/>
          </w:tcPr>
          <w:p w14:paraId="3CC747A4" w14:textId="7FE21589" w:rsidR="004D21A0" w:rsidRPr="004D21A0" w:rsidRDefault="004D762B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cs="Arial" w:hint="eastAsia"/>
                <w:bCs/>
                <w:szCs w:val="24"/>
                <w:lang w:eastAsia="zh-CN"/>
              </w:rPr>
              <w:t>批准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提交</w:t>
            </w:r>
            <w:r w:rsidR="00F01D3A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国际电联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理事会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2022</w:t>
            </w: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年会议的</w:t>
            </w:r>
            <w:r w:rsidRPr="0026565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EG-ITRs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最</w:t>
            </w: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后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报告</w:t>
            </w: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草案</w:t>
            </w:r>
          </w:p>
        </w:tc>
      </w:tr>
      <w:tr w:rsidR="004D21A0" w:rsidRPr="004D21A0" w14:paraId="002F1E49" w14:textId="77777777" w:rsidTr="00A91EC4">
        <w:trPr>
          <w:trHeight w:val="624"/>
          <w:jc w:val="center"/>
        </w:trPr>
        <w:tc>
          <w:tcPr>
            <w:tcW w:w="612" w:type="dxa"/>
          </w:tcPr>
          <w:p w14:paraId="55EABC5F" w14:textId="77777777" w:rsidR="004D21A0" w:rsidRPr="004D21A0" w:rsidRDefault="004D21A0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szCs w:val="24"/>
                <w:lang w:val="en-US" w:eastAsia="zh-CN"/>
              </w:rPr>
            </w:pPr>
            <w:r w:rsidRPr="004D21A0">
              <w:rPr>
                <w:rFonts w:ascii="Calibri" w:eastAsia="SimSun" w:hAnsi="Calibri" w:cs="Arial"/>
                <w:szCs w:val="24"/>
                <w:lang w:val="en-US" w:eastAsia="zh-CN"/>
              </w:rPr>
              <w:t>5</w:t>
            </w:r>
          </w:p>
        </w:tc>
        <w:tc>
          <w:tcPr>
            <w:tcW w:w="8419" w:type="dxa"/>
            <w:shd w:val="clear" w:color="auto" w:fill="auto"/>
          </w:tcPr>
          <w:p w14:paraId="29496832" w14:textId="47253AEA" w:rsidR="004D21A0" w:rsidRPr="004D21A0" w:rsidRDefault="00A91EC4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hint="eastAsia"/>
                <w:bCs/>
                <w:szCs w:val="24"/>
                <w:lang w:eastAsia="zh-CN"/>
              </w:rPr>
              <w:t>下一步工作</w:t>
            </w:r>
          </w:p>
        </w:tc>
      </w:tr>
      <w:tr w:rsidR="004D21A0" w:rsidRPr="004D21A0" w14:paraId="49117D58" w14:textId="77777777" w:rsidTr="00A91EC4">
        <w:trPr>
          <w:trHeight w:val="624"/>
          <w:jc w:val="center"/>
        </w:trPr>
        <w:tc>
          <w:tcPr>
            <w:tcW w:w="612" w:type="dxa"/>
          </w:tcPr>
          <w:p w14:paraId="2AA97B03" w14:textId="77777777" w:rsidR="004D21A0" w:rsidRPr="004D21A0" w:rsidRDefault="004D21A0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szCs w:val="24"/>
                <w:lang w:val="en-US" w:eastAsia="zh-CN"/>
              </w:rPr>
            </w:pPr>
            <w:r w:rsidRPr="004D21A0">
              <w:rPr>
                <w:rFonts w:ascii="Calibri" w:eastAsia="SimSun" w:hAnsi="Calibri" w:cs="Arial"/>
                <w:szCs w:val="24"/>
                <w:lang w:val="en-US" w:eastAsia="zh-CN"/>
              </w:rPr>
              <w:t>6</w:t>
            </w:r>
          </w:p>
        </w:tc>
        <w:tc>
          <w:tcPr>
            <w:tcW w:w="8419" w:type="dxa"/>
            <w:shd w:val="clear" w:color="auto" w:fill="auto"/>
          </w:tcPr>
          <w:p w14:paraId="42E0E72D" w14:textId="67830BC9" w:rsidR="004D21A0" w:rsidRPr="004D21A0" w:rsidRDefault="008864C2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hint="eastAsia"/>
                <w:bCs/>
                <w:szCs w:val="24"/>
                <w:lang w:val="fr-CH" w:eastAsia="zh-CN"/>
              </w:rPr>
              <w:t>其他</w:t>
            </w:r>
            <w:r w:rsidR="00A91EC4">
              <w:rPr>
                <w:rFonts w:ascii="Calibri" w:eastAsia="SimSun" w:hAnsi="Calibri" w:hint="eastAsia"/>
                <w:bCs/>
                <w:szCs w:val="24"/>
                <w:lang w:val="fr-CH" w:eastAsia="zh-CN"/>
              </w:rPr>
              <w:t>事宜</w:t>
            </w:r>
          </w:p>
        </w:tc>
      </w:tr>
    </w:tbl>
    <w:p w14:paraId="70048A25" w14:textId="164AF007" w:rsidR="00105B75" w:rsidRDefault="00C2000D" w:rsidP="000802D8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overflowPunct/>
        <w:autoSpaceDE/>
        <w:autoSpaceDN/>
        <w:adjustRightInd/>
        <w:spacing w:before="360"/>
        <w:textAlignment w:val="auto"/>
      </w:pPr>
      <w:r>
        <w:tab/>
      </w:r>
      <w:r w:rsidR="00105B75">
        <w:rPr>
          <w:rFonts w:hint="eastAsia"/>
        </w:rPr>
        <w:t>主席</w:t>
      </w:r>
    </w:p>
    <w:p w14:paraId="6E46C33B" w14:textId="18E4D54B" w:rsidR="00205911" w:rsidRPr="007D7BF3" w:rsidRDefault="0030209C" w:rsidP="000802D8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overflowPunct/>
        <w:autoSpaceDE/>
        <w:autoSpaceDN/>
        <w:adjustRightInd/>
        <w:spacing w:before="360"/>
        <w:textAlignment w:val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</w:rPr>
        <w:tab/>
      </w:r>
      <w:r w:rsidR="00105B75" w:rsidRPr="007D7BF3">
        <w:rPr>
          <w:rFonts w:asciiTheme="minorHAnsi" w:hAnsiTheme="minorHAnsi" w:cstheme="minorHAnsi"/>
        </w:rPr>
        <w:t>Lwando BBUKU</w:t>
      </w:r>
    </w:p>
    <w:sectPr w:rsidR="00205911" w:rsidRPr="007D7BF3" w:rsidSect="009E00C1">
      <w:headerReference w:type="default" r:id="rId12"/>
      <w:footerReference w:type="default" r:id="rId13"/>
      <w:footerReference w:type="first" r:id="rId14"/>
      <w:pgSz w:w="11907" w:h="16834"/>
      <w:pgMar w:top="1702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060E" w14:textId="77777777" w:rsidR="005E266D" w:rsidRDefault="005E266D">
      <w:r>
        <w:separator/>
      </w:r>
    </w:p>
  </w:endnote>
  <w:endnote w:type="continuationSeparator" w:id="0">
    <w:p w14:paraId="767BE652" w14:textId="77777777" w:rsidR="005E266D" w:rsidRDefault="005E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F2DC" w14:textId="77777777" w:rsidR="00E603D2" w:rsidRPr="00E603D2" w:rsidRDefault="00E603D2" w:rsidP="00E603D2">
    <w:pPr>
      <w:pStyle w:val="Footer"/>
      <w:rPr>
        <w:rFonts w:asciiTheme="minorHAnsi" w:hAnsiTheme="minorHAnsi"/>
        <w:lang w:val="fr-CH"/>
      </w:rPr>
    </w:pP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  <w:lang w:val="fr-CH"/>
      </w:rPr>
      <w:instrText xml:space="preserve"> FILENAME \p \* MERGEFORMAT </w:instrText>
    </w:r>
    <w:r w:rsidRPr="00E603D2">
      <w:rPr>
        <w:rFonts w:asciiTheme="minorHAnsi" w:hAnsiTheme="minorHAnsi"/>
      </w:rPr>
      <w:fldChar w:fldCharType="separate"/>
    </w:r>
    <w:r w:rsidR="00752D78">
      <w:rPr>
        <w:rFonts w:asciiTheme="minorHAnsi" w:hAnsiTheme="minorHAnsi"/>
        <w:lang w:val="fr-CH"/>
      </w:rPr>
      <w:t>P:\TRAD\C\SG\CONSEIL\EG-ITR\EG-ITR-3\000\001C.docx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  <w:lang w:val="fr-CH"/>
      </w:rPr>
      <w:t xml:space="preserve"> (430434)</w:t>
    </w:r>
  </w:p>
  <w:p w14:paraId="6DC9CB45" w14:textId="77777777" w:rsidR="00E603D2" w:rsidRDefault="00E60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8F6D" w14:textId="77777777" w:rsidR="00E603D2" w:rsidRPr="00E603D2" w:rsidRDefault="00E603D2" w:rsidP="00E603D2">
    <w:pPr>
      <w:spacing w:after="120"/>
      <w:jc w:val="cent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• </w:t>
    </w:r>
    <w:hyperlink r:id="rId1" w:history="1">
      <w:r w:rsidRPr="00E603D2">
        <w:rPr>
          <w:rStyle w:val="Hyperlink"/>
          <w:rFonts w:asciiTheme="minorHAnsi" w:hAnsiTheme="minorHAnsi"/>
        </w:rPr>
        <w:t>http://www.itu.int/council</w:t>
      </w:r>
    </w:hyperlink>
    <w:r w:rsidRPr="00E603D2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C430" w14:textId="77777777" w:rsidR="005E266D" w:rsidRDefault="005E266D">
      <w:r>
        <w:t>____________________</w:t>
      </w:r>
    </w:p>
    <w:p w14:paraId="0C9D3431" w14:textId="77777777" w:rsidR="005E266D" w:rsidRDefault="005E266D"/>
  </w:footnote>
  <w:footnote w:type="continuationSeparator" w:id="0">
    <w:p w14:paraId="2D466ECE" w14:textId="77777777" w:rsidR="005E266D" w:rsidRDefault="005E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052E" w14:textId="77777777" w:rsidR="00D7144D" w:rsidRPr="00E603D2" w:rsidRDefault="00D7144D">
    <w:pPr>
      <w:pStyle w:val="Head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- </w:t>
    </w: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</w:rPr>
      <w:instrText>PAGE</w:instrText>
    </w:r>
    <w:r w:rsidRPr="00E603D2">
      <w:rPr>
        <w:rFonts w:asciiTheme="minorHAnsi" w:hAnsiTheme="minorHAnsi"/>
      </w:rPr>
      <w:fldChar w:fldCharType="separate"/>
    </w:r>
    <w:r w:rsidR="00987718">
      <w:rPr>
        <w:rFonts w:asciiTheme="minorHAnsi" w:hAnsiTheme="minorHAnsi"/>
        <w:noProof/>
      </w:rPr>
      <w:t>2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</w:rPr>
      <w:t xml:space="preserve"> -</w:t>
    </w:r>
  </w:p>
  <w:p w14:paraId="15D68D4E" w14:textId="77777777"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3742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9BC"/>
    <w:rsid w:val="00047B52"/>
    <w:rsid w:val="00051135"/>
    <w:rsid w:val="00051BFC"/>
    <w:rsid w:val="0005330D"/>
    <w:rsid w:val="0005586D"/>
    <w:rsid w:val="00056AF7"/>
    <w:rsid w:val="0006006C"/>
    <w:rsid w:val="00060490"/>
    <w:rsid w:val="00060642"/>
    <w:rsid w:val="000625EC"/>
    <w:rsid w:val="000802D8"/>
    <w:rsid w:val="00080890"/>
    <w:rsid w:val="00082487"/>
    <w:rsid w:val="00085CF2"/>
    <w:rsid w:val="00087BB2"/>
    <w:rsid w:val="00090DB1"/>
    <w:rsid w:val="000914EE"/>
    <w:rsid w:val="00093C5E"/>
    <w:rsid w:val="00095455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0E5744"/>
    <w:rsid w:val="000F45AB"/>
    <w:rsid w:val="00100422"/>
    <w:rsid w:val="00102A33"/>
    <w:rsid w:val="00105B57"/>
    <w:rsid w:val="00105B75"/>
    <w:rsid w:val="00110760"/>
    <w:rsid w:val="00111732"/>
    <w:rsid w:val="001121F5"/>
    <w:rsid w:val="00112A2E"/>
    <w:rsid w:val="001154D3"/>
    <w:rsid w:val="0011562A"/>
    <w:rsid w:val="00115BC4"/>
    <w:rsid w:val="00123B46"/>
    <w:rsid w:val="00126AF0"/>
    <w:rsid w:val="00126E5D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1F644B"/>
    <w:rsid w:val="002009E4"/>
    <w:rsid w:val="002034FE"/>
    <w:rsid w:val="00204837"/>
    <w:rsid w:val="00205911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650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3DE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209C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16607"/>
    <w:rsid w:val="0032203B"/>
    <w:rsid w:val="003221B7"/>
    <w:rsid w:val="003259C3"/>
    <w:rsid w:val="00325F02"/>
    <w:rsid w:val="003334B9"/>
    <w:rsid w:val="0033378B"/>
    <w:rsid w:val="0033535B"/>
    <w:rsid w:val="0034515A"/>
    <w:rsid w:val="00346A46"/>
    <w:rsid w:val="00352973"/>
    <w:rsid w:val="0036205D"/>
    <w:rsid w:val="0036286A"/>
    <w:rsid w:val="00362FE9"/>
    <w:rsid w:val="003642D8"/>
    <w:rsid w:val="00370861"/>
    <w:rsid w:val="00372F6C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B13DC"/>
    <w:rsid w:val="003C1736"/>
    <w:rsid w:val="003C3D8D"/>
    <w:rsid w:val="003C5406"/>
    <w:rsid w:val="003C649E"/>
    <w:rsid w:val="003C7021"/>
    <w:rsid w:val="003D34FB"/>
    <w:rsid w:val="003D5EE4"/>
    <w:rsid w:val="003E103B"/>
    <w:rsid w:val="003E417E"/>
    <w:rsid w:val="003E6A2A"/>
    <w:rsid w:val="003E6D41"/>
    <w:rsid w:val="003F1810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652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01BB"/>
    <w:rsid w:val="004B413A"/>
    <w:rsid w:val="004B7CF2"/>
    <w:rsid w:val="004C1374"/>
    <w:rsid w:val="004C4CD5"/>
    <w:rsid w:val="004C581A"/>
    <w:rsid w:val="004C5F8D"/>
    <w:rsid w:val="004D21A0"/>
    <w:rsid w:val="004D672B"/>
    <w:rsid w:val="004D762B"/>
    <w:rsid w:val="004D7E9F"/>
    <w:rsid w:val="004E1229"/>
    <w:rsid w:val="004E1AA9"/>
    <w:rsid w:val="004E1AEE"/>
    <w:rsid w:val="004E276F"/>
    <w:rsid w:val="004E2BB6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3DB4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66D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A5EBB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00EE"/>
    <w:rsid w:val="0071583E"/>
    <w:rsid w:val="00720059"/>
    <w:rsid w:val="0072079E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0694"/>
    <w:rsid w:val="0074173F"/>
    <w:rsid w:val="007422DD"/>
    <w:rsid w:val="007423AB"/>
    <w:rsid w:val="00743132"/>
    <w:rsid w:val="00743B89"/>
    <w:rsid w:val="00745A9E"/>
    <w:rsid w:val="0075057F"/>
    <w:rsid w:val="00752D78"/>
    <w:rsid w:val="0075359A"/>
    <w:rsid w:val="00755EEC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D7BF3"/>
    <w:rsid w:val="007E0CC3"/>
    <w:rsid w:val="007E1756"/>
    <w:rsid w:val="007E59EB"/>
    <w:rsid w:val="007E73DD"/>
    <w:rsid w:val="007F0840"/>
    <w:rsid w:val="007F2124"/>
    <w:rsid w:val="007F3F26"/>
    <w:rsid w:val="007F4F15"/>
    <w:rsid w:val="0080074C"/>
    <w:rsid w:val="00805138"/>
    <w:rsid w:val="00811C37"/>
    <w:rsid w:val="008121F1"/>
    <w:rsid w:val="00817A1E"/>
    <w:rsid w:val="00831957"/>
    <w:rsid w:val="00833550"/>
    <w:rsid w:val="00834CE8"/>
    <w:rsid w:val="00835301"/>
    <w:rsid w:val="0083581B"/>
    <w:rsid w:val="00836D34"/>
    <w:rsid w:val="00840993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85D85"/>
    <w:rsid w:val="008864C2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C7015"/>
    <w:rsid w:val="008D2C51"/>
    <w:rsid w:val="008D2D0A"/>
    <w:rsid w:val="008D494D"/>
    <w:rsid w:val="008E230B"/>
    <w:rsid w:val="008E5A16"/>
    <w:rsid w:val="008E6086"/>
    <w:rsid w:val="008E66A4"/>
    <w:rsid w:val="008F3EA7"/>
    <w:rsid w:val="0090058A"/>
    <w:rsid w:val="00902374"/>
    <w:rsid w:val="00902B88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87718"/>
    <w:rsid w:val="009912FF"/>
    <w:rsid w:val="00997952"/>
    <w:rsid w:val="009A069F"/>
    <w:rsid w:val="009A6F1D"/>
    <w:rsid w:val="009B048E"/>
    <w:rsid w:val="009B637E"/>
    <w:rsid w:val="009C5FD2"/>
    <w:rsid w:val="009D3B98"/>
    <w:rsid w:val="009D6EA5"/>
    <w:rsid w:val="009E00C1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5D70"/>
    <w:rsid w:val="00A76752"/>
    <w:rsid w:val="00A77EA6"/>
    <w:rsid w:val="00A806F2"/>
    <w:rsid w:val="00A81F23"/>
    <w:rsid w:val="00A8261D"/>
    <w:rsid w:val="00A82D0D"/>
    <w:rsid w:val="00A87B50"/>
    <w:rsid w:val="00A91DE4"/>
    <w:rsid w:val="00A91EC4"/>
    <w:rsid w:val="00A94AD4"/>
    <w:rsid w:val="00AA025D"/>
    <w:rsid w:val="00AA5496"/>
    <w:rsid w:val="00AB0340"/>
    <w:rsid w:val="00AB24CA"/>
    <w:rsid w:val="00AB29DA"/>
    <w:rsid w:val="00AB42F6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66A"/>
    <w:rsid w:val="00AF5E3C"/>
    <w:rsid w:val="00AF78F8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4F91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968E9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2773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2000D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67E05"/>
    <w:rsid w:val="00C7397E"/>
    <w:rsid w:val="00C73A8D"/>
    <w:rsid w:val="00C7406B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C5DAD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1F4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36415"/>
    <w:rsid w:val="00D37B93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A79"/>
    <w:rsid w:val="00DA313D"/>
    <w:rsid w:val="00DA3E70"/>
    <w:rsid w:val="00DA5B1F"/>
    <w:rsid w:val="00DA6F74"/>
    <w:rsid w:val="00DB088B"/>
    <w:rsid w:val="00DB6388"/>
    <w:rsid w:val="00DC0E33"/>
    <w:rsid w:val="00DC1308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07FE1"/>
    <w:rsid w:val="00E10E3B"/>
    <w:rsid w:val="00E10E80"/>
    <w:rsid w:val="00E124F0"/>
    <w:rsid w:val="00E137BC"/>
    <w:rsid w:val="00E1694D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128E"/>
    <w:rsid w:val="00E544AC"/>
    <w:rsid w:val="00E55559"/>
    <w:rsid w:val="00E569B6"/>
    <w:rsid w:val="00E603D2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0A70"/>
    <w:rsid w:val="00EF7D55"/>
    <w:rsid w:val="00F01D3A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001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D687B"/>
    <w:rsid w:val="00FE12EA"/>
    <w:rsid w:val="00FE2E6C"/>
    <w:rsid w:val="00FE38D0"/>
    <w:rsid w:val="00FE6AD0"/>
    <w:rsid w:val="00FE7501"/>
    <w:rsid w:val="00FE77D2"/>
    <w:rsid w:val="00FF0334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D1855D5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D17424-5718-4130-9E0F-1A82324FA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D89E4-4F8D-4E94-9019-69F1DDE7A6CC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2</TotalTime>
  <Pages>1</Pages>
  <Words>208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EG-ITRs</dc:subject>
  <dc:creator>Report by the Secretary-General</dc:creator>
  <cp:keywords>EG-ITRs</cp:keywords>
  <dc:description/>
  <cp:lastModifiedBy>Xue, Kun</cp:lastModifiedBy>
  <cp:revision>3</cp:revision>
  <cp:lastPrinted>2020-08-21T06:44:00Z</cp:lastPrinted>
  <dcterms:created xsi:type="dcterms:W3CDTF">2022-01-05T15:00:00Z</dcterms:created>
  <dcterms:modified xsi:type="dcterms:W3CDTF">2022-01-11T14:55:00Z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_DocHome">
    <vt:i4>1632005657</vt:i4>
  </property>
</Properties>
</file>