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3515CE" w:rsidTr="00190D8B">
        <w:trPr>
          <w:cantSplit/>
        </w:trPr>
        <w:tc>
          <w:tcPr>
            <w:tcW w:w="1560" w:type="dxa"/>
          </w:tcPr>
          <w:p w:rsidR="00261604" w:rsidRPr="003515CE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515CE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3515CE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515CE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3515CE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3515CE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3515C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3515CE" w:rsidRDefault="00261604" w:rsidP="00190D8B">
            <w:pPr>
              <w:spacing w:line="240" w:lineRule="atLeast"/>
              <w:jc w:val="right"/>
            </w:pPr>
            <w:r w:rsidRPr="003515CE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515CE" w:rsidTr="00682FE4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3515CE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3515CE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515CE" w:rsidTr="00682FE4">
        <w:trPr>
          <w:cantSplit/>
        </w:trPr>
        <w:tc>
          <w:tcPr>
            <w:tcW w:w="6379" w:type="dxa"/>
            <w:gridSpan w:val="2"/>
          </w:tcPr>
          <w:p w:rsidR="00E11080" w:rsidRPr="003515C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515C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3515CE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515C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3515C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3515CE" w:rsidTr="00682FE4">
        <w:trPr>
          <w:cantSplit/>
        </w:trPr>
        <w:tc>
          <w:tcPr>
            <w:tcW w:w="6379" w:type="dxa"/>
            <w:gridSpan w:val="2"/>
          </w:tcPr>
          <w:p w:rsidR="00E11080" w:rsidRPr="003515C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3515C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515CE">
              <w:rPr>
                <w:rFonts w:ascii="Verdana" w:hAnsi="Verdana"/>
                <w:b/>
                <w:bCs/>
                <w:sz w:val="18"/>
                <w:szCs w:val="18"/>
              </w:rPr>
              <w:t>22 сентября 2016 года</w:t>
            </w:r>
          </w:p>
        </w:tc>
      </w:tr>
      <w:tr w:rsidR="00E11080" w:rsidRPr="003515CE" w:rsidTr="00682FE4">
        <w:trPr>
          <w:cantSplit/>
        </w:trPr>
        <w:tc>
          <w:tcPr>
            <w:tcW w:w="6379" w:type="dxa"/>
            <w:gridSpan w:val="2"/>
          </w:tcPr>
          <w:p w:rsidR="00E11080" w:rsidRPr="003515C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3515C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515C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515CE" w:rsidTr="00190D8B">
        <w:trPr>
          <w:cantSplit/>
        </w:trPr>
        <w:tc>
          <w:tcPr>
            <w:tcW w:w="9781" w:type="dxa"/>
            <w:gridSpan w:val="4"/>
          </w:tcPr>
          <w:p w:rsidR="00E11080" w:rsidRPr="003515CE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515CE" w:rsidTr="00190D8B">
        <w:trPr>
          <w:cantSplit/>
        </w:trPr>
        <w:tc>
          <w:tcPr>
            <w:tcW w:w="9781" w:type="dxa"/>
            <w:gridSpan w:val="4"/>
          </w:tcPr>
          <w:p w:rsidR="00E11080" w:rsidRPr="003515CE" w:rsidRDefault="00E11080" w:rsidP="006E525E">
            <w:pPr>
              <w:pStyle w:val="Source"/>
            </w:pPr>
            <w:r w:rsidRPr="003515CE">
              <w:t>Государства – члены Межамериканской комиссии по электросвязи (СИТЕЛ)</w:t>
            </w:r>
          </w:p>
        </w:tc>
      </w:tr>
      <w:tr w:rsidR="00E11080" w:rsidRPr="003515CE" w:rsidTr="00190D8B">
        <w:trPr>
          <w:cantSplit/>
        </w:trPr>
        <w:tc>
          <w:tcPr>
            <w:tcW w:w="9781" w:type="dxa"/>
            <w:gridSpan w:val="4"/>
          </w:tcPr>
          <w:p w:rsidR="00E11080" w:rsidRPr="003515CE" w:rsidRDefault="00361877" w:rsidP="006E525E">
            <w:pPr>
              <w:pStyle w:val="Title1"/>
            </w:pPr>
            <w:r w:rsidRPr="003515CE">
              <w:t xml:space="preserve">предлагаемое изменение </w:t>
            </w:r>
            <w:r w:rsidR="00F42BAB" w:rsidRPr="003515CE">
              <w:t>РЕЗОЛЮЦИИ 61 ВАСЭ</w:t>
            </w:r>
            <w:r w:rsidR="00E11080" w:rsidRPr="003515CE">
              <w:t xml:space="preserve">-12 </w:t>
            </w:r>
            <w:r w:rsidR="00F42BAB" w:rsidRPr="003515CE">
              <w:t>−</w:t>
            </w:r>
            <w:r w:rsidR="00E11080" w:rsidRPr="003515CE">
              <w:t xml:space="preserve"> </w:t>
            </w:r>
            <w:r w:rsidR="00F42BAB" w:rsidRPr="003515CE">
              <w:t xml:space="preserve">Противодействие неправомерному присвоению и использованию ресурсов нумерации международной электросвязи и борьба с неправомерным </w:t>
            </w:r>
            <w:r w:rsidR="00F42BAB" w:rsidRPr="003515CE">
              <w:br/>
              <w:t>присвоением и использованием</w:t>
            </w:r>
          </w:p>
        </w:tc>
      </w:tr>
      <w:tr w:rsidR="00E11080" w:rsidRPr="003515CE" w:rsidTr="00190D8B">
        <w:trPr>
          <w:cantSplit/>
        </w:trPr>
        <w:tc>
          <w:tcPr>
            <w:tcW w:w="9781" w:type="dxa"/>
            <w:gridSpan w:val="4"/>
          </w:tcPr>
          <w:p w:rsidR="00E11080" w:rsidRPr="003515CE" w:rsidRDefault="00E11080" w:rsidP="00190D8B">
            <w:pPr>
              <w:pStyle w:val="Title2"/>
            </w:pPr>
          </w:p>
        </w:tc>
      </w:tr>
      <w:tr w:rsidR="00E11080" w:rsidRPr="003515CE" w:rsidTr="00190D8B">
        <w:trPr>
          <w:cantSplit/>
        </w:trPr>
        <w:tc>
          <w:tcPr>
            <w:tcW w:w="9781" w:type="dxa"/>
            <w:gridSpan w:val="4"/>
          </w:tcPr>
          <w:p w:rsidR="00E11080" w:rsidRPr="003515CE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3515CE" w:rsidRDefault="001434F1" w:rsidP="006E525E">
      <w:pPr>
        <w:pStyle w:val="Normalaftertitle"/>
        <w:spacing w:before="120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3515CE" w:rsidTr="00193AD1">
        <w:trPr>
          <w:cantSplit/>
        </w:trPr>
        <w:tc>
          <w:tcPr>
            <w:tcW w:w="1560" w:type="dxa"/>
          </w:tcPr>
          <w:p w:rsidR="001434F1" w:rsidRPr="003515CE" w:rsidRDefault="001434F1" w:rsidP="00193AD1">
            <w:r w:rsidRPr="003515CE">
              <w:rPr>
                <w:b/>
                <w:bCs/>
                <w:szCs w:val="22"/>
              </w:rPr>
              <w:t>Резюме</w:t>
            </w:r>
            <w:r w:rsidRPr="003515CE"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3515CE" w:rsidRDefault="00361877" w:rsidP="003515CE">
                <w:pPr>
                  <w:rPr>
                    <w:color w:val="000000" w:themeColor="text1"/>
                  </w:rPr>
                </w:pPr>
                <w:r w:rsidRPr="003515CE">
                  <w:rPr>
                    <w:color w:val="000000" w:themeColor="text1"/>
                  </w:rPr>
                  <w:t xml:space="preserve">В настоящем вкладе рассматривается изменение Резолюции </w:t>
                </w:r>
                <w:r w:rsidR="00F42BAB" w:rsidRPr="003515CE">
                  <w:rPr>
                    <w:color w:val="000000" w:themeColor="text1"/>
                  </w:rPr>
                  <w:t>61 ВАСЭ-12.</w:t>
                </w:r>
              </w:p>
            </w:tc>
          </w:sdtContent>
        </w:sdt>
      </w:tr>
    </w:tbl>
    <w:p w:rsidR="00F42BAB" w:rsidRPr="003515CE" w:rsidRDefault="00F42BAB" w:rsidP="00F42BAB">
      <w:pPr>
        <w:pStyle w:val="Headingb"/>
        <w:rPr>
          <w:lang w:val="ru-RU"/>
        </w:rPr>
      </w:pPr>
      <w:r w:rsidRPr="003515CE">
        <w:rPr>
          <w:lang w:val="ru-RU"/>
        </w:rPr>
        <w:t>Обсуждение</w:t>
      </w:r>
    </w:p>
    <w:p w:rsidR="00F42BAB" w:rsidRPr="003515CE" w:rsidRDefault="005C14B5" w:rsidP="00EE2D09">
      <w:proofErr w:type="spellStart"/>
      <w:r>
        <w:t>СИТЕЛ</w:t>
      </w:r>
      <w:proofErr w:type="spellEnd"/>
      <w:r w:rsidR="00F42BAB" w:rsidRPr="003515CE">
        <w:t xml:space="preserve"> </w:t>
      </w:r>
      <w:r w:rsidR="00361877" w:rsidRPr="003515CE">
        <w:t>поддерживает продолжение исследований в рамках МСЭ-Т, связанных с неправомерным использованием международных ресурсов нумерации E.164, и признает необходимость в обмене информацией и сотрудничестве</w:t>
      </w:r>
      <w:r w:rsidR="00EE2D09" w:rsidRPr="003515CE">
        <w:t xml:space="preserve"> при рассмотрении примеров неправомерного использования</w:t>
      </w:r>
      <w:r w:rsidR="00F42BAB" w:rsidRPr="003515CE">
        <w:t>.</w:t>
      </w:r>
    </w:p>
    <w:p w:rsidR="00F42BAB" w:rsidRPr="003515CE" w:rsidRDefault="00EE2D09" w:rsidP="005C14B5">
      <w:r w:rsidRPr="003515CE">
        <w:t>При этом важно, чтобы настоящая Резолюция оставалась нейтральной и в ней не обсуждались те аспекты, рамки которых считаются национальными</w:t>
      </w:r>
      <w:r w:rsidR="00F42BAB" w:rsidRPr="003515CE">
        <w:t>.</w:t>
      </w:r>
      <w:r w:rsidR="008050BF" w:rsidRPr="003515CE">
        <w:t xml:space="preserve"> </w:t>
      </w:r>
      <w:r w:rsidRPr="003515CE">
        <w:t>Включение таких терминов, как мошенничество или мошенническая деятельность, может быть в некоторых странах связано с внутренним уголовным законодательством и может создавать препятствия обмену информацией</w:t>
      </w:r>
      <w:r w:rsidR="00F42BAB" w:rsidRPr="003515CE">
        <w:t>.</w:t>
      </w:r>
      <w:r w:rsidR="008050BF" w:rsidRPr="003515CE">
        <w:t xml:space="preserve"> </w:t>
      </w:r>
      <w:r w:rsidRPr="003515CE">
        <w:t>Исходя из этого</w:t>
      </w:r>
      <w:r w:rsidR="00F42BAB" w:rsidRPr="003515CE">
        <w:t xml:space="preserve">, </w:t>
      </w:r>
      <w:r w:rsidR="0087698B" w:rsidRPr="003515CE">
        <w:t>СИТЕЛ</w:t>
      </w:r>
      <w:r w:rsidR="00F42BAB" w:rsidRPr="003515CE">
        <w:t xml:space="preserve"> </w:t>
      </w:r>
      <w:r w:rsidR="0087698B" w:rsidRPr="003515CE">
        <w:t xml:space="preserve">предложила внести поправки в раздел </w:t>
      </w:r>
      <w:r w:rsidR="0087698B" w:rsidRPr="003515CE">
        <w:rPr>
          <w:i/>
          <w:iCs/>
        </w:rPr>
        <w:t>решает</w:t>
      </w:r>
      <w:r w:rsidR="0087698B" w:rsidRPr="003515CE">
        <w:t xml:space="preserve"> с целью предложить Государствам-Членам рассмотреть этот вопрос, а также незначительные редакционные поправки, улучшающие ясность текста</w:t>
      </w:r>
      <w:r w:rsidR="00F42BAB" w:rsidRPr="003515CE">
        <w:t>.</w:t>
      </w:r>
    </w:p>
    <w:p w:rsidR="00F42BAB" w:rsidRPr="003515CE" w:rsidRDefault="00F42BAB" w:rsidP="00F42BAB">
      <w:pPr>
        <w:pStyle w:val="Headingb"/>
        <w:rPr>
          <w:lang w:val="ru-RU"/>
        </w:rPr>
      </w:pPr>
      <w:r w:rsidRPr="003515CE">
        <w:rPr>
          <w:lang w:val="ru-RU"/>
        </w:rPr>
        <w:t>Предложение</w:t>
      </w:r>
    </w:p>
    <w:p w:rsidR="00F42BAB" w:rsidRPr="003515CE" w:rsidRDefault="0087698B" w:rsidP="0087698B">
      <w:r w:rsidRPr="003515CE">
        <w:t xml:space="preserve">Рекомендуется внести поправки в Резолюцию </w:t>
      </w:r>
      <w:r w:rsidR="00F42BAB" w:rsidRPr="003515CE">
        <w:t>61</w:t>
      </w:r>
      <w:r w:rsidRPr="003515CE">
        <w:t>, отражающие предложенные изменения</w:t>
      </w:r>
      <w:r w:rsidR="00F42BAB" w:rsidRPr="003515CE">
        <w:t>.</w:t>
      </w:r>
    </w:p>
    <w:p w:rsidR="0092220F" w:rsidRPr="003515CE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515CE">
        <w:br w:type="page"/>
      </w:r>
    </w:p>
    <w:p w:rsidR="000666EE" w:rsidRPr="003515CE" w:rsidRDefault="00A10552">
      <w:pPr>
        <w:pStyle w:val="Proposal"/>
      </w:pPr>
      <w:r w:rsidRPr="003515CE">
        <w:lastRenderedPageBreak/>
        <w:t>MOD</w:t>
      </w:r>
      <w:r w:rsidRPr="003515CE">
        <w:tab/>
        <w:t>IAP/46A17/1</w:t>
      </w:r>
    </w:p>
    <w:p w:rsidR="001C7B7E" w:rsidRPr="003515CE" w:rsidRDefault="00A10552" w:rsidP="008050BF">
      <w:pPr>
        <w:pStyle w:val="ResNo"/>
      </w:pPr>
      <w:r w:rsidRPr="003515CE">
        <w:rPr>
          <w:caps w:val="0"/>
        </w:rPr>
        <w:t xml:space="preserve">РЕЗОЛЮЦИЯ </w:t>
      </w:r>
      <w:r w:rsidRPr="003515CE">
        <w:rPr>
          <w:rStyle w:val="href"/>
          <w:caps w:val="0"/>
        </w:rPr>
        <w:t>61</w:t>
      </w:r>
      <w:r w:rsidRPr="003515CE">
        <w:rPr>
          <w:caps w:val="0"/>
        </w:rPr>
        <w:t xml:space="preserve"> (ПЕРЕСМ. </w:t>
      </w:r>
      <w:del w:id="0" w:author="Komissarova, Olga" w:date="2016-09-28T15:43:00Z">
        <w:r w:rsidRPr="003515CE" w:rsidDel="008050BF">
          <w:rPr>
            <w:caps w:val="0"/>
          </w:rPr>
          <w:delText>ДУБАЙ, 2012 Г.</w:delText>
        </w:r>
      </w:del>
      <w:ins w:id="1" w:author="Komissarova, Olga" w:date="2016-09-28T15:43:00Z">
        <w:r w:rsidR="008050BF" w:rsidRPr="003515CE">
          <w:rPr>
            <w:caps w:val="0"/>
          </w:rPr>
          <w:t>ХАММАМЕТ, 2016 Г.</w:t>
        </w:r>
      </w:ins>
      <w:r w:rsidRPr="003515CE">
        <w:rPr>
          <w:caps w:val="0"/>
        </w:rPr>
        <w:t>)</w:t>
      </w:r>
    </w:p>
    <w:p w:rsidR="001C7B7E" w:rsidRPr="003515CE" w:rsidRDefault="00A10552" w:rsidP="001C7B7E">
      <w:pPr>
        <w:pStyle w:val="Restitle"/>
      </w:pPr>
      <w:bookmarkStart w:id="2" w:name="_Toc349120794"/>
      <w:r w:rsidRPr="003515CE">
        <w:t>Противодействие неправомерному присвоению и использованию</w:t>
      </w:r>
      <w:r w:rsidRPr="003515CE">
        <w:rPr>
          <w:rFonts w:ascii="Times New Roman" w:hAnsi="Times New Roman"/>
        </w:rPr>
        <w:t xml:space="preserve"> </w:t>
      </w:r>
      <w:r w:rsidRPr="003515CE">
        <w:rPr>
          <w:rFonts w:ascii="Times New Roman" w:hAnsi="Times New Roman"/>
        </w:rPr>
        <w:br/>
      </w:r>
      <w:r w:rsidRPr="003515CE">
        <w:t xml:space="preserve">ресурсов нумерации международной электросвязи и борьба </w:t>
      </w:r>
      <w:r w:rsidRPr="003515CE">
        <w:br/>
        <w:t>с неправомерным присвоением и использованием</w:t>
      </w:r>
      <w:bookmarkEnd w:id="2"/>
    </w:p>
    <w:p w:rsidR="001C7B7E" w:rsidRPr="003515CE" w:rsidRDefault="00A10552">
      <w:pPr>
        <w:pStyle w:val="Resref"/>
      </w:pPr>
      <w:r w:rsidRPr="003515CE">
        <w:t>(Йоханнесбург, 2008 г.; Дубай, 2012 г.</w:t>
      </w:r>
      <w:ins w:id="3" w:author="Komissarova, Olga" w:date="2016-09-28T15:43:00Z">
        <w:r w:rsidR="008050BF" w:rsidRPr="003515CE">
          <w:t>; Хаммамет, 2016 г.</w:t>
        </w:r>
      </w:ins>
      <w:r w:rsidRPr="003515CE">
        <w:t>)</w:t>
      </w:r>
    </w:p>
    <w:p w:rsidR="001C7B7E" w:rsidRPr="003515CE" w:rsidRDefault="00A10552">
      <w:pPr>
        <w:pStyle w:val="Normalaftertitle"/>
      </w:pPr>
      <w:r w:rsidRPr="003515CE">
        <w:t>Всемирная ассамблея по стандартизации электросвязи (</w:t>
      </w:r>
      <w:del w:id="4" w:author="Komissarova, Olga" w:date="2016-09-28T15:44:00Z">
        <w:r w:rsidRPr="003515CE" w:rsidDel="008050BF">
          <w:delText>Дубай, 2012 г.</w:delText>
        </w:r>
      </w:del>
      <w:ins w:id="5" w:author="Komissarova, Olga" w:date="2016-09-28T15:44:00Z">
        <w:r w:rsidR="008050BF" w:rsidRPr="003515CE">
          <w:t>Хаммамет, 2016 г.</w:t>
        </w:r>
      </w:ins>
      <w:r w:rsidRPr="003515CE">
        <w:t>),</w:t>
      </w:r>
    </w:p>
    <w:p w:rsidR="001C7B7E" w:rsidRPr="003515CE" w:rsidRDefault="00A10552" w:rsidP="001C7B7E">
      <w:pPr>
        <w:pStyle w:val="Call"/>
      </w:pPr>
      <w:r w:rsidRPr="003515CE">
        <w:t>напоминая</w:t>
      </w:r>
    </w:p>
    <w:p w:rsidR="001C7B7E" w:rsidRPr="003515CE" w:rsidRDefault="00A10552" w:rsidP="001C7B7E">
      <w:r w:rsidRPr="003515CE">
        <w:rPr>
          <w:i/>
          <w:iCs/>
        </w:rPr>
        <w:t>a)</w:t>
      </w:r>
      <w:r w:rsidRPr="003515CE">
        <w:tab/>
        <w:t>Резолюцию 29 (Пересм. Дубай, 2012 г.) настоящей Ассамблеи об альтернативных процедурах вызовов в международных сетях электросвязи, в которой ссылкой на Резолюцию 1099 Совета МСЭ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:rsidR="001C7B7E" w:rsidRPr="003515CE" w:rsidRDefault="00A10552" w:rsidP="003515CE">
      <w:r w:rsidRPr="003515CE">
        <w:rPr>
          <w:i/>
          <w:iCs/>
          <w:lang w:eastAsia="ko-KR"/>
        </w:rPr>
        <w:t>b</w:t>
      </w:r>
      <w:r w:rsidRPr="003515CE">
        <w:rPr>
          <w:i/>
          <w:iCs/>
        </w:rPr>
        <w:t>)</w:t>
      </w:r>
      <w:r w:rsidRPr="003515CE">
        <w:tab/>
        <w:t xml:space="preserve">Рекомендацию МСЭ-T </w:t>
      </w:r>
      <w:proofErr w:type="spellStart"/>
      <w:r w:rsidRPr="003515CE">
        <w:t>E.156</w:t>
      </w:r>
      <w:proofErr w:type="spellEnd"/>
      <w:ins w:id="6" w:author="Blokhin, Boris" w:date="2016-10-10T17:30:00Z">
        <w:r w:rsidR="00AB1C4E" w:rsidRPr="003515CE">
          <w:rPr>
            <w:rPrChange w:id="7" w:author="Blokhin, Boris" w:date="2016-10-10T17:31:00Z">
              <w:rPr>
                <w:lang w:val="en-US"/>
              </w:rPr>
            </w:rPrChange>
          </w:rPr>
          <w:t xml:space="preserve"> </w:t>
        </w:r>
      </w:ins>
      <w:ins w:id="8" w:author="Blokhin, Boris" w:date="2016-10-10T17:31:00Z">
        <w:r w:rsidR="00AB1C4E" w:rsidRPr="003515CE">
          <w:t xml:space="preserve">с ее </w:t>
        </w:r>
      </w:ins>
      <w:ins w:id="9" w:author="Komissarova, Olga" w:date="2016-10-11T16:58:00Z">
        <w:r w:rsidR="003515CE">
          <w:t>Добавлениями</w:t>
        </w:r>
      </w:ins>
      <w:r w:rsidRPr="003515CE">
        <w:t>, устанавливающую руководящие принципы действий МСЭ</w:t>
      </w:r>
      <w:r w:rsidRPr="003515CE">
        <w:noBreakHyphen/>
        <w:t xml:space="preserve">T в связи с уведомлениями о неправомерном использовании </w:t>
      </w:r>
      <w:del w:id="10" w:author="Blokhin, Boris" w:date="2016-10-10T17:34:00Z">
        <w:r w:rsidRPr="003515CE" w:rsidDel="00AB1C4E">
          <w:delText xml:space="preserve">ресурсов нумерации МСЭ-Т E.164 и Дополнения 1 к Рекомендации МСЭ-Т E.156, предоставляющего Практическое руководство, описывающее </w:delText>
        </w:r>
      </w:del>
      <w:ins w:id="11" w:author="Blokhin, Boris" w:date="2016-10-10T17:34:00Z">
        <w:r w:rsidR="00AB1C4E" w:rsidRPr="003515CE">
          <w:t xml:space="preserve">и </w:t>
        </w:r>
      </w:ins>
      <w:r w:rsidRPr="003515CE">
        <w:t xml:space="preserve">передовой опыт </w:t>
      </w:r>
      <w:del w:id="12" w:author="Blokhin, Boris" w:date="2016-10-10T17:34:00Z">
        <w:r w:rsidRPr="003515CE" w:rsidDel="00AB1C4E">
          <w:delText xml:space="preserve">по </w:delText>
        </w:r>
      </w:del>
      <w:ins w:id="13" w:author="Blokhin, Boris" w:date="2016-10-10T17:34:00Z">
        <w:r w:rsidR="00AB1C4E" w:rsidRPr="003515CE">
          <w:t xml:space="preserve">для </w:t>
        </w:r>
      </w:ins>
      <w:r w:rsidRPr="003515CE">
        <w:t>борьб</w:t>
      </w:r>
      <w:ins w:id="14" w:author="Blokhin, Boris" w:date="2016-10-10T17:34:00Z">
        <w:r w:rsidR="00AB1C4E" w:rsidRPr="003515CE">
          <w:t>ы</w:t>
        </w:r>
      </w:ins>
      <w:del w:id="15" w:author="Blokhin, Boris" w:date="2016-10-10T17:34:00Z">
        <w:r w:rsidRPr="003515CE" w:rsidDel="00AB1C4E">
          <w:delText>е</w:delText>
        </w:r>
      </w:del>
      <w:r w:rsidRPr="003515CE">
        <w:t xml:space="preserve"> с неправомерным использованием ресурсов нумерации МСЭ</w:t>
      </w:r>
      <w:r w:rsidRPr="003515CE">
        <w:noBreakHyphen/>
        <w:t>Т Е.164;</w:t>
      </w:r>
    </w:p>
    <w:p w:rsidR="001C7B7E" w:rsidRPr="003515CE" w:rsidRDefault="00A10552" w:rsidP="001C7B7E">
      <w:r w:rsidRPr="003515CE">
        <w:rPr>
          <w:i/>
          <w:iCs/>
          <w:lang w:eastAsia="ko-KR"/>
        </w:rPr>
        <w:t>c</w:t>
      </w:r>
      <w:r w:rsidRPr="003515CE">
        <w:rPr>
          <w:i/>
          <w:iCs/>
        </w:rPr>
        <w:t>)</w:t>
      </w:r>
      <w:r w:rsidRPr="003515CE">
        <w:tab/>
        <w:t>цели Союза, которые предполагают содействие сотрудничеству между его членами для гармоничного развития электросвязи и обеспечения возможностей для предоставления услуг по наименьшей стоимости,</w:t>
      </w:r>
    </w:p>
    <w:p w:rsidR="001C7B7E" w:rsidRPr="003515CE" w:rsidRDefault="00A10552" w:rsidP="001C7B7E">
      <w:pPr>
        <w:pStyle w:val="Call"/>
      </w:pPr>
      <w:r w:rsidRPr="003515CE">
        <w:t>отмечая</w:t>
      </w:r>
    </w:p>
    <w:p w:rsidR="001C7B7E" w:rsidRPr="003515CE" w:rsidRDefault="00A10552" w:rsidP="001C7B7E">
      <w:r w:rsidRPr="003515CE">
        <w:t>значительное число случаев неправомерного присвоения и использования ресурсов нумерации МСЭ</w:t>
      </w:r>
      <w:r w:rsidRPr="003515CE">
        <w:noBreakHyphen/>
        <w:t>Т Е.164, о которых было сообщено Директору Бюро стандартизации электросвязи (БСЭ),</w:t>
      </w:r>
    </w:p>
    <w:p w:rsidR="001C7B7E" w:rsidRPr="003515CE" w:rsidRDefault="00A10552" w:rsidP="001C7B7E">
      <w:pPr>
        <w:pStyle w:val="Call"/>
      </w:pPr>
      <w:r w:rsidRPr="003515CE">
        <w:t>признавая</w:t>
      </w:r>
      <w:r w:rsidRPr="003515CE">
        <w:rPr>
          <w:i w:val="0"/>
          <w:iCs/>
        </w:rPr>
        <w:t>,</w:t>
      </w:r>
    </w:p>
    <w:p w:rsidR="001C7B7E" w:rsidRPr="003515CE" w:rsidRDefault="00A10552" w:rsidP="001C7B7E">
      <w:r w:rsidRPr="003515CE">
        <w:rPr>
          <w:i/>
          <w:iCs/>
        </w:rPr>
        <w:t>a)</w:t>
      </w:r>
      <w:r w:rsidRPr="003515CE">
        <w:tab/>
        <w:t>что мошенническое неправомерное присвоение и использование национальных телефонных номеров и кодов стран оказывает негативные последствия;</w:t>
      </w:r>
    </w:p>
    <w:p w:rsidR="001C7B7E" w:rsidRPr="003515CE" w:rsidRDefault="00A10552" w:rsidP="001C7B7E">
      <w:r w:rsidRPr="003515CE">
        <w:rPr>
          <w:i/>
          <w:iCs/>
        </w:rPr>
        <w:t>b)</w:t>
      </w:r>
      <w:r w:rsidRPr="003515CE">
        <w:tab/>
        <w:t>что блокирование вызовов в определенную страну путем запрета кода страны для предупреждения мошенничества оказывает негативные последствия;</w:t>
      </w:r>
    </w:p>
    <w:p w:rsidR="001C7B7E" w:rsidRPr="003515CE" w:rsidRDefault="00A10552" w:rsidP="001C7B7E">
      <w:r w:rsidRPr="003515CE">
        <w:rPr>
          <w:i/>
          <w:iCs/>
        </w:rPr>
        <w:t>c)</w:t>
      </w:r>
      <w:r w:rsidRPr="003515CE">
        <w:tab/>
        <w:t>что неправомерная деятельность, обусловливающая потерю доходов, представляет собой важный вопрос, требующий изучения;</w:t>
      </w:r>
    </w:p>
    <w:p w:rsidR="001C7B7E" w:rsidRPr="003515CE" w:rsidRDefault="00A10552" w:rsidP="001C7B7E">
      <w:r w:rsidRPr="003515CE">
        <w:rPr>
          <w:i/>
          <w:iCs/>
        </w:rPr>
        <w:t>d)</w:t>
      </w:r>
      <w:r w:rsidRPr="003515CE">
        <w:tab/>
        <w:t>соответствующие положения Устава и Конвенции МСЭ,</w:t>
      </w:r>
    </w:p>
    <w:p w:rsidR="001C7B7E" w:rsidRPr="003515CE" w:rsidRDefault="00A10552" w:rsidP="001C7B7E">
      <w:pPr>
        <w:pStyle w:val="Call"/>
      </w:pPr>
      <w:r w:rsidRPr="003515CE">
        <w:t xml:space="preserve">решает предложить Государствам-Членам </w:t>
      </w:r>
    </w:p>
    <w:p w:rsidR="001C7B7E" w:rsidRPr="003515CE" w:rsidRDefault="00A10552" w:rsidP="001C7B7E">
      <w:pPr>
        <w:rPr>
          <w:lang w:eastAsia="ko-KR"/>
        </w:rPr>
      </w:pPr>
      <w:r w:rsidRPr="003515CE">
        <w:rPr>
          <w:lang w:eastAsia="ko-KR"/>
        </w:rPr>
        <w:t>1</w:t>
      </w:r>
      <w:r w:rsidRPr="003515CE">
        <w:rPr>
          <w:lang w:eastAsia="ko-KR"/>
        </w:rPr>
        <w:tab/>
        <w:t>обеспечить, чтобы ресурсы нумерации МСЭ-Т Е.164 использовались только теми, кому они присвоены, и только в целях, для которых они присвоены, и чтобы не использовались неприсвоенные ресурсы;</w:t>
      </w:r>
    </w:p>
    <w:p w:rsidR="001C7B7E" w:rsidRPr="003515CE" w:rsidRDefault="00A10552" w:rsidP="00904AB6">
      <w:r w:rsidRPr="003515CE">
        <w:rPr>
          <w:lang w:eastAsia="ko-KR"/>
        </w:rPr>
        <w:t>2</w:t>
      </w:r>
      <w:r w:rsidRPr="003515CE">
        <w:rPr>
          <w:lang w:eastAsia="ko-KR"/>
        </w:rPr>
        <w:tab/>
      </w:r>
      <w:r w:rsidRPr="003515CE">
        <w:t xml:space="preserve">стремиться обеспечивать, чтобы эксплуатационные организации, уполномоченные Государствами-Членами, предоставляли информацию о маршрутизации должным образом уполномоченным органам в случаях </w:t>
      </w:r>
      <w:del w:id="16" w:author="Blokhin, Boris" w:date="2016-10-10T17:36:00Z">
        <w:r w:rsidRPr="003515CE" w:rsidDel="00AB1C4E">
          <w:delText xml:space="preserve">мошенничества </w:delText>
        </w:r>
      </w:del>
      <w:ins w:id="17" w:author="Blokhin, Boris" w:date="2016-10-10T17:36:00Z">
        <w:r w:rsidR="00AB1C4E" w:rsidRPr="003515CE">
          <w:t xml:space="preserve">неправомерного присвоения и использования, </w:t>
        </w:r>
      </w:ins>
      <w:r w:rsidRPr="003515CE">
        <w:t>в соответствии с национальным законодательством;</w:t>
      </w:r>
    </w:p>
    <w:p w:rsidR="001C7B7E" w:rsidRPr="003515CE" w:rsidRDefault="00A10552">
      <w:r w:rsidRPr="003515CE">
        <w:t>3</w:t>
      </w:r>
      <w:r w:rsidRPr="003515CE">
        <w:tab/>
        <w:t xml:space="preserve">поощрять администрации и национальные регуляторные органы сотрудничать и обмениваться информацией </w:t>
      </w:r>
      <w:del w:id="18" w:author="Blokhin, Boris" w:date="2016-10-10T17:37:00Z">
        <w:r w:rsidRPr="003515CE" w:rsidDel="00AB1C4E">
          <w:delText xml:space="preserve">о случаях мошеннических действий, связанных </w:delText>
        </w:r>
      </w:del>
      <w:r w:rsidRPr="003515CE">
        <w:t xml:space="preserve">с </w:t>
      </w:r>
      <w:ins w:id="19" w:author="Blokhin, Boris" w:date="2016-10-10T17:37:00Z">
        <w:r w:rsidR="00AB1C4E" w:rsidRPr="003515CE">
          <w:t>целью</w:t>
        </w:r>
      </w:ins>
      <w:ins w:id="20" w:author="Komissarova, Olga" w:date="2016-10-11T16:54:00Z">
        <w:r w:rsidR="006E525E" w:rsidRPr="003515CE">
          <w:t xml:space="preserve"> противодействия</w:t>
        </w:r>
      </w:ins>
      <w:ins w:id="21" w:author="Blokhin, Boris" w:date="2016-10-10T17:37:00Z">
        <w:r w:rsidR="00AB1C4E" w:rsidRPr="003515CE">
          <w:t xml:space="preserve"> </w:t>
        </w:r>
      </w:ins>
      <w:r w:rsidRPr="003515CE">
        <w:lastRenderedPageBreak/>
        <w:t>неправомерн</w:t>
      </w:r>
      <w:ins w:id="22" w:author="Blokhin, Boris" w:date="2016-10-10T17:38:00Z">
        <w:r w:rsidR="00AB1C4E" w:rsidRPr="003515CE">
          <w:t>о</w:t>
        </w:r>
      </w:ins>
      <w:ins w:id="23" w:author="Komissarova, Olga" w:date="2016-10-11T16:54:00Z">
        <w:r w:rsidR="006E525E" w:rsidRPr="003515CE">
          <w:t>му</w:t>
        </w:r>
      </w:ins>
      <w:del w:id="24" w:author="Blokhin, Boris" w:date="2016-10-10T17:38:00Z">
        <w:r w:rsidRPr="003515CE" w:rsidDel="00AB1C4E">
          <w:delText>ым</w:delText>
        </w:r>
      </w:del>
      <w:r w:rsidRPr="003515CE">
        <w:t xml:space="preserve"> присвоени</w:t>
      </w:r>
      <w:ins w:id="25" w:author="Komissarova, Olga" w:date="2016-10-11T16:54:00Z">
        <w:r w:rsidR="006E525E" w:rsidRPr="003515CE">
          <w:t>ю</w:t>
        </w:r>
      </w:ins>
      <w:del w:id="26" w:author="Komissarova, Olga" w:date="2016-10-11T16:54:00Z">
        <w:r w:rsidRPr="003515CE" w:rsidDel="006E525E">
          <w:delText>ем</w:delText>
        </w:r>
      </w:del>
      <w:r w:rsidRPr="003515CE">
        <w:t xml:space="preserve"> и использовани</w:t>
      </w:r>
      <w:ins w:id="27" w:author="Komissarova, Olga" w:date="2016-10-11T16:54:00Z">
        <w:r w:rsidR="006E525E" w:rsidRPr="003515CE">
          <w:t>ю</w:t>
        </w:r>
      </w:ins>
      <w:del w:id="28" w:author="Blokhin, Boris" w:date="2016-10-10T17:38:00Z">
        <w:r w:rsidRPr="003515CE" w:rsidDel="00AB1C4E">
          <w:delText>ем</w:delText>
        </w:r>
      </w:del>
      <w:r w:rsidRPr="003515CE">
        <w:t xml:space="preserve"> международных ресурсов нумерации</w:t>
      </w:r>
      <w:ins w:id="29" w:author="Blokhin, Boris" w:date="2016-10-10T17:38:00Z">
        <w:r w:rsidR="00AB1C4E" w:rsidRPr="003515CE">
          <w:t xml:space="preserve"> МСЭ-Т </w:t>
        </w:r>
      </w:ins>
      <w:ins w:id="30" w:author="Blokhin, Boris" w:date="2016-10-10T17:39:00Z">
        <w:r w:rsidR="00AB1C4E" w:rsidRPr="003515CE">
          <w:t>E</w:t>
        </w:r>
        <w:r w:rsidR="00AB1C4E" w:rsidRPr="003515CE">
          <w:rPr>
            <w:rPrChange w:id="31" w:author="Blokhin, Boris" w:date="2016-10-10T17:39:00Z">
              <w:rPr>
                <w:lang w:val="en-US"/>
              </w:rPr>
            </w:rPrChange>
          </w:rPr>
          <w:t>.164</w:t>
        </w:r>
      </w:ins>
      <w:del w:id="32" w:author="Blokhin, Boris" w:date="2016-10-10T17:39:00Z">
        <w:r w:rsidRPr="003515CE" w:rsidDel="00AB1C4E">
          <w:delText>, а также сотрудничать в области противодействия такой деятельности и борьбы с ней</w:delText>
        </w:r>
      </w:del>
      <w:r w:rsidRPr="003515CE">
        <w:t>;</w:t>
      </w:r>
    </w:p>
    <w:p w:rsidR="001C7B7E" w:rsidRPr="003515CE" w:rsidRDefault="00A10552" w:rsidP="00AB1C4E">
      <w:r w:rsidRPr="003515CE">
        <w:t>4</w:t>
      </w:r>
      <w:r w:rsidRPr="003515CE">
        <w:tab/>
        <w:t>поощрять всех операторов международной электросвязи повышать эффективность роли МСЭ и приводить в действие его Рекомендации, в частности Рекомендации 2</w:t>
      </w:r>
      <w:r w:rsidRPr="003515CE">
        <w:noBreakHyphen/>
        <w:t xml:space="preserve">й Исследовательской комиссии МСЭ-Т, с тем чтобы содействовать созданию новой и более эффективной основы для противодействия </w:t>
      </w:r>
      <w:del w:id="33" w:author="Blokhin, Boris" w:date="2016-10-10T17:41:00Z">
        <w:r w:rsidRPr="003515CE" w:rsidDel="00AB1C4E">
          <w:delText xml:space="preserve">мошеннической деятельности, связанной с </w:delText>
        </w:r>
      </w:del>
      <w:r w:rsidRPr="003515CE">
        <w:t>неправомерн</w:t>
      </w:r>
      <w:ins w:id="34" w:author="Blokhin, Boris" w:date="2016-10-10T17:41:00Z">
        <w:r w:rsidR="00AB1C4E" w:rsidRPr="003515CE">
          <w:t>ому</w:t>
        </w:r>
      </w:ins>
      <w:del w:id="35" w:author="Blokhin, Boris" w:date="2016-10-10T17:41:00Z">
        <w:r w:rsidRPr="003515CE" w:rsidDel="00AB1C4E">
          <w:delText>ым</w:delText>
        </w:r>
      </w:del>
      <w:r w:rsidRPr="003515CE">
        <w:t xml:space="preserve"> присвоени</w:t>
      </w:r>
      <w:ins w:id="36" w:author="Blokhin, Boris" w:date="2016-10-10T17:41:00Z">
        <w:r w:rsidR="00AB1C4E" w:rsidRPr="003515CE">
          <w:t>ю</w:t>
        </w:r>
      </w:ins>
      <w:del w:id="37" w:author="Blokhin, Boris" w:date="2016-10-10T17:41:00Z">
        <w:r w:rsidRPr="003515CE" w:rsidDel="00AB1C4E">
          <w:delText>ем</w:delText>
        </w:r>
      </w:del>
      <w:r w:rsidRPr="003515CE">
        <w:t xml:space="preserve"> и использовани</w:t>
      </w:r>
      <w:ins w:id="38" w:author="Blokhin, Boris" w:date="2016-10-10T17:41:00Z">
        <w:r w:rsidR="00AB1C4E" w:rsidRPr="003515CE">
          <w:t>ю</w:t>
        </w:r>
      </w:ins>
      <w:del w:id="39" w:author="Blokhin, Boris" w:date="2016-10-10T17:41:00Z">
        <w:r w:rsidRPr="003515CE" w:rsidDel="00AB1C4E">
          <w:delText>ем</w:delText>
        </w:r>
      </w:del>
      <w:del w:id="40" w:author="Blokhin, Boris" w:date="2016-10-10T17:42:00Z">
        <w:r w:rsidRPr="003515CE" w:rsidDel="00AB1C4E">
          <w:delText xml:space="preserve"> номеров</w:delText>
        </w:r>
      </w:del>
      <w:ins w:id="41" w:author="Blokhin, Boris" w:date="2016-10-10T17:42:00Z">
        <w:r w:rsidR="00AB1C4E" w:rsidRPr="003515CE">
          <w:t xml:space="preserve"> ресурсов нумерации МСЭ-Т </w:t>
        </w:r>
      </w:ins>
      <w:ins w:id="42" w:author="Blokhin, Boris" w:date="2016-10-10T17:43:00Z">
        <w:r w:rsidR="00AB1C4E" w:rsidRPr="003515CE">
          <w:t>E</w:t>
        </w:r>
        <w:r w:rsidR="00AB1C4E" w:rsidRPr="003515CE">
          <w:rPr>
            <w:rPrChange w:id="43" w:author="Blokhin, Boris" w:date="2016-10-10T17:43:00Z">
              <w:rPr>
                <w:lang w:val="en-US"/>
              </w:rPr>
            </w:rPrChange>
          </w:rPr>
          <w:t>.</w:t>
        </w:r>
      </w:ins>
      <w:ins w:id="44" w:author="Blokhin, Boris" w:date="2016-10-10T17:42:00Z">
        <w:r w:rsidR="00AB1C4E" w:rsidRPr="003515CE">
          <w:t>164</w:t>
        </w:r>
      </w:ins>
      <w:r w:rsidRPr="003515CE">
        <w:t xml:space="preserve">, и борьбы с </w:t>
      </w:r>
      <w:del w:id="45" w:author="Blokhin, Boris" w:date="2016-10-10T17:44:00Z">
        <w:r w:rsidRPr="003515CE" w:rsidDel="00AB1C4E">
          <w:delText>ней</w:delText>
        </w:r>
      </w:del>
      <w:ins w:id="46" w:author="Blokhin, Boris" w:date="2016-10-10T17:44:00Z">
        <w:r w:rsidR="00AB1C4E" w:rsidRPr="003515CE">
          <w:t>ними</w:t>
        </w:r>
      </w:ins>
      <w:del w:id="47" w:author="Blokhin, Boris" w:date="2016-10-10T17:44:00Z">
        <w:r w:rsidRPr="003515CE" w:rsidDel="00AB1C4E">
          <w:delText>, что поможет ограничить отрицательные последствия этой мошеннической деятельности и блокирования международных вызовов</w:delText>
        </w:r>
      </w:del>
      <w:r w:rsidRPr="003515CE">
        <w:t>;</w:t>
      </w:r>
    </w:p>
    <w:p w:rsidR="001C7B7E" w:rsidRPr="003515CE" w:rsidRDefault="00A10552" w:rsidP="00AB1C4E">
      <w:r w:rsidRPr="003515CE">
        <w:t>5</w:t>
      </w:r>
      <w:r w:rsidRPr="003515CE">
        <w:tab/>
        <w:t xml:space="preserve">поощрять администрации и операторов международной электросвязи выполнять Рекомендации МСЭ-Т, с тем чтобы смягчить пагубные последствия </w:t>
      </w:r>
      <w:del w:id="48" w:author="Blokhin, Boris" w:date="2016-10-10T17:45:00Z">
        <w:r w:rsidRPr="003515CE" w:rsidDel="00AB1C4E">
          <w:delText xml:space="preserve">мошеннического </w:delText>
        </w:r>
      </w:del>
      <w:r w:rsidRPr="003515CE">
        <w:t>неправомерного присвоения и использования номеров, включая блокирование вызовов в определенные страны,</w:t>
      </w:r>
    </w:p>
    <w:p w:rsidR="001C7B7E" w:rsidRPr="003515CE" w:rsidRDefault="00A10552" w:rsidP="001C7B7E">
      <w:pPr>
        <w:pStyle w:val="Call"/>
      </w:pPr>
      <w:r w:rsidRPr="003515CE">
        <w:t>решает далее</w:t>
      </w:r>
      <w:r w:rsidRPr="003515CE">
        <w:rPr>
          <w:i w:val="0"/>
          <w:iCs/>
        </w:rPr>
        <w:t>,</w:t>
      </w:r>
    </w:p>
    <w:p w:rsidR="001C7B7E" w:rsidRPr="003515CE" w:rsidRDefault="00A10552" w:rsidP="001C7B7E">
      <w:r w:rsidRPr="003515CE">
        <w:t>1</w:t>
      </w:r>
      <w:r w:rsidRPr="003515CE">
        <w:tab/>
        <w:t>что администрации и эксплуатационные организации, уполномоченные Государствами-Членами, должны в максимальной степени принимать все приемлемые меры, чтобы предоставлять информацию, необходимую для рассмотрения вопросов, касающихся неправомерного присвоения и использования номеров;</w:t>
      </w:r>
    </w:p>
    <w:p w:rsidR="001C7B7E" w:rsidRPr="003515CE" w:rsidRDefault="00A10552" w:rsidP="001C7B7E">
      <w:r w:rsidRPr="003515CE">
        <w:t>2</w:t>
      </w:r>
      <w:r w:rsidRPr="003515CE">
        <w:tab/>
        <w:t>что администрации и эксплуатационные организации, уполномоченные Государствами-Членами, должны принимать к сведению и учитывать в максимально достижимой степени "Предлагаемые руководящие принципы для регуляторных органов, администраций и эксплуатационных организаций, уполномоченных Государствами-Членами для борьбы с неправомерным присвоением номеров", согласно Приложению к настоящей Резолюции;</w:t>
      </w:r>
    </w:p>
    <w:p w:rsidR="001C7B7E" w:rsidRPr="003515CE" w:rsidRDefault="00A10552" w:rsidP="001C7B7E">
      <w:r w:rsidRPr="003515CE">
        <w:t>3</w:t>
      </w:r>
      <w:r w:rsidRPr="003515CE">
        <w:tab/>
        <w:t>что Государства-Члены и национальные регуляторные органы должны принять к сведению примеры деятельности, связанной с неправомерным использованием международных ресурсов нумерации, в соответствии с Рекомендацией МСЭ-Т E.164, используя соответствующие ресурсы МСЭ</w:t>
      </w:r>
      <w:r w:rsidRPr="003515CE">
        <w:noBreakHyphen/>
        <w:t>Т (например, Оперативный бюллетень МСЭ-Т);</w:t>
      </w:r>
    </w:p>
    <w:p w:rsidR="001C7B7E" w:rsidRPr="003515CE" w:rsidRDefault="00A10552" w:rsidP="008E053E">
      <w:r w:rsidRPr="003515CE">
        <w:t>4</w:t>
      </w:r>
      <w:r w:rsidRPr="003515CE">
        <w:tab/>
        <w:t>просить 2-ю Исследовательскую комиссию изучить все аспекты и формы неправомерного присвоения и использования ресурсов нумерации</w:t>
      </w:r>
      <w:r w:rsidR="008E053E" w:rsidRPr="003515CE">
        <w:t xml:space="preserve"> </w:t>
      </w:r>
      <w:ins w:id="49" w:author="Blokhin, Boris" w:date="2016-10-10T17:49:00Z">
        <w:r w:rsidR="008E053E" w:rsidRPr="003515CE">
          <w:t>МСЭ-Т E.164</w:t>
        </w:r>
      </w:ins>
      <w:r w:rsidRPr="003515CE">
        <w:t>, в частности международных кодов стран, с целью внесения поправок в Рекомендацию МСЭ-Т E.156 и ее Дополнения, а также руководящие указания для поддержки противодействия этой деятельности и борьбы с ней;</w:t>
      </w:r>
    </w:p>
    <w:p w:rsidR="001C7B7E" w:rsidRPr="003515CE" w:rsidRDefault="00A10552" w:rsidP="001C7B7E">
      <w:r w:rsidRPr="003515CE">
        <w:t>5</w:t>
      </w:r>
      <w:r w:rsidRPr="003515CE">
        <w:tab/>
        <w:t>просить 3-ю Исследовательскую комиссию МСЭ-Т, в сотрудничестве со 2</w:t>
      </w:r>
      <w:r w:rsidRPr="003515CE">
        <w:noBreakHyphen/>
        <w:t>й Исследовательской комиссией, разработать определения неправомерной деятельности, включая неправомерную деятельность, обусловливающую потерю доходов</w:t>
      </w:r>
      <w:r w:rsidRPr="003515CE">
        <w:rPr>
          <w:szCs w:val="24"/>
        </w:rPr>
        <w:t xml:space="preserve">, </w:t>
      </w:r>
      <w:r w:rsidRPr="003515CE">
        <w:t>связанную с неправомерным присвоением</w:t>
      </w:r>
      <w:r w:rsidRPr="003515CE">
        <w:rPr>
          <w:szCs w:val="24"/>
        </w:rPr>
        <w:t xml:space="preserve"> и использованием международных </w:t>
      </w:r>
      <w:r w:rsidRPr="003515CE">
        <w:t xml:space="preserve">ресурсов нумерации, указанных в </w:t>
      </w:r>
      <w:r w:rsidR="00B20C28" w:rsidRPr="003515CE">
        <w:t xml:space="preserve">соответствующих </w:t>
      </w:r>
      <w:r w:rsidRPr="003515CE">
        <w:t>Рекомендациях МСЭ-Т, и продолжать исследовать такие вопросы;</w:t>
      </w:r>
    </w:p>
    <w:p w:rsidR="001C7B7E" w:rsidRPr="003515CE" w:rsidRDefault="00A10552" w:rsidP="008E053E">
      <w:r w:rsidRPr="003515CE">
        <w:t>6</w:t>
      </w:r>
      <w:r w:rsidRPr="003515CE">
        <w:tab/>
        <w:t>просить 3-ю Исследовательскую комиссию изучить экономические последствия, возникающие в результате неправомерного присвоения и использования ресурсов нумерации</w:t>
      </w:r>
      <w:r w:rsidR="00B20C28" w:rsidRPr="003515CE">
        <w:t xml:space="preserve"> </w:t>
      </w:r>
      <w:ins w:id="50" w:author="Blokhin, Boris" w:date="2016-10-10T17:49:00Z">
        <w:r w:rsidR="008E053E" w:rsidRPr="003515CE">
          <w:t>МСЭ-Т E.164</w:t>
        </w:r>
      </w:ins>
      <w:r w:rsidRPr="003515CE">
        <w:t>, включая блокирование вызовов.</w:t>
      </w:r>
    </w:p>
    <w:p w:rsidR="001C7B7E" w:rsidRPr="003515CE" w:rsidRDefault="00A10552" w:rsidP="001C7B7E">
      <w:pPr>
        <w:pStyle w:val="AnnexNo"/>
      </w:pPr>
      <w:bookmarkStart w:id="51" w:name="_Toc349571488"/>
      <w:bookmarkStart w:id="52" w:name="_Toc349571914"/>
      <w:r w:rsidRPr="003515CE">
        <w:t>Приложение</w:t>
      </w:r>
      <w:r w:rsidRPr="003515CE">
        <w:br/>
        <w:t>(</w:t>
      </w:r>
      <w:r w:rsidRPr="003515CE">
        <w:rPr>
          <w:caps w:val="0"/>
        </w:rPr>
        <w:t>к Резолюции 61</w:t>
      </w:r>
      <w:r w:rsidRPr="003515CE">
        <w:t>)</w:t>
      </w:r>
      <w:bookmarkEnd w:id="51"/>
      <w:bookmarkEnd w:id="52"/>
    </w:p>
    <w:p w:rsidR="001C7B7E" w:rsidRPr="003515CE" w:rsidRDefault="00A10552" w:rsidP="001C7B7E">
      <w:pPr>
        <w:pStyle w:val="Annextitle"/>
      </w:pPr>
      <w:r w:rsidRPr="003515CE">
        <w:t>Предлагаемые руководящие принципы для регуляторных органов, администраций и эксплуатационных организаций, уполномоченных Государствами-Членами, для борьбы с неправомерным присвоением номеров</w:t>
      </w:r>
    </w:p>
    <w:p w:rsidR="001C7B7E" w:rsidRPr="003515CE" w:rsidRDefault="00A10552" w:rsidP="001C7B7E">
      <w:pPr>
        <w:pStyle w:val="Normalaftertitle"/>
        <w:spacing w:after="120"/>
      </w:pPr>
      <w:r w:rsidRPr="003515CE">
        <w:t xml:space="preserve">В интересах глобального развития международной электросвязи желательно, чтобы обеспечивалось сотрудничество регуляторных органов, администраций и эксплуатационных организаций, </w:t>
      </w:r>
      <w:r w:rsidRPr="003515CE">
        <w:lastRenderedPageBreak/>
        <w:t>уполномоченных Государствами-Членами, с другими администрациями и организациями в целях принятия совместного разумного подхода во избежание блокирования кода стран. Сотрудничество и последующие действия должны учитывать ограничения национальных нормативно-правовых баз и законодательств. Нижеприведенные руководящие принципы рекомендуется применять в стране Х (место нахождения вызывающей стороны А), стране Y (страна, через которую маршрутизируется вызов) и стране Z (страна, в которую изначально предназначался вызов) в отношении неправомерного присвоения номера.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64"/>
        <w:gridCol w:w="2953"/>
        <w:gridCol w:w="3112"/>
      </w:tblGrid>
      <w:tr w:rsidR="001C7B7E" w:rsidRPr="003515CE" w:rsidTr="00682FE4">
        <w:trPr>
          <w:cantSplit/>
          <w:tblHeader/>
        </w:trPr>
        <w:tc>
          <w:tcPr>
            <w:tcW w:w="1850" w:type="pct"/>
            <w:vAlign w:val="center"/>
          </w:tcPr>
          <w:p w:rsidR="001C7B7E" w:rsidRPr="003515CE" w:rsidRDefault="00A10552" w:rsidP="00682FE4">
            <w:pPr>
              <w:pStyle w:val="Tablehead"/>
              <w:keepNext w:val="0"/>
              <w:rPr>
                <w:lang w:val="ru-RU"/>
              </w:rPr>
            </w:pPr>
            <w:r w:rsidRPr="003515CE">
              <w:rPr>
                <w:lang w:val="ru-RU"/>
              </w:rPr>
              <w:t>Страна X</w:t>
            </w:r>
            <w:r w:rsidRPr="003515CE">
              <w:rPr>
                <w:lang w:val="ru-RU"/>
              </w:rPr>
              <w:br/>
              <w:t>(местоположение исходящего вызова)</w:t>
            </w:r>
          </w:p>
        </w:tc>
        <w:tc>
          <w:tcPr>
            <w:tcW w:w="1533" w:type="pct"/>
            <w:vAlign w:val="center"/>
          </w:tcPr>
          <w:p w:rsidR="001C7B7E" w:rsidRPr="003515CE" w:rsidRDefault="00A10552" w:rsidP="00682FE4">
            <w:pPr>
              <w:pStyle w:val="Tablehead"/>
              <w:keepNext w:val="0"/>
              <w:rPr>
                <w:lang w:val="ru-RU"/>
              </w:rPr>
            </w:pPr>
            <w:r w:rsidRPr="003515CE">
              <w:rPr>
                <w:lang w:val="ru-RU"/>
              </w:rPr>
              <w:t>Страна Y</w:t>
            </w:r>
            <w:r w:rsidRPr="003515CE">
              <w:rPr>
                <w:lang w:val="ru-RU"/>
              </w:rPr>
              <w:br/>
              <w:t>(страна, через которую маршрутизируется вызов)</w:t>
            </w:r>
          </w:p>
        </w:tc>
        <w:tc>
          <w:tcPr>
            <w:tcW w:w="1616" w:type="pct"/>
            <w:vAlign w:val="center"/>
          </w:tcPr>
          <w:p w:rsidR="001C7B7E" w:rsidRPr="003515CE" w:rsidRDefault="00A10552" w:rsidP="00682FE4">
            <w:pPr>
              <w:pStyle w:val="Tablehead"/>
              <w:keepNext w:val="0"/>
              <w:rPr>
                <w:lang w:val="ru-RU"/>
              </w:rPr>
            </w:pPr>
            <w:r w:rsidRPr="003515CE">
              <w:rPr>
                <w:lang w:val="ru-RU"/>
              </w:rPr>
              <w:t>Страна Z</w:t>
            </w:r>
            <w:r w:rsidRPr="003515CE">
              <w:rPr>
                <w:lang w:val="ru-RU"/>
              </w:rPr>
              <w:br/>
              <w:t>(страна, в которую изначально предназначался вызов)</w:t>
            </w:r>
          </w:p>
        </w:tc>
      </w:tr>
      <w:tr w:rsidR="001C7B7E" w:rsidRPr="003515CE" w:rsidTr="00682FE4">
        <w:trPr>
          <w:cantSplit/>
        </w:trPr>
        <w:tc>
          <w:tcPr>
            <w:tcW w:w="1850" w:type="pct"/>
          </w:tcPr>
          <w:p w:rsidR="001C7B7E" w:rsidRPr="003515CE" w:rsidRDefault="005C14B5" w:rsidP="00682FE4">
            <w:pPr>
              <w:pStyle w:val="Tabletext"/>
            </w:pPr>
          </w:p>
        </w:tc>
        <w:tc>
          <w:tcPr>
            <w:tcW w:w="1533" w:type="pct"/>
          </w:tcPr>
          <w:p w:rsidR="001C7B7E" w:rsidRPr="003515CE" w:rsidRDefault="005C14B5" w:rsidP="00682FE4">
            <w:pPr>
              <w:pStyle w:val="Tabletext"/>
            </w:pPr>
          </w:p>
        </w:tc>
        <w:tc>
          <w:tcPr>
            <w:tcW w:w="1616" w:type="pct"/>
          </w:tcPr>
          <w:p w:rsidR="001C7B7E" w:rsidRPr="003515CE" w:rsidRDefault="00A10552" w:rsidP="00682FE4">
            <w:pPr>
              <w:pStyle w:val="Tabletext"/>
            </w:pPr>
            <w:r w:rsidRPr="003515CE">
              <w:t>При получении жалобы национальный регуляторный орган устанавливает информацию: наименование оператора связи, от которого исходил вызов, время вызова и вызываемый номер и передает эту информацию национальному регуляторному органу в стране Х.</w:t>
            </w:r>
          </w:p>
        </w:tc>
      </w:tr>
      <w:tr w:rsidR="001C7B7E" w:rsidRPr="003515CE" w:rsidTr="00682FE4">
        <w:trPr>
          <w:cantSplit/>
        </w:trPr>
        <w:tc>
          <w:tcPr>
            <w:tcW w:w="1850" w:type="pct"/>
          </w:tcPr>
          <w:p w:rsidR="001C7B7E" w:rsidRPr="003515CE" w:rsidRDefault="00A10552" w:rsidP="00682FE4">
            <w:pPr>
              <w:pStyle w:val="Tabletext"/>
            </w:pPr>
            <w:r w:rsidRPr="003515CE">
              <w:t>При поступлении жалобы первой требуемой информацией является наименование оператора связи, от которого исходил вызов, время вызова и вызываемый номер.</w:t>
            </w:r>
          </w:p>
        </w:tc>
        <w:tc>
          <w:tcPr>
            <w:tcW w:w="1533" w:type="pct"/>
          </w:tcPr>
          <w:p w:rsidR="001C7B7E" w:rsidRPr="003515CE" w:rsidRDefault="005C14B5" w:rsidP="00682FE4">
            <w:pPr>
              <w:pStyle w:val="Tabletext"/>
            </w:pPr>
          </w:p>
        </w:tc>
        <w:tc>
          <w:tcPr>
            <w:tcW w:w="1616" w:type="pct"/>
          </w:tcPr>
          <w:p w:rsidR="001C7B7E" w:rsidRPr="003515CE" w:rsidRDefault="005C14B5" w:rsidP="00682FE4">
            <w:pPr>
              <w:pStyle w:val="Tabletext"/>
            </w:pPr>
          </w:p>
        </w:tc>
      </w:tr>
      <w:tr w:rsidR="001C7B7E" w:rsidRPr="003515CE" w:rsidTr="00682FE4">
        <w:trPr>
          <w:cantSplit/>
        </w:trPr>
        <w:tc>
          <w:tcPr>
            <w:tcW w:w="1850" w:type="pct"/>
          </w:tcPr>
          <w:p w:rsidR="001C7B7E" w:rsidRPr="003515CE" w:rsidRDefault="00A10552" w:rsidP="00682FE4">
            <w:pPr>
              <w:pStyle w:val="Tabletext"/>
            </w:pPr>
            <w:r w:rsidRPr="003515CE">
              <w:t>После получения деталей вызова национальный регуляторный орган запрашивает у оператора связи, от которого исходил вызов, соответствующую информацию, с тем чтобы определить следующего за ним оператора, через которого маршрутизируется вызов.</w:t>
            </w:r>
          </w:p>
        </w:tc>
        <w:tc>
          <w:tcPr>
            <w:tcW w:w="1533" w:type="pct"/>
          </w:tcPr>
          <w:p w:rsidR="001C7B7E" w:rsidRPr="003515CE" w:rsidRDefault="005C14B5" w:rsidP="00682FE4">
            <w:pPr>
              <w:pStyle w:val="Tabletext"/>
            </w:pPr>
          </w:p>
        </w:tc>
        <w:tc>
          <w:tcPr>
            <w:tcW w:w="1616" w:type="pct"/>
          </w:tcPr>
          <w:p w:rsidR="001C7B7E" w:rsidRPr="003515CE" w:rsidRDefault="005C14B5" w:rsidP="00682FE4">
            <w:pPr>
              <w:pStyle w:val="Tabletext"/>
            </w:pPr>
          </w:p>
        </w:tc>
      </w:tr>
      <w:tr w:rsidR="001C7B7E" w:rsidRPr="003515CE" w:rsidTr="00682FE4">
        <w:trPr>
          <w:cantSplit/>
        </w:trPr>
        <w:tc>
          <w:tcPr>
            <w:tcW w:w="1850" w:type="pct"/>
          </w:tcPr>
          <w:p w:rsidR="001C7B7E" w:rsidRPr="003515CE" w:rsidRDefault="00A10552" w:rsidP="00682FE4">
            <w:pPr>
              <w:pStyle w:val="Tabletext"/>
            </w:pPr>
            <w:r w:rsidRPr="003515CE">
              <w:t>После получения соответствующей информации национальный регуляторный орган сообщает национальному регуляторному органу сл</w:t>
            </w:r>
            <w:r w:rsidR="00682FE4" w:rsidRPr="003515CE">
              <w:t>едующей страны детали вызова (в </w:t>
            </w:r>
            <w:r w:rsidRPr="003515CE">
              <w:t>том числе регистрацию деталей вызова) и просит национальный регуляторный орган запросить дальнейшую информацию.</w:t>
            </w:r>
          </w:p>
        </w:tc>
        <w:tc>
          <w:tcPr>
            <w:tcW w:w="1533" w:type="pct"/>
          </w:tcPr>
          <w:p w:rsidR="001C7B7E" w:rsidRPr="003515CE" w:rsidRDefault="00A10552" w:rsidP="00682FE4">
            <w:pPr>
              <w:pStyle w:val="Tabletext"/>
            </w:pPr>
            <w:r w:rsidRPr="003515CE">
              <w:t>Национальный регуляторный орган запрашивает соответствующую информацию у других операторов связи. Процесс повторяется до тех пор, пока не будет установлена информация о месте неправомерного присвоения вызова.</w:t>
            </w:r>
          </w:p>
        </w:tc>
        <w:tc>
          <w:tcPr>
            <w:tcW w:w="1616" w:type="pct"/>
          </w:tcPr>
          <w:p w:rsidR="001C7B7E" w:rsidRPr="003515CE" w:rsidRDefault="005C14B5" w:rsidP="00682FE4">
            <w:pPr>
              <w:pStyle w:val="Tabletext"/>
            </w:pPr>
          </w:p>
        </w:tc>
      </w:tr>
      <w:tr w:rsidR="001C7B7E" w:rsidRPr="003515CE" w:rsidTr="00682FE4">
        <w:trPr>
          <w:cantSplit/>
        </w:trPr>
        <w:tc>
          <w:tcPr>
            <w:tcW w:w="1850" w:type="pct"/>
          </w:tcPr>
          <w:p w:rsidR="001C7B7E" w:rsidRPr="003515CE" w:rsidRDefault="00A10552" w:rsidP="00682FE4">
            <w:pPr>
              <w:pStyle w:val="Tabletext"/>
            </w:pPr>
            <w:r w:rsidRPr="003515CE">
              <w:t>Совместные действия национальных регуляторных органов для урегулирования этих вопросов в случае необходимости.</w:t>
            </w:r>
          </w:p>
        </w:tc>
        <w:tc>
          <w:tcPr>
            <w:tcW w:w="1533" w:type="pct"/>
          </w:tcPr>
          <w:p w:rsidR="001C7B7E" w:rsidRPr="003515CE" w:rsidRDefault="00A10552" w:rsidP="00682FE4">
            <w:pPr>
              <w:pStyle w:val="Tabletext"/>
            </w:pPr>
            <w:r w:rsidRPr="003515CE">
              <w:t>Попытка возбудить уголовное дело против злоумышленников требует совместных действий вовлеченных организаций.</w:t>
            </w:r>
          </w:p>
        </w:tc>
        <w:tc>
          <w:tcPr>
            <w:tcW w:w="1616" w:type="pct"/>
          </w:tcPr>
          <w:p w:rsidR="001C7B7E" w:rsidRPr="003515CE" w:rsidRDefault="00A10552" w:rsidP="00682FE4">
            <w:pPr>
              <w:pStyle w:val="Tabletext"/>
            </w:pPr>
            <w:r w:rsidRPr="003515CE">
              <w:t>Поощряются совместные двусторонние и многосторонние действия национальных регуляторных органов, участвующих в деле разрешения этих вопросов.</w:t>
            </w:r>
          </w:p>
        </w:tc>
      </w:tr>
    </w:tbl>
    <w:p w:rsidR="00682FE4" w:rsidRPr="003515CE" w:rsidRDefault="00682FE4" w:rsidP="0032202E">
      <w:pPr>
        <w:pStyle w:val="Reasons"/>
      </w:pPr>
      <w:bookmarkStart w:id="53" w:name="_GoBack"/>
      <w:bookmarkEnd w:id="53"/>
    </w:p>
    <w:p w:rsidR="000666EE" w:rsidRPr="003515CE" w:rsidRDefault="00682FE4" w:rsidP="00682FE4">
      <w:pPr>
        <w:jc w:val="center"/>
      </w:pPr>
      <w:r w:rsidRPr="003515CE">
        <w:t>______________</w:t>
      </w:r>
    </w:p>
    <w:sectPr w:rsidR="000666EE" w:rsidRPr="003515C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04AB6">
      <w:rPr>
        <w:noProof/>
        <w:lang w:val="fr-FR"/>
      </w:rPr>
      <w:t>P:\RUS\ITU-T\CONF-T\WTSA16\000\046ADD17R.docx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14B5">
      <w:rPr>
        <w:noProof/>
      </w:rPr>
      <w:t>11.10.16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4AB6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61877" w:rsidRDefault="00567276" w:rsidP="00777F17">
    <w:pPr>
      <w:pStyle w:val="Footer"/>
      <w:rPr>
        <w:lang w:val="fr-CH"/>
      </w:rPr>
    </w:pPr>
    <w:r>
      <w:fldChar w:fldCharType="begin"/>
    </w:r>
    <w:r w:rsidRPr="00361877">
      <w:rPr>
        <w:lang w:val="fr-CH"/>
      </w:rPr>
      <w:instrText xml:space="preserve"> FILENAME \p  \* MERGEFORMAT </w:instrText>
    </w:r>
    <w:r>
      <w:fldChar w:fldCharType="separate"/>
    </w:r>
    <w:r w:rsidR="00904AB6">
      <w:rPr>
        <w:lang w:val="fr-CH"/>
      </w:rPr>
      <w:t>P:\RUS\ITU-T\CONF-T\WTSA16\000\046ADD17R.docx</w:t>
    </w:r>
    <w:r>
      <w:fldChar w:fldCharType="end"/>
    </w:r>
    <w:r w:rsidR="00F42BAB" w:rsidRPr="00361877">
      <w:rPr>
        <w:lang w:val="fr-CH"/>
      </w:rPr>
      <w:t xml:space="preserve"> (405103)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000" w:firstRow="0" w:lastRow="0" w:firstColumn="0" w:lastColumn="0" w:noHBand="0" w:noVBand="0"/>
    </w:tblPr>
    <w:tblGrid>
      <w:gridCol w:w="1701"/>
      <w:gridCol w:w="3969"/>
      <w:gridCol w:w="3969"/>
    </w:tblGrid>
    <w:tr w:rsidR="006E525E" w:rsidRPr="00382366" w:rsidTr="005F26BD">
      <w:trPr>
        <w:cantSplit/>
      </w:trPr>
      <w:tc>
        <w:tcPr>
          <w:tcW w:w="1701" w:type="dxa"/>
          <w:tcBorders>
            <w:top w:val="single" w:sz="12" w:space="0" w:color="auto"/>
          </w:tcBorders>
        </w:tcPr>
        <w:p w:rsidR="006E525E" w:rsidRPr="004E297E" w:rsidRDefault="006E525E" w:rsidP="006E525E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6E525E" w:rsidRPr="00271CDE" w:rsidRDefault="006E525E" w:rsidP="006E525E">
          <w:pPr>
            <w:spacing w:before="60" w:after="60"/>
            <w:rPr>
              <w:sz w:val="20"/>
            </w:rPr>
          </w:pPr>
          <w:r>
            <w:rPr>
              <w:sz w:val="20"/>
            </w:rPr>
            <w:t>Оскар</w:t>
          </w:r>
          <w:r w:rsidRPr="00271CDE">
            <w:rPr>
              <w:sz w:val="20"/>
            </w:rPr>
            <w:t xml:space="preserve"> </w:t>
          </w:r>
          <w:r>
            <w:rPr>
              <w:sz w:val="20"/>
            </w:rPr>
            <w:t>Леон</w:t>
          </w:r>
          <w:r w:rsidRPr="00271CDE">
            <w:rPr>
              <w:sz w:val="20"/>
            </w:rPr>
            <w:t xml:space="preserve"> (</w:t>
          </w:r>
          <w:r w:rsidRPr="002473F8">
            <w:rPr>
              <w:sz w:val="20"/>
              <w:lang w:val="es-ES"/>
            </w:rPr>
            <w:t>Oscar</w:t>
          </w:r>
          <w:r w:rsidRPr="00271CDE">
            <w:rPr>
              <w:sz w:val="20"/>
            </w:rPr>
            <w:t xml:space="preserve"> </w:t>
          </w:r>
          <w:r w:rsidRPr="002473F8">
            <w:rPr>
              <w:sz w:val="20"/>
              <w:lang w:val="es-ES"/>
            </w:rPr>
            <w:t>Le</w:t>
          </w:r>
          <w:r w:rsidRPr="00271CDE">
            <w:rPr>
              <w:sz w:val="20"/>
            </w:rPr>
            <w:t>ó</w:t>
          </w:r>
          <w:r w:rsidRPr="002473F8">
            <w:rPr>
              <w:sz w:val="20"/>
              <w:lang w:val="es-ES"/>
            </w:rPr>
            <w:t>n</w:t>
          </w:r>
          <w:r w:rsidRPr="00271CDE">
            <w:rPr>
              <w:sz w:val="20"/>
            </w:rPr>
            <w:t>)</w:t>
          </w:r>
          <w:r w:rsidRPr="00271CDE">
            <w:rPr>
              <w:sz w:val="20"/>
            </w:rPr>
            <w:br/>
          </w:r>
          <w:r>
            <w:rPr>
              <w:sz w:val="20"/>
            </w:rPr>
            <w:t>СИТЕЛ</w:t>
          </w:r>
          <w:r w:rsidRPr="00271CDE">
            <w:rPr>
              <w:sz w:val="20"/>
            </w:rPr>
            <w:br/>
          </w:r>
          <w:r>
            <w:rPr>
              <w:sz w:val="20"/>
            </w:rPr>
            <w:t>Вашингтон, О.К., США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6E525E" w:rsidRPr="008251BC" w:rsidRDefault="006E525E" w:rsidP="006E525E">
          <w:pPr>
            <w:spacing w:before="60" w:after="60"/>
            <w:rPr>
              <w:sz w:val="20"/>
            </w:rPr>
          </w:pPr>
          <w:r>
            <w:rPr>
              <w:sz w:val="20"/>
            </w:rPr>
            <w:t>Тел.:</w:t>
          </w:r>
          <w:r>
            <w:rPr>
              <w:sz w:val="20"/>
            </w:rPr>
            <w:tab/>
          </w:r>
          <w:r w:rsidRPr="003A20CC">
            <w:rPr>
              <w:sz w:val="20"/>
            </w:rPr>
            <w:t>+ 1 (202) 370-4713</w:t>
          </w:r>
          <w:r>
            <w:rPr>
              <w:sz w:val="20"/>
            </w:rPr>
            <w:br/>
            <w:t>Факс:</w:t>
          </w:r>
          <w:r>
            <w:rPr>
              <w:sz w:val="20"/>
            </w:rPr>
            <w:tab/>
          </w:r>
          <w:r w:rsidRPr="003A20CC">
            <w:rPr>
              <w:sz w:val="20"/>
            </w:rPr>
            <w:t>+ 1 (202) 458-6854</w:t>
          </w:r>
          <w:r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2473F8">
              <w:rPr>
                <w:rStyle w:val="Hyperlink"/>
                <w:sz w:val="20"/>
                <w:szCs w:val="18"/>
                <w:lang w:val="en-GB"/>
              </w:rPr>
              <w:t>citel</w:t>
            </w:r>
            <w:r w:rsidRPr="003A20CC">
              <w:rPr>
                <w:rStyle w:val="Hyperlink"/>
                <w:sz w:val="20"/>
                <w:szCs w:val="18"/>
              </w:rPr>
              <w:t>@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oas</w:t>
            </w:r>
            <w:r w:rsidRPr="003A20CC">
              <w:rPr>
                <w:rStyle w:val="Hyperlink"/>
                <w:sz w:val="20"/>
                <w:szCs w:val="18"/>
              </w:rPr>
              <w:t>.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org</w:t>
            </w:r>
          </w:hyperlink>
        </w:p>
      </w:tc>
    </w:tr>
  </w:tbl>
  <w:p w:rsidR="006E525E" w:rsidRPr="00361877" w:rsidRDefault="006E525E" w:rsidP="00F42BAB">
    <w:pPr>
      <w:pStyle w:val="Footer"/>
      <w:rPr>
        <w:sz w:val="10"/>
        <w:szCs w:val="1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C14B5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WTSA16/46(Add.17)-R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Blokhin, Boris">
    <w15:presenceInfo w15:providerId="AD" w15:userId="S-1-5-21-8740799-900759487-1415713722-35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666EE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465CF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5CE"/>
    <w:rsid w:val="00361877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C14B5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2FE4"/>
    <w:rsid w:val="00687F04"/>
    <w:rsid w:val="00687F81"/>
    <w:rsid w:val="00692C06"/>
    <w:rsid w:val="006A281B"/>
    <w:rsid w:val="006A6E9B"/>
    <w:rsid w:val="006D60C3"/>
    <w:rsid w:val="006E525E"/>
    <w:rsid w:val="007036B6"/>
    <w:rsid w:val="00730A90"/>
    <w:rsid w:val="00763F4F"/>
    <w:rsid w:val="00775720"/>
    <w:rsid w:val="007772E3"/>
    <w:rsid w:val="00777F17"/>
    <w:rsid w:val="007843F3"/>
    <w:rsid w:val="00794694"/>
    <w:rsid w:val="007A08B5"/>
    <w:rsid w:val="007A7F49"/>
    <w:rsid w:val="007F1E3A"/>
    <w:rsid w:val="008050BF"/>
    <w:rsid w:val="00811633"/>
    <w:rsid w:val="00812452"/>
    <w:rsid w:val="00872232"/>
    <w:rsid w:val="00872FC8"/>
    <w:rsid w:val="0087698B"/>
    <w:rsid w:val="008A16DC"/>
    <w:rsid w:val="008B07D5"/>
    <w:rsid w:val="008B43F2"/>
    <w:rsid w:val="008C3257"/>
    <w:rsid w:val="008E053E"/>
    <w:rsid w:val="00904AB6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0552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B1C4E"/>
    <w:rsid w:val="00AC66E6"/>
    <w:rsid w:val="00B0332B"/>
    <w:rsid w:val="00B20C28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E2D09"/>
    <w:rsid w:val="00EF7176"/>
    <w:rsid w:val="00F17CA4"/>
    <w:rsid w:val="00F42BAB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6E525E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AB1C4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1C4E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f830460-505a-482b-82c5-a79f754cedea">Documents Proposals Manager (DPM)</DPM_x0020_Author>
    <DPM_x0020_File_x0020_name xmlns="df830460-505a-482b-82c5-a79f754cedea">T13-WTSA.16-C-0046!A17!MSW-R</DPM_x0020_File_x0020_name>
    <DPM_x0020_Version xmlns="df830460-505a-482b-82c5-a79f754cedea">DPM_v2016.9.27.2_prod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f830460-505a-482b-82c5-a79f754cedea" targetNamespace="http://schemas.microsoft.com/office/2006/metadata/properties" ma:root="true" ma:fieldsID="d41af5c836d734370eb92e7ee5f83852" ns2:_="" ns3:_="">
    <xsd:import namespace="996b2e75-67fd-4955-a3b0-5ab9934cb50b"/>
    <xsd:import namespace="df830460-505a-482b-82c5-a79f754cede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0460-505a-482b-82c5-a79f754cede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df830460-505a-482b-82c5-a79f754cedea"/>
    <ds:schemaRef ds:uri="http://purl.org/dc/elements/1.1/"/>
    <ds:schemaRef ds:uri="http://purl.org/dc/terms/"/>
    <ds:schemaRef ds:uri="996b2e75-67fd-4955-a3b0-5ab9934cb50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f830460-505a-482b-82c5-a79f754ce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34EC8-FF64-4624-B46B-E016100B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1048</Words>
  <Characters>8662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T13-WTSA.16-C-0046!A17!MSW-R</vt:lpstr>
    </vt:vector>
  </TitlesOfParts>
  <Manager>General Secretariat - Pool</Manager>
  <Company>International Telecommunication Union (ITU)</Company>
  <LinksUpToDate>false</LinksUpToDate>
  <CharactersWithSpaces>9691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T13-WTSA.16-C-0046!A17!MSW-R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Maloletkova, Svetlana</cp:lastModifiedBy>
  <cp:revision>10</cp:revision>
  <cp:lastPrinted>2016-10-11T15:20:00Z</cp:lastPrinted>
  <dcterms:created xsi:type="dcterms:W3CDTF">2016-09-28T13:22:00Z</dcterms:created>
  <dcterms:modified xsi:type="dcterms:W3CDTF">2016-10-14T10:46:00Z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