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038CC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D0598A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0598A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D0598A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0598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D0598A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0598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4685CFF" w:rsidR="00FC313B" w:rsidRPr="00D0598A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D0598A">
        <w:rPr>
          <w:rFonts w:cstheme="minorHAnsi"/>
          <w:szCs w:val="22"/>
          <w:lang w:val="ru-RU"/>
        </w:rPr>
        <w:tab/>
        <w:t xml:space="preserve">Женева, </w:t>
      </w:r>
      <w:r w:rsidR="005D3A18" w:rsidRPr="00D0598A">
        <w:rPr>
          <w:rFonts w:cstheme="minorHAnsi"/>
          <w:szCs w:val="22"/>
          <w:lang w:val="ru-RU"/>
        </w:rPr>
        <w:t>29 марта</w:t>
      </w:r>
      <w:r w:rsidR="00A0602C" w:rsidRPr="00D0598A">
        <w:rPr>
          <w:rFonts w:cstheme="minorHAnsi"/>
          <w:szCs w:val="22"/>
          <w:lang w:val="ru-RU"/>
        </w:rPr>
        <w:t xml:space="preserve"> 2022</w:t>
      </w:r>
      <w:r w:rsidR="002A09AD" w:rsidRPr="00D0598A">
        <w:rPr>
          <w:rFonts w:cstheme="minorHAnsi"/>
          <w:szCs w:val="22"/>
          <w:lang w:val="ru-RU"/>
        </w:rPr>
        <w:t xml:space="preserve"> </w:t>
      </w:r>
      <w:r w:rsidR="00FC313B" w:rsidRPr="00D0598A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4484"/>
      </w:tblGrid>
      <w:tr w:rsidR="00D04060" w:rsidRPr="000038CC" w14:paraId="2549D792" w14:textId="77777777" w:rsidTr="0071603C">
        <w:trPr>
          <w:cantSplit/>
          <w:trHeight w:val="451"/>
        </w:trPr>
        <w:tc>
          <w:tcPr>
            <w:tcW w:w="1276" w:type="dxa"/>
          </w:tcPr>
          <w:p w14:paraId="2FA2F3E2" w14:textId="77777777" w:rsidR="00D04060" w:rsidRPr="00D0598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D0598A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D0598A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969" w:type="dxa"/>
          </w:tcPr>
          <w:p w14:paraId="6A1027B7" w14:textId="7E7B4AA3" w:rsidR="00AD1DE8" w:rsidRPr="00D0598A" w:rsidRDefault="00D04060" w:rsidP="0061064A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5D3A18" w:rsidRPr="00D0598A">
              <w:rPr>
                <w:rFonts w:cstheme="minorHAnsi"/>
                <w:b/>
                <w:bCs/>
                <w:szCs w:val="22"/>
                <w:lang w:val="ru-RU"/>
              </w:rPr>
              <w:t>005</w:t>
            </w: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D0598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D0598A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57DFF625" w:rsidR="00D04060" w:rsidRPr="00D0598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–</w:t>
            </w:r>
            <w:r w:rsidRPr="00D0598A">
              <w:rPr>
                <w:rFonts w:cstheme="minorHAnsi"/>
                <w:szCs w:val="22"/>
                <w:lang w:val="ru-RU"/>
              </w:rPr>
              <w:tab/>
              <w:t>Администрациям Государств –</w:t>
            </w:r>
            <w:r w:rsidR="007A2AD0" w:rsidRPr="00D0598A">
              <w:rPr>
                <w:rFonts w:cstheme="minorHAnsi"/>
                <w:szCs w:val="22"/>
                <w:lang w:val="ru-RU"/>
              </w:rPr>
              <w:t> </w:t>
            </w:r>
            <w:r w:rsidRPr="00D0598A">
              <w:rPr>
                <w:rFonts w:cstheme="minorHAnsi"/>
                <w:szCs w:val="22"/>
                <w:lang w:val="ru-RU"/>
              </w:rPr>
              <w:t>Членов Союза</w:t>
            </w:r>
          </w:p>
          <w:p w14:paraId="66911AAF" w14:textId="77777777" w:rsidR="00D04060" w:rsidRPr="00D0598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–</w:t>
            </w:r>
            <w:r w:rsidRPr="00D0598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D0598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–</w:t>
            </w:r>
            <w:r w:rsidRPr="00D0598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D0598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–</w:t>
            </w:r>
            <w:r w:rsidRPr="00D0598A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D0598A" w:rsidRDefault="00D04060" w:rsidP="00E8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D0598A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586F5B6A" w:rsidR="00D04060" w:rsidRPr="00D0598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–</w:t>
            </w:r>
            <w:r w:rsidRPr="00D0598A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D0598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–</w:t>
            </w:r>
            <w:r w:rsidRPr="00D0598A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7803A832" w:rsidR="00032111" w:rsidRPr="00D0598A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–</w:t>
            </w:r>
            <w:r w:rsidRPr="00D0598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D0598A" w14:paraId="1A10847C" w14:textId="77777777" w:rsidTr="0071603C">
        <w:trPr>
          <w:cantSplit/>
          <w:trHeight w:val="1368"/>
        </w:trPr>
        <w:tc>
          <w:tcPr>
            <w:tcW w:w="1276" w:type="dxa"/>
          </w:tcPr>
          <w:p w14:paraId="5BAA8E3C" w14:textId="4B1DD7FB" w:rsidR="00D04060" w:rsidRPr="00D0598A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Тел.:</w:t>
            </w:r>
            <w:r w:rsidRPr="00D0598A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D0598A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391F70A2" w14:textId="65E519F6" w:rsidR="00D04060" w:rsidRPr="00D0598A" w:rsidRDefault="00E8732E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D0598A">
              <w:rPr>
                <w:rFonts w:cstheme="minorHAnsi"/>
                <w:szCs w:val="22"/>
                <w:lang w:val="ru-RU"/>
              </w:rPr>
              <w:t>+41 22 730 6301</w:t>
            </w:r>
            <w:r w:rsidRPr="00D0598A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Pr="00D0598A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Pr="00D0598A">
                <w:rPr>
                  <w:rStyle w:val="Hyperlink"/>
                  <w:rFonts w:cstheme="minorHAnsi"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D0598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D0598A" w14:paraId="1BD1F42B" w14:textId="77777777" w:rsidTr="0071603C">
        <w:trPr>
          <w:cantSplit/>
          <w:trHeight w:val="1026"/>
        </w:trPr>
        <w:tc>
          <w:tcPr>
            <w:tcW w:w="1276" w:type="dxa"/>
          </w:tcPr>
          <w:p w14:paraId="098D182A" w14:textId="77777777" w:rsidR="00D04060" w:rsidRPr="00D0598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969" w:type="dxa"/>
          </w:tcPr>
          <w:p w14:paraId="04E4CA25" w14:textId="77777777" w:rsidR="00D04060" w:rsidRPr="00D0598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D0598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D0598A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53"/>
      </w:tblGrid>
      <w:tr w:rsidR="005F00E9" w:rsidRPr="000038CC" w14:paraId="404C089C" w14:textId="77777777" w:rsidTr="0071603C">
        <w:trPr>
          <w:cantSplit/>
          <w:trHeight w:val="574"/>
        </w:trPr>
        <w:tc>
          <w:tcPr>
            <w:tcW w:w="1276" w:type="dxa"/>
          </w:tcPr>
          <w:p w14:paraId="2ECD06C1" w14:textId="77777777" w:rsidR="005F00E9" w:rsidRPr="00D0598A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D0598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453" w:type="dxa"/>
          </w:tcPr>
          <w:p w14:paraId="0A88E1D3" w14:textId="615258C7" w:rsidR="005F00E9" w:rsidRPr="00D0598A" w:rsidRDefault="00E8732E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t xml:space="preserve">Цикл вебинаров </w:t>
            </w:r>
            <w:r w:rsidR="004243BD" w:rsidRPr="00D0598A">
              <w:rPr>
                <w:rFonts w:cstheme="minorHAnsi"/>
                <w:szCs w:val="22"/>
                <w:lang w:val="ru-RU"/>
              </w:rPr>
              <w:t>"</w:t>
            </w: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t>Цифровая трансформация городов и сообществ</w:t>
            </w:r>
            <w:r w:rsidR="004243BD" w:rsidRPr="00D0598A">
              <w:rPr>
                <w:rFonts w:cstheme="minorHAnsi"/>
                <w:szCs w:val="22"/>
                <w:lang w:val="ru-RU"/>
              </w:rPr>
              <w:t>"</w:t>
            </w:r>
            <w:r w:rsidR="005D3A18" w:rsidRPr="00D0598A">
              <w:rPr>
                <w:rFonts w:cstheme="minorHAnsi"/>
                <w:szCs w:val="22"/>
                <w:lang w:val="ru-RU"/>
              </w:rPr>
              <w:t>.</w:t>
            </w:r>
            <w:r w:rsidRPr="00D0598A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7A695D" w:rsidRPr="00D0598A">
              <w:rPr>
                <w:rFonts w:cstheme="minorHAnsi"/>
                <w:b/>
                <w:szCs w:val="22"/>
                <w:u w:val="single"/>
                <w:lang w:val="ru-RU" w:eastAsia="ko-KR"/>
              </w:rPr>
              <w:t>Новый вебинар</w:t>
            </w:r>
            <w:r w:rsidR="007A695D" w:rsidRPr="00D0598A">
              <w:rPr>
                <w:rFonts w:cstheme="minorHAnsi"/>
                <w:b/>
                <w:szCs w:val="22"/>
                <w:lang w:val="ru-RU" w:eastAsia="ko-KR"/>
              </w:rPr>
              <w:t xml:space="preserve"> </w:t>
            </w:r>
            <w:r w:rsidR="00772BC7" w:rsidRPr="00D0598A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5D3A18" w:rsidRPr="00D0598A">
              <w:rPr>
                <w:rFonts w:cstheme="minorHAnsi"/>
                <w:b/>
                <w:szCs w:val="22"/>
                <w:lang w:val="ru-RU" w:eastAsia="ko-KR"/>
              </w:rPr>
              <w:t xml:space="preserve">Платформы </w:t>
            </w:r>
            <w:r w:rsidR="005D3A18" w:rsidRPr="00D0598A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5D3A18" w:rsidRPr="00D0598A">
              <w:rPr>
                <w:rFonts w:cstheme="minorHAnsi"/>
                <w:b/>
                <w:szCs w:val="22"/>
                <w:lang w:val="ru-RU" w:eastAsia="ko-KR"/>
              </w:rPr>
              <w:t>умных</w:t>
            </w:r>
            <w:r w:rsidR="005D3A18" w:rsidRPr="00D0598A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5D3A18" w:rsidRPr="00D0598A">
              <w:rPr>
                <w:rFonts w:cstheme="minorHAnsi"/>
                <w:b/>
                <w:szCs w:val="22"/>
                <w:lang w:val="ru-RU" w:eastAsia="ko-KR"/>
              </w:rPr>
              <w:t xml:space="preserve"> городов для комплексного управления в </w:t>
            </w:r>
            <w:r w:rsidR="005D3A18" w:rsidRPr="00D0598A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5D3A18" w:rsidRPr="00D0598A">
              <w:rPr>
                <w:rFonts w:cstheme="minorHAnsi"/>
                <w:b/>
                <w:szCs w:val="22"/>
                <w:lang w:val="ru-RU" w:eastAsia="ko-KR"/>
              </w:rPr>
              <w:t>умных</w:t>
            </w:r>
            <w:r w:rsidR="005D3A18" w:rsidRPr="00D0598A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5D3A18" w:rsidRPr="00D0598A">
              <w:rPr>
                <w:rFonts w:cstheme="minorHAnsi"/>
                <w:b/>
                <w:szCs w:val="22"/>
                <w:lang w:val="ru-RU" w:eastAsia="ko-KR"/>
              </w:rPr>
              <w:t xml:space="preserve"> устойчивых городах</w:t>
            </w:r>
            <w:r w:rsidR="005D3A18" w:rsidRPr="00D0598A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4243BD" w:rsidRPr="00D0598A">
              <w:rPr>
                <w:rFonts w:cstheme="minorHAnsi"/>
                <w:b/>
                <w:szCs w:val="22"/>
                <w:lang w:val="ru-RU" w:eastAsia="ko-KR"/>
              </w:rPr>
              <w:t xml:space="preserve">, </w:t>
            </w:r>
            <w:r w:rsidR="001C5E60" w:rsidRPr="00D0598A">
              <w:rPr>
                <w:rFonts w:cstheme="minorHAnsi"/>
                <w:b/>
                <w:szCs w:val="22"/>
                <w:lang w:val="ru-RU" w:eastAsia="ko-KR"/>
              </w:rPr>
              <w:t>2</w:t>
            </w:r>
            <w:r w:rsidR="005D3A18" w:rsidRPr="00D0598A">
              <w:rPr>
                <w:rFonts w:cstheme="minorHAnsi"/>
                <w:b/>
                <w:szCs w:val="22"/>
                <w:lang w:val="ru-RU" w:eastAsia="ko-KR"/>
              </w:rPr>
              <w:t>8 апреля</w:t>
            </w:r>
            <w:r w:rsidR="004243BD" w:rsidRPr="00D0598A">
              <w:rPr>
                <w:rFonts w:cstheme="minorHAnsi"/>
                <w:b/>
                <w:szCs w:val="22"/>
                <w:lang w:val="ru-RU" w:eastAsia="ko-KR"/>
              </w:rPr>
              <w:t xml:space="preserve"> 2022 г</w:t>
            </w:r>
            <w:r w:rsidR="005D3A18" w:rsidRPr="00D0598A">
              <w:rPr>
                <w:rFonts w:cstheme="minorHAnsi"/>
                <w:b/>
                <w:szCs w:val="22"/>
                <w:lang w:val="ru-RU" w:eastAsia="ko-KR"/>
              </w:rPr>
              <w:t>ода</w:t>
            </w:r>
          </w:p>
        </w:tc>
      </w:tr>
    </w:tbl>
    <w:p w14:paraId="3FF321E9" w14:textId="0626C1F5" w:rsidR="001D2164" w:rsidRPr="00D0598A" w:rsidRDefault="001D2164" w:rsidP="008A2E17">
      <w:pPr>
        <w:pStyle w:val="Normalaftertitle"/>
        <w:spacing w:before="360"/>
        <w:rPr>
          <w:rFonts w:cstheme="minorHAnsi"/>
          <w:szCs w:val="22"/>
          <w:lang w:val="ru-RU"/>
        </w:rPr>
      </w:pPr>
      <w:r w:rsidRPr="00D0598A">
        <w:rPr>
          <w:rFonts w:cstheme="minorHAnsi"/>
          <w:szCs w:val="22"/>
          <w:lang w:val="ru-RU"/>
        </w:rPr>
        <w:t>Уважаемая госпожа,</w:t>
      </w:r>
      <w:r w:rsidRPr="00D0598A">
        <w:rPr>
          <w:rFonts w:cstheme="minorHAnsi"/>
          <w:szCs w:val="22"/>
          <w:lang w:val="ru-RU"/>
        </w:rPr>
        <w:br/>
        <w:t>уважаемый господин,</w:t>
      </w:r>
    </w:p>
    <w:p w14:paraId="2845C141" w14:textId="5115BA00" w:rsidR="004243BD" w:rsidRPr="00D0598A" w:rsidRDefault="004243BD" w:rsidP="0071603C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D0598A">
        <w:rPr>
          <w:rFonts w:cstheme="minorHAnsi"/>
          <w:bCs/>
          <w:szCs w:val="22"/>
          <w:lang w:val="ru-RU"/>
        </w:rPr>
        <w:t>1</w:t>
      </w:r>
      <w:r w:rsidRPr="00D0598A">
        <w:rPr>
          <w:rFonts w:cstheme="minorHAnsi"/>
          <w:szCs w:val="22"/>
          <w:lang w:val="ru-RU"/>
        </w:rPr>
        <w:tab/>
      </w:r>
      <w:r w:rsidR="00772BC7" w:rsidRPr="00D0598A">
        <w:rPr>
          <w:rFonts w:cstheme="minorHAnsi"/>
          <w:szCs w:val="22"/>
          <w:lang w:val="ru-RU"/>
        </w:rPr>
        <w:t>Имею честь</w:t>
      </w:r>
      <w:r w:rsidR="007A695D" w:rsidRPr="00D0598A">
        <w:rPr>
          <w:rFonts w:cstheme="minorHAnsi"/>
          <w:szCs w:val="22"/>
          <w:lang w:val="ru-RU"/>
        </w:rPr>
        <w:t xml:space="preserve"> сообщить, что Международный союз электросвязи (МСЭ) организует дополнительный вебинар в цикле вебинаров "</w:t>
      </w:r>
      <w:r w:rsidR="007A695D" w:rsidRPr="00D0598A">
        <w:rPr>
          <w:rFonts w:cstheme="minorHAnsi"/>
          <w:b/>
          <w:bCs/>
          <w:szCs w:val="22"/>
          <w:lang w:val="ru-RU"/>
        </w:rPr>
        <w:t>Цифровая трансформация городов и сообществ</w:t>
      </w:r>
      <w:r w:rsidR="007A695D" w:rsidRPr="00D0598A">
        <w:rPr>
          <w:rFonts w:cstheme="minorHAnsi"/>
          <w:szCs w:val="22"/>
          <w:lang w:val="ru-RU"/>
        </w:rPr>
        <w:t>", которы</w:t>
      </w:r>
      <w:r w:rsidR="00772BC7" w:rsidRPr="00D0598A">
        <w:rPr>
          <w:rFonts w:cstheme="minorHAnsi"/>
          <w:szCs w:val="22"/>
          <w:lang w:val="ru-RU"/>
        </w:rPr>
        <w:t>е проводятся с целью</w:t>
      </w:r>
      <w:r w:rsidR="007A695D" w:rsidRPr="00D0598A">
        <w:rPr>
          <w:rFonts w:cstheme="minorHAnsi"/>
          <w:szCs w:val="22"/>
          <w:lang w:val="ru-RU"/>
        </w:rPr>
        <w:t xml:space="preserve"> обсужд</w:t>
      </w:r>
      <w:r w:rsidR="00772BC7" w:rsidRPr="00D0598A">
        <w:rPr>
          <w:rFonts w:cstheme="minorHAnsi"/>
          <w:szCs w:val="22"/>
          <w:lang w:val="ru-RU"/>
        </w:rPr>
        <w:t>ения</w:t>
      </w:r>
      <w:r w:rsidR="007A695D" w:rsidRPr="00D0598A">
        <w:rPr>
          <w:rFonts w:cstheme="minorHAnsi"/>
          <w:szCs w:val="22"/>
          <w:lang w:val="ru-RU"/>
        </w:rPr>
        <w:t xml:space="preserve"> возникающи</w:t>
      </w:r>
      <w:r w:rsidR="00772BC7" w:rsidRPr="00D0598A">
        <w:rPr>
          <w:rFonts w:cstheme="minorHAnsi"/>
          <w:szCs w:val="22"/>
          <w:lang w:val="ru-RU"/>
        </w:rPr>
        <w:t>х</w:t>
      </w:r>
      <w:r w:rsidR="007A695D" w:rsidRPr="00D0598A">
        <w:rPr>
          <w:rFonts w:cstheme="minorHAnsi"/>
          <w:szCs w:val="22"/>
          <w:lang w:val="ru-RU"/>
        </w:rPr>
        <w:t xml:space="preserve"> тем, связанны</w:t>
      </w:r>
      <w:r w:rsidR="00772BC7" w:rsidRPr="00D0598A">
        <w:rPr>
          <w:rFonts w:cstheme="minorHAnsi"/>
          <w:szCs w:val="22"/>
          <w:lang w:val="ru-RU"/>
        </w:rPr>
        <w:t>х</w:t>
      </w:r>
      <w:r w:rsidR="007A695D" w:rsidRPr="00D0598A">
        <w:rPr>
          <w:rFonts w:cstheme="minorHAnsi"/>
          <w:szCs w:val="22"/>
          <w:lang w:val="ru-RU"/>
        </w:rPr>
        <w:t xml:space="preserve"> с цифровой трансформацией</w:t>
      </w:r>
      <w:r w:rsidR="00772BC7" w:rsidRPr="00D0598A">
        <w:rPr>
          <w:rFonts w:cstheme="minorHAnsi"/>
          <w:szCs w:val="22"/>
          <w:lang w:val="ru-RU"/>
        </w:rPr>
        <w:t>,</w:t>
      </w:r>
      <w:r w:rsidR="007A695D" w:rsidRPr="00D0598A">
        <w:rPr>
          <w:rFonts w:cstheme="minorHAnsi"/>
          <w:szCs w:val="22"/>
          <w:lang w:val="ru-RU"/>
        </w:rPr>
        <w:t xml:space="preserve"> содейств</w:t>
      </w:r>
      <w:r w:rsidR="00772BC7" w:rsidRPr="00D0598A">
        <w:rPr>
          <w:rFonts w:cstheme="minorHAnsi"/>
          <w:szCs w:val="22"/>
          <w:lang w:val="ru-RU"/>
        </w:rPr>
        <w:t>ия</w:t>
      </w:r>
      <w:r w:rsidR="007A695D" w:rsidRPr="00D0598A">
        <w:rPr>
          <w:rFonts w:cstheme="minorHAnsi"/>
          <w:szCs w:val="22"/>
          <w:lang w:val="ru-RU"/>
        </w:rPr>
        <w:t xml:space="preserve"> сотрудничеству между заинтересованными сторонами, занимающимися проблематикой городов, а также исследова</w:t>
      </w:r>
      <w:r w:rsidR="00772BC7" w:rsidRPr="00D0598A">
        <w:rPr>
          <w:rFonts w:cstheme="minorHAnsi"/>
          <w:szCs w:val="22"/>
          <w:lang w:val="ru-RU"/>
        </w:rPr>
        <w:t>ния</w:t>
      </w:r>
      <w:r w:rsidR="007A695D" w:rsidRPr="00D0598A">
        <w:rPr>
          <w:rFonts w:cstheme="minorHAnsi"/>
          <w:szCs w:val="22"/>
          <w:lang w:val="ru-RU"/>
        </w:rPr>
        <w:t xml:space="preserve"> рол</w:t>
      </w:r>
      <w:r w:rsidR="00772BC7" w:rsidRPr="00D0598A">
        <w:rPr>
          <w:rFonts w:cstheme="minorHAnsi"/>
          <w:szCs w:val="22"/>
          <w:lang w:val="ru-RU"/>
        </w:rPr>
        <w:t>и</w:t>
      </w:r>
      <w:r w:rsidR="007A695D" w:rsidRPr="00D0598A">
        <w:rPr>
          <w:rFonts w:cstheme="minorHAnsi"/>
          <w:szCs w:val="22"/>
          <w:lang w:val="ru-RU"/>
        </w:rPr>
        <w:t xml:space="preserve"> стандартизации в этом процессе. </w:t>
      </w:r>
      <w:r w:rsidR="00772BC7" w:rsidRPr="00D0598A">
        <w:rPr>
          <w:rFonts w:cstheme="minorHAnsi"/>
          <w:szCs w:val="22"/>
          <w:lang w:val="ru-RU"/>
        </w:rPr>
        <w:t xml:space="preserve">Этот цикл </w:t>
      </w:r>
      <w:r w:rsidR="007A695D" w:rsidRPr="00D0598A">
        <w:rPr>
          <w:rFonts w:cstheme="minorHAnsi"/>
          <w:szCs w:val="22"/>
          <w:lang w:val="ru-RU"/>
        </w:rPr>
        <w:t>стан</w:t>
      </w:r>
      <w:r w:rsidR="00772BC7" w:rsidRPr="00D0598A">
        <w:rPr>
          <w:rFonts w:cstheme="minorHAnsi"/>
          <w:szCs w:val="22"/>
          <w:lang w:val="ru-RU"/>
        </w:rPr>
        <w:t>е</w:t>
      </w:r>
      <w:r w:rsidR="007A695D" w:rsidRPr="00D0598A">
        <w:rPr>
          <w:rFonts w:cstheme="minorHAnsi"/>
          <w:szCs w:val="22"/>
          <w:lang w:val="ru-RU"/>
        </w:rPr>
        <w:t xml:space="preserve">т </w:t>
      </w:r>
      <w:r w:rsidR="00772BC7" w:rsidRPr="00D0598A">
        <w:rPr>
          <w:rFonts w:cstheme="minorHAnsi"/>
          <w:szCs w:val="22"/>
          <w:lang w:val="ru-RU"/>
        </w:rPr>
        <w:t xml:space="preserve">также </w:t>
      </w:r>
      <w:r w:rsidR="007A695D" w:rsidRPr="00D0598A">
        <w:rPr>
          <w:rFonts w:cstheme="minorHAnsi"/>
          <w:szCs w:val="22"/>
          <w:lang w:val="ru-RU"/>
        </w:rPr>
        <w:t xml:space="preserve">новой </w:t>
      </w:r>
      <w:r w:rsidR="00772BC7" w:rsidRPr="00D0598A">
        <w:rPr>
          <w:rFonts w:cstheme="minorHAnsi"/>
          <w:szCs w:val="22"/>
          <w:lang w:val="ru-RU"/>
        </w:rPr>
        <w:t>платформой</w:t>
      </w:r>
      <w:r w:rsidR="007A695D" w:rsidRPr="00D0598A">
        <w:rPr>
          <w:rFonts w:cstheme="minorHAnsi"/>
          <w:szCs w:val="22"/>
          <w:lang w:val="ru-RU"/>
        </w:rPr>
        <w:t xml:space="preserve"> для </w:t>
      </w:r>
      <w:r w:rsidR="00772BC7" w:rsidRPr="00D0598A">
        <w:rPr>
          <w:rFonts w:cstheme="minorHAnsi"/>
          <w:szCs w:val="22"/>
          <w:lang w:val="ru-RU"/>
        </w:rPr>
        <w:t>освещения</w:t>
      </w:r>
      <w:r w:rsidR="007A695D" w:rsidRPr="00D0598A">
        <w:rPr>
          <w:rFonts w:cstheme="minorHAnsi"/>
          <w:szCs w:val="22"/>
          <w:lang w:val="ru-RU"/>
        </w:rPr>
        <w:t xml:space="preserve"> </w:t>
      </w:r>
      <w:r w:rsidR="00772BC7" w:rsidRPr="00D0598A">
        <w:rPr>
          <w:rFonts w:cstheme="minorHAnsi"/>
          <w:szCs w:val="22"/>
          <w:lang w:val="ru-RU"/>
        </w:rPr>
        <w:t xml:space="preserve">актуальной </w:t>
      </w:r>
      <w:r w:rsidR="007A695D" w:rsidRPr="00D0598A">
        <w:rPr>
          <w:rFonts w:cstheme="minorHAnsi"/>
          <w:szCs w:val="22"/>
          <w:lang w:val="ru-RU"/>
        </w:rPr>
        <w:t>деятельности</w:t>
      </w:r>
      <w:r w:rsidR="00772BC7" w:rsidRPr="00D0598A">
        <w:rPr>
          <w:rFonts w:cstheme="minorHAnsi"/>
          <w:szCs w:val="22"/>
          <w:lang w:val="ru-RU"/>
        </w:rPr>
        <w:t xml:space="preserve"> и результатов</w:t>
      </w:r>
      <w:r w:rsidR="007A695D" w:rsidRPr="00D0598A">
        <w:rPr>
          <w:rFonts w:cstheme="minorHAnsi"/>
          <w:szCs w:val="22"/>
          <w:lang w:val="ru-RU"/>
        </w:rPr>
        <w:t xml:space="preserve"> </w:t>
      </w:r>
      <w:hyperlink r:id="rId10" w:history="1">
        <w:r w:rsidRPr="00D0598A">
          <w:rPr>
            <w:rStyle w:val="Hyperlink"/>
            <w:rFonts w:cstheme="minorHAnsi"/>
            <w:szCs w:val="22"/>
            <w:lang w:val="ru-RU"/>
          </w:rPr>
          <w:t>20</w:t>
        </w:r>
        <w:r w:rsidR="007A2AD0" w:rsidRPr="00D0598A">
          <w:rPr>
            <w:rStyle w:val="Hyperlink"/>
            <w:rFonts w:cstheme="minorHAnsi"/>
            <w:szCs w:val="22"/>
            <w:lang w:val="ru-RU"/>
          </w:rPr>
          <w:noBreakHyphen/>
        </w:r>
        <w:r w:rsidRPr="00D0598A">
          <w:rPr>
            <w:rStyle w:val="Hyperlink"/>
            <w:rFonts w:cstheme="minorHAnsi"/>
            <w:szCs w:val="22"/>
            <w:lang w:val="ru-RU"/>
          </w:rPr>
          <w:t>й</w:t>
        </w:r>
        <w:r w:rsidR="007A2AD0" w:rsidRPr="00D0598A">
          <w:rPr>
            <w:rStyle w:val="Hyperlink"/>
            <w:rFonts w:cstheme="minorHAnsi"/>
            <w:szCs w:val="22"/>
            <w:lang w:val="ru-RU"/>
          </w:rPr>
          <w:t> </w:t>
        </w:r>
        <w:r w:rsidRPr="00D0598A">
          <w:rPr>
            <w:rStyle w:val="Hyperlink"/>
            <w:rFonts w:cstheme="minorHAnsi"/>
            <w:szCs w:val="22"/>
            <w:lang w:val="ru-RU"/>
          </w:rPr>
          <w:t>Исследовательской комиссии МСЭ-Т "Интернет вещей (</w:t>
        </w:r>
        <w:proofErr w:type="spellStart"/>
        <w:r w:rsidRPr="00D0598A">
          <w:rPr>
            <w:rStyle w:val="Hyperlink"/>
            <w:rFonts w:cstheme="minorHAnsi"/>
            <w:szCs w:val="22"/>
            <w:lang w:val="ru-RU"/>
          </w:rPr>
          <w:t>IoT</w:t>
        </w:r>
        <w:proofErr w:type="spellEnd"/>
        <w:r w:rsidRPr="00D0598A">
          <w:rPr>
            <w:rStyle w:val="Hyperlink"/>
            <w:rFonts w:cstheme="minorHAnsi"/>
            <w:szCs w:val="22"/>
            <w:lang w:val="ru-RU"/>
          </w:rPr>
          <w:t xml:space="preserve">) и </w:t>
        </w:r>
        <w:proofErr w:type="gramStart"/>
        <w:r w:rsidRPr="00D0598A">
          <w:rPr>
            <w:rStyle w:val="Hyperlink"/>
            <w:rFonts w:cstheme="minorHAnsi"/>
            <w:szCs w:val="22"/>
            <w:lang w:val="ru-RU"/>
          </w:rPr>
          <w:t>"умные" города</w:t>
        </w:r>
        <w:proofErr w:type="gramEnd"/>
        <w:r w:rsidRPr="00D0598A">
          <w:rPr>
            <w:rStyle w:val="Hyperlink"/>
            <w:rFonts w:cstheme="minorHAnsi"/>
            <w:szCs w:val="22"/>
            <w:lang w:val="ru-RU"/>
          </w:rPr>
          <w:t xml:space="preserve"> и</w:t>
        </w:r>
        <w:r w:rsidR="008A2E17" w:rsidRPr="00D0598A">
          <w:rPr>
            <w:rStyle w:val="Hyperlink"/>
            <w:rFonts w:cstheme="minorHAnsi"/>
            <w:szCs w:val="22"/>
            <w:lang w:val="ru-RU"/>
          </w:rPr>
          <w:t> </w:t>
        </w:r>
        <w:r w:rsidRPr="00D0598A">
          <w:rPr>
            <w:rStyle w:val="Hyperlink"/>
            <w:rFonts w:cstheme="minorHAnsi"/>
            <w:szCs w:val="22"/>
            <w:lang w:val="ru-RU"/>
          </w:rPr>
          <w:t>сообщества (SC&amp;C)"</w:t>
        </w:r>
      </w:hyperlink>
      <w:r w:rsidRPr="00D0598A">
        <w:rPr>
          <w:rFonts w:cstheme="minorHAnsi"/>
          <w:szCs w:val="22"/>
          <w:lang w:val="ru-RU"/>
        </w:rPr>
        <w:t>.</w:t>
      </w:r>
    </w:p>
    <w:p w14:paraId="1713B594" w14:textId="40D7C186" w:rsidR="004243BD" w:rsidRPr="00D0598A" w:rsidRDefault="007E0F8D" w:rsidP="0071603C">
      <w:pPr>
        <w:jc w:val="both"/>
        <w:rPr>
          <w:rFonts w:cstheme="minorHAnsi"/>
          <w:spacing w:val="-2"/>
          <w:szCs w:val="22"/>
          <w:lang w:val="ru-RU"/>
        </w:rPr>
      </w:pPr>
      <w:r w:rsidRPr="00D0598A">
        <w:rPr>
          <w:rFonts w:cstheme="minorHAnsi"/>
          <w:spacing w:val="-2"/>
          <w:szCs w:val="22"/>
          <w:lang w:val="ru-RU"/>
        </w:rPr>
        <w:t>Данный</w:t>
      </w:r>
      <w:r w:rsidR="00A21370" w:rsidRPr="00D0598A">
        <w:rPr>
          <w:rFonts w:cstheme="minorHAnsi"/>
          <w:spacing w:val="-2"/>
          <w:szCs w:val="22"/>
          <w:lang w:val="ru-RU"/>
        </w:rPr>
        <w:t xml:space="preserve"> вебинар, посвященный теме </w:t>
      </w:r>
      <w:r w:rsidR="006269C7" w:rsidRPr="00D0598A">
        <w:rPr>
          <w:rFonts w:cstheme="minorHAnsi"/>
          <w:bCs/>
          <w:spacing w:val="-2"/>
          <w:szCs w:val="22"/>
          <w:lang w:val="ru-RU" w:eastAsia="ko-KR"/>
        </w:rPr>
        <w:t>"</w:t>
      </w:r>
      <w:r w:rsidR="006269C7" w:rsidRPr="00D0598A">
        <w:rPr>
          <w:rFonts w:cstheme="minorHAnsi"/>
          <w:b/>
          <w:spacing w:val="-2"/>
          <w:szCs w:val="22"/>
          <w:lang w:val="ru-RU" w:eastAsia="ko-KR"/>
        </w:rPr>
        <w:t xml:space="preserve">Платформы </w:t>
      </w:r>
      <w:r w:rsidR="006269C7" w:rsidRPr="00D0598A">
        <w:rPr>
          <w:rFonts w:cstheme="minorHAnsi"/>
          <w:bCs/>
          <w:spacing w:val="-2"/>
          <w:szCs w:val="22"/>
          <w:lang w:val="ru-RU" w:eastAsia="ko-KR"/>
        </w:rPr>
        <w:t>"</w:t>
      </w:r>
      <w:r w:rsidR="006269C7" w:rsidRPr="00D0598A">
        <w:rPr>
          <w:rFonts w:cstheme="minorHAnsi"/>
          <w:b/>
          <w:spacing w:val="-2"/>
          <w:szCs w:val="22"/>
          <w:lang w:val="ru-RU" w:eastAsia="ko-KR"/>
        </w:rPr>
        <w:t>умных</w:t>
      </w:r>
      <w:r w:rsidR="006269C7" w:rsidRPr="00D0598A">
        <w:rPr>
          <w:rFonts w:cstheme="minorHAnsi"/>
          <w:bCs/>
          <w:spacing w:val="-2"/>
          <w:szCs w:val="22"/>
          <w:lang w:val="ru-RU" w:eastAsia="ko-KR"/>
        </w:rPr>
        <w:t>"</w:t>
      </w:r>
      <w:r w:rsidR="006269C7" w:rsidRPr="00D0598A">
        <w:rPr>
          <w:rFonts w:cstheme="minorHAnsi"/>
          <w:b/>
          <w:spacing w:val="-2"/>
          <w:szCs w:val="22"/>
          <w:lang w:val="ru-RU" w:eastAsia="ko-KR"/>
        </w:rPr>
        <w:t xml:space="preserve"> городов для комплексного управления в </w:t>
      </w:r>
      <w:r w:rsidR="006269C7" w:rsidRPr="00D0598A">
        <w:rPr>
          <w:rFonts w:cstheme="minorHAnsi"/>
          <w:bCs/>
          <w:spacing w:val="-2"/>
          <w:szCs w:val="22"/>
          <w:lang w:val="ru-RU" w:eastAsia="ko-KR"/>
        </w:rPr>
        <w:t>"</w:t>
      </w:r>
      <w:r w:rsidR="006269C7" w:rsidRPr="00D0598A">
        <w:rPr>
          <w:rFonts w:cstheme="minorHAnsi"/>
          <w:b/>
          <w:spacing w:val="-2"/>
          <w:szCs w:val="22"/>
          <w:lang w:val="ru-RU" w:eastAsia="ko-KR"/>
        </w:rPr>
        <w:t>умных</w:t>
      </w:r>
      <w:r w:rsidR="006269C7" w:rsidRPr="00D0598A">
        <w:rPr>
          <w:rFonts w:cstheme="minorHAnsi"/>
          <w:bCs/>
          <w:spacing w:val="-2"/>
          <w:szCs w:val="22"/>
          <w:lang w:val="ru-RU" w:eastAsia="ko-KR"/>
        </w:rPr>
        <w:t>"</w:t>
      </w:r>
      <w:r w:rsidR="006269C7" w:rsidRPr="00D0598A">
        <w:rPr>
          <w:rFonts w:cstheme="minorHAnsi"/>
          <w:b/>
          <w:spacing w:val="-2"/>
          <w:szCs w:val="22"/>
          <w:lang w:val="ru-RU" w:eastAsia="ko-KR"/>
        </w:rPr>
        <w:t xml:space="preserve"> устойчивых городах</w:t>
      </w:r>
      <w:r w:rsidR="006269C7" w:rsidRPr="00D0598A">
        <w:rPr>
          <w:rFonts w:cstheme="minorHAnsi"/>
          <w:bCs/>
          <w:spacing w:val="-2"/>
          <w:szCs w:val="22"/>
          <w:lang w:val="ru-RU" w:eastAsia="ko-KR"/>
        </w:rPr>
        <w:t>"</w:t>
      </w:r>
      <w:r w:rsidR="00A21370" w:rsidRPr="00D0598A">
        <w:rPr>
          <w:rFonts w:cstheme="minorHAnsi"/>
          <w:spacing w:val="-2"/>
          <w:szCs w:val="22"/>
          <w:lang w:val="ru-RU"/>
        </w:rPr>
        <w:t xml:space="preserve">, будет </w:t>
      </w:r>
      <w:r w:rsidR="00772BC7" w:rsidRPr="00D0598A">
        <w:rPr>
          <w:rFonts w:cstheme="minorHAnsi"/>
          <w:spacing w:val="-2"/>
          <w:szCs w:val="22"/>
          <w:lang w:val="ru-RU"/>
        </w:rPr>
        <w:t>проведен</w:t>
      </w:r>
      <w:r w:rsidR="00A21370" w:rsidRPr="00D0598A">
        <w:rPr>
          <w:rFonts w:cstheme="minorHAnsi"/>
          <w:spacing w:val="-2"/>
          <w:szCs w:val="22"/>
          <w:lang w:val="ru-RU"/>
        </w:rPr>
        <w:t xml:space="preserve"> </w:t>
      </w:r>
      <w:r w:rsidR="00F24FA1" w:rsidRPr="00D0598A">
        <w:rPr>
          <w:rFonts w:cstheme="minorHAnsi"/>
          <w:spacing w:val="-2"/>
          <w:szCs w:val="22"/>
          <w:lang w:val="ru-RU"/>
        </w:rPr>
        <w:t xml:space="preserve">в </w:t>
      </w:r>
      <w:r w:rsidR="00A21370" w:rsidRPr="00D0598A">
        <w:rPr>
          <w:rFonts w:cstheme="minorHAnsi"/>
          <w:spacing w:val="-2"/>
          <w:szCs w:val="22"/>
          <w:lang w:val="ru-RU"/>
        </w:rPr>
        <w:t>виртуально</w:t>
      </w:r>
      <w:r w:rsidR="00F24FA1" w:rsidRPr="00D0598A">
        <w:rPr>
          <w:rFonts w:cstheme="minorHAnsi"/>
          <w:spacing w:val="-2"/>
          <w:szCs w:val="22"/>
          <w:lang w:val="ru-RU"/>
        </w:rPr>
        <w:t>м формате</w:t>
      </w:r>
      <w:r w:rsidR="00A21370" w:rsidRPr="00D0598A">
        <w:rPr>
          <w:rFonts w:cstheme="minorHAnsi"/>
          <w:spacing w:val="-2"/>
          <w:szCs w:val="22"/>
          <w:lang w:val="ru-RU"/>
        </w:rPr>
        <w:t xml:space="preserve"> </w:t>
      </w:r>
      <w:r w:rsidR="00EE5EAA" w:rsidRPr="00D0598A">
        <w:rPr>
          <w:rFonts w:cstheme="minorHAnsi"/>
          <w:b/>
          <w:bCs/>
          <w:spacing w:val="-2"/>
          <w:szCs w:val="22"/>
          <w:lang w:val="ru-RU"/>
        </w:rPr>
        <w:t>2</w:t>
      </w:r>
      <w:r w:rsidR="006269C7" w:rsidRPr="00D0598A">
        <w:rPr>
          <w:rFonts w:cstheme="minorHAnsi"/>
          <w:b/>
          <w:bCs/>
          <w:spacing w:val="-2"/>
          <w:szCs w:val="22"/>
          <w:lang w:val="ru-RU"/>
        </w:rPr>
        <w:t>8</w:t>
      </w:r>
      <w:r w:rsidR="00772BC7" w:rsidRPr="00D0598A">
        <w:rPr>
          <w:rFonts w:cstheme="minorHAnsi"/>
          <w:b/>
          <w:bCs/>
          <w:spacing w:val="-2"/>
          <w:szCs w:val="22"/>
          <w:lang w:val="ru-RU"/>
        </w:rPr>
        <w:t> </w:t>
      </w:r>
      <w:r w:rsidR="006269C7" w:rsidRPr="00D0598A">
        <w:rPr>
          <w:rFonts w:cstheme="minorHAnsi"/>
          <w:b/>
          <w:bCs/>
          <w:spacing w:val="-2"/>
          <w:szCs w:val="22"/>
          <w:lang w:val="ru-RU"/>
        </w:rPr>
        <w:t>апреля</w:t>
      </w:r>
      <w:r w:rsidR="00A21370" w:rsidRPr="00D0598A">
        <w:rPr>
          <w:rFonts w:cstheme="minorHAnsi"/>
          <w:b/>
          <w:bCs/>
          <w:spacing w:val="-2"/>
          <w:szCs w:val="22"/>
          <w:lang w:val="ru-RU"/>
        </w:rPr>
        <w:t xml:space="preserve"> 2022</w:t>
      </w:r>
      <w:r w:rsidR="00772BC7" w:rsidRPr="00D0598A">
        <w:rPr>
          <w:rFonts w:cstheme="minorHAnsi"/>
          <w:b/>
          <w:bCs/>
          <w:spacing w:val="-2"/>
          <w:szCs w:val="22"/>
          <w:lang w:val="ru-RU"/>
        </w:rPr>
        <w:t> </w:t>
      </w:r>
      <w:r w:rsidR="00A21370" w:rsidRPr="00D0598A">
        <w:rPr>
          <w:rFonts w:cstheme="minorHAnsi"/>
          <w:b/>
          <w:bCs/>
          <w:spacing w:val="-2"/>
          <w:szCs w:val="22"/>
          <w:lang w:val="ru-RU"/>
        </w:rPr>
        <w:t>года</w:t>
      </w:r>
      <w:r w:rsidR="00A21370" w:rsidRPr="00D0598A">
        <w:rPr>
          <w:rFonts w:cstheme="minorHAnsi"/>
          <w:spacing w:val="-2"/>
          <w:szCs w:val="22"/>
          <w:lang w:val="ru-RU"/>
        </w:rPr>
        <w:t xml:space="preserve"> с</w:t>
      </w:r>
      <w:r w:rsidR="006269C7" w:rsidRPr="00D0598A">
        <w:rPr>
          <w:rFonts w:cstheme="minorHAnsi"/>
          <w:spacing w:val="-2"/>
          <w:szCs w:val="22"/>
          <w:lang w:val="ru-RU"/>
        </w:rPr>
        <w:t> </w:t>
      </w:r>
      <w:r w:rsidR="00A21370" w:rsidRPr="00D0598A">
        <w:rPr>
          <w:rFonts w:cstheme="minorHAnsi"/>
          <w:spacing w:val="-2"/>
          <w:szCs w:val="22"/>
          <w:lang w:val="ru-RU"/>
        </w:rPr>
        <w:t>1</w:t>
      </w:r>
      <w:r w:rsidR="006269C7" w:rsidRPr="00D0598A">
        <w:rPr>
          <w:rFonts w:cstheme="minorHAnsi"/>
          <w:spacing w:val="-2"/>
          <w:szCs w:val="22"/>
          <w:lang w:val="ru-RU"/>
        </w:rPr>
        <w:t>3 </w:t>
      </w:r>
      <w:r w:rsidR="00F24FA1" w:rsidRPr="00D0598A">
        <w:rPr>
          <w:rFonts w:cstheme="minorHAnsi"/>
          <w:spacing w:val="-2"/>
          <w:szCs w:val="22"/>
          <w:lang w:val="ru-RU"/>
        </w:rPr>
        <w:t>час.</w:t>
      </w:r>
      <w:r w:rsidR="00D0598A">
        <w:rPr>
          <w:rFonts w:cstheme="minorHAnsi"/>
          <w:spacing w:val="-2"/>
          <w:szCs w:val="22"/>
          <w:lang w:val="ru-RU"/>
        </w:rPr>
        <w:t> </w:t>
      </w:r>
      <w:r w:rsidR="00A21370" w:rsidRPr="00D0598A">
        <w:rPr>
          <w:rFonts w:cstheme="minorHAnsi"/>
          <w:spacing w:val="-2"/>
          <w:szCs w:val="22"/>
          <w:lang w:val="ru-RU"/>
        </w:rPr>
        <w:t>00</w:t>
      </w:r>
      <w:r w:rsidR="006269C7" w:rsidRPr="00D0598A">
        <w:rPr>
          <w:rFonts w:cstheme="minorHAnsi"/>
          <w:spacing w:val="-2"/>
          <w:szCs w:val="22"/>
          <w:lang w:val="ru-RU"/>
        </w:rPr>
        <w:t> </w:t>
      </w:r>
      <w:r w:rsidR="00F24FA1" w:rsidRPr="00D0598A">
        <w:rPr>
          <w:rFonts w:cstheme="minorHAnsi"/>
          <w:spacing w:val="-2"/>
          <w:szCs w:val="22"/>
          <w:lang w:val="ru-RU"/>
        </w:rPr>
        <w:t>мин.</w:t>
      </w:r>
      <w:r w:rsidR="00A21370" w:rsidRPr="00D0598A">
        <w:rPr>
          <w:rFonts w:cstheme="minorHAnsi"/>
          <w:spacing w:val="-2"/>
          <w:szCs w:val="22"/>
          <w:lang w:val="ru-RU"/>
        </w:rPr>
        <w:t xml:space="preserve"> до 1</w:t>
      </w:r>
      <w:r w:rsidR="006269C7" w:rsidRPr="00D0598A">
        <w:rPr>
          <w:rFonts w:cstheme="minorHAnsi"/>
          <w:spacing w:val="-2"/>
          <w:szCs w:val="22"/>
          <w:lang w:val="ru-RU"/>
        </w:rPr>
        <w:t>3 </w:t>
      </w:r>
      <w:r w:rsidR="00F24FA1" w:rsidRPr="00D0598A">
        <w:rPr>
          <w:rFonts w:cstheme="minorHAnsi"/>
          <w:spacing w:val="-2"/>
          <w:szCs w:val="22"/>
          <w:lang w:val="ru-RU"/>
        </w:rPr>
        <w:t xml:space="preserve">час. </w:t>
      </w:r>
      <w:r w:rsidR="006269C7" w:rsidRPr="00D0598A">
        <w:rPr>
          <w:rFonts w:cstheme="minorHAnsi"/>
          <w:spacing w:val="-2"/>
          <w:szCs w:val="22"/>
          <w:lang w:val="ru-RU"/>
        </w:rPr>
        <w:t>45 </w:t>
      </w:r>
      <w:r w:rsidR="00F24FA1" w:rsidRPr="00D0598A">
        <w:rPr>
          <w:rFonts w:cstheme="minorHAnsi"/>
          <w:spacing w:val="-2"/>
          <w:szCs w:val="22"/>
          <w:lang w:val="ru-RU"/>
        </w:rPr>
        <w:t>мин.</w:t>
      </w:r>
      <w:r w:rsidR="00A21370" w:rsidRPr="00D0598A">
        <w:rPr>
          <w:rFonts w:cstheme="minorHAnsi"/>
          <w:spacing w:val="-2"/>
          <w:szCs w:val="22"/>
          <w:lang w:val="ru-RU"/>
        </w:rPr>
        <w:t xml:space="preserve"> по</w:t>
      </w:r>
      <w:r w:rsidR="008A2E17" w:rsidRPr="00D0598A">
        <w:rPr>
          <w:rFonts w:cstheme="minorHAnsi"/>
          <w:spacing w:val="-2"/>
          <w:szCs w:val="22"/>
          <w:lang w:val="ru-RU"/>
        </w:rPr>
        <w:t> </w:t>
      </w:r>
      <w:r w:rsidR="00A21370" w:rsidRPr="00D0598A">
        <w:rPr>
          <w:rFonts w:cstheme="minorHAnsi"/>
          <w:spacing w:val="-2"/>
          <w:szCs w:val="22"/>
          <w:lang w:val="ru-RU"/>
        </w:rPr>
        <w:t>женевскому времени.</w:t>
      </w:r>
    </w:p>
    <w:p w14:paraId="6A29B5DF" w14:textId="68840C6A" w:rsidR="004243BD" w:rsidRPr="00D0598A" w:rsidRDefault="004243BD" w:rsidP="0071603C">
      <w:pPr>
        <w:jc w:val="both"/>
        <w:rPr>
          <w:rFonts w:cstheme="minorHAnsi"/>
          <w:szCs w:val="22"/>
          <w:lang w:val="ru-RU"/>
        </w:rPr>
      </w:pPr>
      <w:r w:rsidRPr="00D0598A">
        <w:rPr>
          <w:rFonts w:cstheme="minorHAnsi"/>
          <w:szCs w:val="22"/>
          <w:lang w:val="ru-RU"/>
        </w:rPr>
        <w:t>2</w:t>
      </w:r>
      <w:r w:rsidRPr="00D0598A">
        <w:rPr>
          <w:rFonts w:cstheme="minorHAnsi"/>
          <w:szCs w:val="22"/>
          <w:lang w:val="ru-RU"/>
        </w:rPr>
        <w:tab/>
      </w:r>
      <w:r w:rsidR="007E0F8D" w:rsidRPr="00D0598A">
        <w:rPr>
          <w:rFonts w:cstheme="minorHAnsi"/>
          <w:szCs w:val="22"/>
          <w:lang w:val="ru-RU"/>
        </w:rPr>
        <w:t>Данный</w:t>
      </w:r>
      <w:r w:rsidR="00A21370" w:rsidRPr="00D0598A">
        <w:rPr>
          <w:rFonts w:cstheme="minorHAnsi"/>
          <w:szCs w:val="22"/>
          <w:lang w:val="ru-RU"/>
        </w:rPr>
        <w:t xml:space="preserve"> </w:t>
      </w:r>
      <w:bookmarkStart w:id="0" w:name="_Hlk87865117"/>
      <w:r w:rsidR="00A21370" w:rsidRPr="00D0598A">
        <w:rPr>
          <w:rFonts w:cstheme="minorHAnsi"/>
          <w:szCs w:val="22"/>
          <w:lang w:val="ru-RU"/>
        </w:rPr>
        <w:t xml:space="preserve">вебинар </w:t>
      </w:r>
      <w:bookmarkEnd w:id="0"/>
      <w:r w:rsidR="00A21370" w:rsidRPr="00D0598A">
        <w:rPr>
          <w:rFonts w:cstheme="minorHAnsi"/>
          <w:szCs w:val="22"/>
          <w:lang w:val="ru-RU"/>
        </w:rPr>
        <w:t>будет проводиться только на английском языке</w:t>
      </w:r>
      <w:r w:rsidRPr="00D0598A">
        <w:rPr>
          <w:rFonts w:cstheme="minorHAnsi"/>
          <w:szCs w:val="22"/>
          <w:lang w:val="ru-RU"/>
        </w:rPr>
        <w:t>.</w:t>
      </w:r>
    </w:p>
    <w:p w14:paraId="6272419F" w14:textId="30280D65" w:rsidR="006269C7" w:rsidRPr="00D0598A" w:rsidRDefault="004243BD" w:rsidP="006269C7">
      <w:pPr>
        <w:jc w:val="both"/>
        <w:rPr>
          <w:rFonts w:cstheme="minorHAnsi"/>
          <w:szCs w:val="22"/>
          <w:lang w:val="ru-RU"/>
        </w:rPr>
      </w:pPr>
      <w:r w:rsidRPr="00D0598A">
        <w:rPr>
          <w:rFonts w:cstheme="minorHAnsi"/>
          <w:bCs/>
          <w:szCs w:val="22"/>
          <w:lang w:val="ru-RU"/>
        </w:rPr>
        <w:t>3</w:t>
      </w:r>
      <w:r w:rsidRPr="00D0598A">
        <w:rPr>
          <w:rFonts w:cstheme="minorHAnsi"/>
          <w:szCs w:val="22"/>
          <w:lang w:val="ru-RU"/>
        </w:rPr>
        <w:tab/>
      </w:r>
      <w:r w:rsidR="006269C7" w:rsidRPr="00D0598A">
        <w:rPr>
          <w:rFonts w:cstheme="minorHAnsi"/>
          <w:szCs w:val="22"/>
          <w:lang w:val="ru-RU"/>
        </w:rPr>
        <w:t xml:space="preserve">Платформы "умных" городов – это важнейшая цифровая инфраструктура, </w:t>
      </w:r>
      <w:r w:rsidR="009E7BF0" w:rsidRPr="00D0598A">
        <w:rPr>
          <w:rFonts w:cstheme="minorHAnsi"/>
          <w:szCs w:val="22"/>
          <w:lang w:val="ru-RU"/>
        </w:rPr>
        <w:t xml:space="preserve">которая </w:t>
      </w:r>
      <w:r w:rsidR="00AE2D7A" w:rsidRPr="00D0598A">
        <w:rPr>
          <w:rFonts w:cstheme="minorHAnsi"/>
          <w:szCs w:val="22"/>
          <w:lang w:val="ru-RU"/>
        </w:rPr>
        <w:t>позволя</w:t>
      </w:r>
      <w:r w:rsidR="009E7BF0" w:rsidRPr="00D0598A">
        <w:rPr>
          <w:rFonts w:cstheme="minorHAnsi"/>
          <w:szCs w:val="22"/>
          <w:lang w:val="ru-RU"/>
        </w:rPr>
        <w:t>ет</w:t>
      </w:r>
      <w:r w:rsidR="00AE2D7A" w:rsidRPr="00D0598A">
        <w:rPr>
          <w:rFonts w:cstheme="minorHAnsi"/>
          <w:szCs w:val="22"/>
          <w:lang w:val="ru-RU"/>
        </w:rPr>
        <w:t xml:space="preserve"> внедрять</w:t>
      </w:r>
      <w:r w:rsidR="006269C7" w:rsidRPr="00D0598A">
        <w:rPr>
          <w:rFonts w:cstheme="minorHAnsi"/>
          <w:szCs w:val="22"/>
          <w:lang w:val="ru-RU"/>
        </w:rPr>
        <w:t xml:space="preserve"> цифровы</w:t>
      </w:r>
      <w:r w:rsidR="00AE2D7A" w:rsidRPr="00D0598A">
        <w:rPr>
          <w:rFonts w:cstheme="minorHAnsi"/>
          <w:szCs w:val="22"/>
          <w:lang w:val="ru-RU"/>
        </w:rPr>
        <w:t>е</w:t>
      </w:r>
      <w:r w:rsidR="006269C7" w:rsidRPr="00D0598A">
        <w:rPr>
          <w:rFonts w:cstheme="minorHAnsi"/>
          <w:szCs w:val="22"/>
          <w:lang w:val="ru-RU"/>
        </w:rPr>
        <w:t xml:space="preserve"> решени</w:t>
      </w:r>
      <w:r w:rsidR="00AE2D7A" w:rsidRPr="00D0598A">
        <w:rPr>
          <w:rFonts w:cstheme="minorHAnsi"/>
          <w:szCs w:val="22"/>
          <w:lang w:val="ru-RU"/>
        </w:rPr>
        <w:t>я</w:t>
      </w:r>
      <w:r w:rsidR="006269C7" w:rsidRPr="00D0598A">
        <w:rPr>
          <w:rFonts w:cstheme="minorHAnsi"/>
          <w:szCs w:val="22"/>
          <w:lang w:val="ru-RU"/>
        </w:rPr>
        <w:t xml:space="preserve"> и стратеги</w:t>
      </w:r>
      <w:r w:rsidR="00AE2D7A" w:rsidRPr="00D0598A">
        <w:rPr>
          <w:rFonts w:cstheme="minorHAnsi"/>
          <w:szCs w:val="22"/>
          <w:lang w:val="ru-RU"/>
        </w:rPr>
        <w:t>и</w:t>
      </w:r>
      <w:r w:rsidR="006269C7" w:rsidRPr="00D0598A">
        <w:rPr>
          <w:rFonts w:cstheme="minorHAnsi"/>
          <w:szCs w:val="22"/>
          <w:lang w:val="ru-RU"/>
        </w:rPr>
        <w:t xml:space="preserve"> "умных" городов. </w:t>
      </w:r>
      <w:r w:rsidR="00AE2D7A" w:rsidRPr="00D0598A">
        <w:rPr>
          <w:rFonts w:cstheme="minorHAnsi"/>
          <w:szCs w:val="22"/>
          <w:lang w:val="ru-RU"/>
        </w:rPr>
        <w:t xml:space="preserve">Платформы "умных" городов обеспечивают города инфраструктурой, необходимой для координации управления данными и упрощения взаимодействия между различными вертикалями. </w:t>
      </w:r>
      <w:r w:rsidR="00FB4062" w:rsidRPr="00D0598A">
        <w:rPr>
          <w:rFonts w:cstheme="minorHAnsi"/>
          <w:szCs w:val="22"/>
          <w:lang w:val="ru-RU"/>
        </w:rPr>
        <w:t>Эти платформы</w:t>
      </w:r>
      <w:r w:rsidR="00AE2D7A" w:rsidRPr="00D0598A">
        <w:rPr>
          <w:rFonts w:cstheme="minorHAnsi"/>
          <w:szCs w:val="22"/>
          <w:lang w:val="ru-RU"/>
        </w:rPr>
        <w:t xml:space="preserve"> </w:t>
      </w:r>
      <w:r w:rsidR="009E7BF0" w:rsidRPr="00D0598A">
        <w:rPr>
          <w:rFonts w:cstheme="minorHAnsi"/>
          <w:szCs w:val="22"/>
          <w:lang w:val="ru-RU"/>
        </w:rPr>
        <w:t xml:space="preserve">являются определяющими факторами для решения проблем, возникающих в результате разобщенных операций, и </w:t>
      </w:r>
      <w:r w:rsidR="00992C75" w:rsidRPr="00D0598A">
        <w:rPr>
          <w:rFonts w:cstheme="minorHAnsi"/>
          <w:szCs w:val="22"/>
          <w:lang w:val="ru-RU"/>
        </w:rPr>
        <w:t xml:space="preserve">для </w:t>
      </w:r>
      <w:r w:rsidR="009E7BF0" w:rsidRPr="00D0598A">
        <w:rPr>
          <w:rFonts w:cstheme="minorHAnsi"/>
          <w:szCs w:val="22"/>
          <w:lang w:val="ru-RU"/>
        </w:rPr>
        <w:t>перехода к комплексному подходу к управлению</w:t>
      </w:r>
      <w:r w:rsidR="00992C75" w:rsidRPr="00D0598A">
        <w:rPr>
          <w:rFonts w:cstheme="minorHAnsi"/>
          <w:szCs w:val="22"/>
          <w:lang w:val="ru-RU"/>
        </w:rPr>
        <w:t>, при котором данные составляют основной актив</w:t>
      </w:r>
      <w:r w:rsidR="006269C7" w:rsidRPr="00D0598A">
        <w:rPr>
          <w:rFonts w:cstheme="minorHAnsi"/>
          <w:szCs w:val="22"/>
          <w:lang w:val="ru-RU"/>
        </w:rPr>
        <w:t>.</w:t>
      </w:r>
    </w:p>
    <w:p w14:paraId="34066678" w14:textId="7E8A07E6" w:rsidR="006269C7" w:rsidRPr="00D0598A" w:rsidRDefault="00992C75" w:rsidP="006269C7">
      <w:pPr>
        <w:jc w:val="both"/>
        <w:rPr>
          <w:rFonts w:cstheme="minorHAnsi"/>
          <w:szCs w:val="22"/>
          <w:lang w:val="ru-RU"/>
        </w:rPr>
      </w:pPr>
      <w:r w:rsidRPr="00D0598A">
        <w:rPr>
          <w:rFonts w:cstheme="minorHAnsi"/>
          <w:szCs w:val="22"/>
          <w:lang w:val="ru-RU"/>
        </w:rPr>
        <w:t>На этом вебинаре будет представлен всеобъемлющий обзор роли городских платформ в содействии реализации стратегий "умных" городов</w:t>
      </w:r>
      <w:r w:rsidR="006269C7" w:rsidRPr="00D0598A">
        <w:rPr>
          <w:rFonts w:cstheme="minorHAnsi"/>
          <w:szCs w:val="22"/>
          <w:lang w:val="ru-RU"/>
        </w:rPr>
        <w:t xml:space="preserve">. </w:t>
      </w:r>
      <w:r w:rsidR="008878D7" w:rsidRPr="00D0598A">
        <w:rPr>
          <w:rFonts w:cstheme="minorHAnsi"/>
          <w:szCs w:val="22"/>
          <w:lang w:val="ru-RU"/>
        </w:rPr>
        <w:t>На в</w:t>
      </w:r>
      <w:r w:rsidRPr="00D0598A">
        <w:rPr>
          <w:rFonts w:cstheme="minorHAnsi"/>
          <w:szCs w:val="22"/>
          <w:lang w:val="ru-RU"/>
        </w:rPr>
        <w:t>ебинар</w:t>
      </w:r>
      <w:r w:rsidR="008878D7" w:rsidRPr="00D0598A">
        <w:rPr>
          <w:rFonts w:cstheme="minorHAnsi"/>
          <w:szCs w:val="22"/>
          <w:lang w:val="ru-RU"/>
        </w:rPr>
        <w:t>е</w:t>
      </w:r>
      <w:r w:rsidRPr="00D0598A">
        <w:rPr>
          <w:rFonts w:cstheme="minorHAnsi"/>
          <w:szCs w:val="22"/>
          <w:lang w:val="ru-RU"/>
        </w:rPr>
        <w:t xml:space="preserve"> также </w:t>
      </w:r>
      <w:r w:rsidR="008878D7" w:rsidRPr="00D0598A">
        <w:rPr>
          <w:rFonts w:cstheme="minorHAnsi"/>
          <w:szCs w:val="22"/>
          <w:lang w:val="ru-RU"/>
        </w:rPr>
        <w:t>будут</w:t>
      </w:r>
      <w:r w:rsidRPr="00D0598A">
        <w:rPr>
          <w:rFonts w:cstheme="minorHAnsi"/>
          <w:szCs w:val="22"/>
          <w:lang w:val="ru-RU"/>
        </w:rPr>
        <w:t xml:space="preserve"> представ</w:t>
      </w:r>
      <w:r w:rsidR="008878D7" w:rsidRPr="00D0598A">
        <w:rPr>
          <w:rFonts w:cstheme="minorHAnsi"/>
          <w:szCs w:val="22"/>
          <w:lang w:val="ru-RU"/>
        </w:rPr>
        <w:t>лены</w:t>
      </w:r>
      <w:r w:rsidRPr="00D0598A">
        <w:rPr>
          <w:rFonts w:cstheme="minorHAnsi"/>
          <w:szCs w:val="22"/>
          <w:lang w:val="ru-RU"/>
        </w:rPr>
        <w:t xml:space="preserve"> последние результаты </w:t>
      </w:r>
      <w:r w:rsidR="0003521C" w:rsidRPr="00D0598A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работы в рамках инициативы "Объединение усилий в целях построения "умных" устойчивых городов" </w:t>
      </w:r>
      <w:r w:rsidR="0003521C" w:rsidRPr="00D0598A">
        <w:rPr>
          <w:rFonts w:cstheme="minorHAnsi"/>
          <w:color w:val="000000"/>
          <w:szCs w:val="22"/>
          <w:shd w:val="clear" w:color="auto" w:fill="FFFFFF"/>
          <w:lang w:val="ru-RU"/>
        </w:rPr>
        <w:lastRenderedPageBreak/>
        <w:t>(U4SSC)</w:t>
      </w:r>
      <w:r w:rsidR="0003521C" w:rsidRPr="00D0598A">
        <w:rPr>
          <w:rFonts w:cstheme="minorHAnsi"/>
          <w:szCs w:val="22"/>
          <w:lang w:val="ru-RU"/>
        </w:rPr>
        <w:t> </w:t>
      </w:r>
      <w:r w:rsidR="006269C7" w:rsidRPr="00D0598A">
        <w:rPr>
          <w:rFonts w:cstheme="minorHAnsi"/>
          <w:szCs w:val="22"/>
          <w:lang w:val="ru-RU"/>
        </w:rPr>
        <w:t xml:space="preserve">– </w:t>
      </w:r>
      <w:r w:rsidR="0003521C" w:rsidRPr="00D0598A">
        <w:rPr>
          <w:rFonts w:cstheme="minorHAnsi"/>
          <w:szCs w:val="22"/>
          <w:lang w:val="ru-RU"/>
        </w:rPr>
        <w:t>"Цифровые решения для комплексного управления городами и сценариев использования" и "Сборник результатов обследования по комплексных цифровым решениям"</w:t>
      </w:r>
      <w:r w:rsidR="006269C7" w:rsidRPr="00D0598A">
        <w:rPr>
          <w:rFonts w:cstheme="minorHAnsi"/>
          <w:szCs w:val="22"/>
          <w:lang w:val="ru-RU"/>
        </w:rPr>
        <w:t xml:space="preserve">. </w:t>
      </w:r>
      <w:r w:rsidR="0003521C" w:rsidRPr="00D0598A">
        <w:rPr>
          <w:rFonts w:cstheme="minorHAnsi"/>
          <w:szCs w:val="22"/>
          <w:lang w:val="ru-RU"/>
        </w:rPr>
        <w:t>В этих итоговых документах отражен опыт городов по внедрению платформ "умных" городов</w:t>
      </w:r>
      <w:r w:rsidR="00FB4062" w:rsidRPr="00D0598A">
        <w:rPr>
          <w:rFonts w:cstheme="minorHAnsi"/>
          <w:szCs w:val="22"/>
          <w:lang w:val="ru-RU"/>
        </w:rPr>
        <w:t>, а также</w:t>
      </w:r>
      <w:r w:rsidR="0003521C" w:rsidRPr="00D0598A">
        <w:rPr>
          <w:rFonts w:cstheme="minorHAnsi"/>
          <w:szCs w:val="22"/>
          <w:lang w:val="ru-RU"/>
        </w:rPr>
        <w:t xml:space="preserve"> трансформаци</w:t>
      </w:r>
      <w:r w:rsidR="00FB4062" w:rsidRPr="00D0598A">
        <w:rPr>
          <w:rFonts w:cstheme="minorHAnsi"/>
          <w:szCs w:val="22"/>
          <w:lang w:val="ru-RU"/>
        </w:rPr>
        <w:t>я</w:t>
      </w:r>
      <w:r w:rsidR="0003521C" w:rsidRPr="00D0598A">
        <w:rPr>
          <w:rFonts w:cstheme="minorHAnsi"/>
          <w:szCs w:val="22"/>
          <w:lang w:val="ru-RU"/>
        </w:rPr>
        <w:t>, которой они добились в результате</w:t>
      </w:r>
      <w:r w:rsidR="006269C7" w:rsidRPr="00D0598A">
        <w:rPr>
          <w:rFonts w:cstheme="minorHAnsi"/>
          <w:szCs w:val="22"/>
          <w:lang w:val="ru-RU"/>
        </w:rPr>
        <w:t>.</w:t>
      </w:r>
    </w:p>
    <w:p w14:paraId="0B9F14E9" w14:textId="015EFC6C" w:rsidR="004243BD" w:rsidRPr="00D0598A" w:rsidRDefault="004243BD" w:rsidP="006269C7">
      <w:pPr>
        <w:jc w:val="both"/>
        <w:rPr>
          <w:rFonts w:cstheme="minorHAnsi"/>
          <w:szCs w:val="22"/>
          <w:lang w:val="ru-RU"/>
        </w:rPr>
      </w:pPr>
      <w:r w:rsidRPr="00D0598A">
        <w:rPr>
          <w:rFonts w:cstheme="minorHAnsi"/>
          <w:szCs w:val="22"/>
          <w:lang w:val="ru-RU"/>
        </w:rPr>
        <w:t>4</w:t>
      </w:r>
      <w:r w:rsidRPr="00D0598A">
        <w:rPr>
          <w:rFonts w:cstheme="minorHAnsi"/>
          <w:szCs w:val="22"/>
          <w:lang w:val="ru-RU"/>
        </w:rPr>
        <w:tab/>
      </w:r>
      <w:r w:rsidR="00A21370" w:rsidRPr="00D0598A">
        <w:rPr>
          <w:rFonts w:cstheme="minorHAnsi"/>
          <w:szCs w:val="22"/>
          <w:lang w:val="ru-RU"/>
        </w:rPr>
        <w:t>Принять участие в вебинаре могут Государства – Члены МСЭ, Члены Секторов МСЭ, Ассоциированные члены МСЭ и Академические организации – Члены МСЭ, а также любое лицо из</w:t>
      </w:r>
      <w:r w:rsidR="008A2E17" w:rsidRPr="00D0598A">
        <w:rPr>
          <w:rFonts w:cstheme="minorHAnsi"/>
          <w:szCs w:val="22"/>
          <w:lang w:val="ru-RU"/>
        </w:rPr>
        <w:t> </w:t>
      </w:r>
      <w:r w:rsidR="00A21370" w:rsidRPr="00D0598A">
        <w:rPr>
          <w:rFonts w:cstheme="minorHAnsi"/>
          <w:szCs w:val="22"/>
          <w:lang w:val="ru-RU"/>
        </w:rPr>
        <w:t>страны, являющейся Членом МСЭ, которое пожелает внести свой вклад в работу этого вебинара. К</w:t>
      </w:r>
      <w:r w:rsidR="008A2E17" w:rsidRPr="00D0598A">
        <w:rPr>
          <w:rFonts w:cstheme="minorHAnsi"/>
          <w:szCs w:val="22"/>
          <w:lang w:val="ru-RU"/>
        </w:rPr>
        <w:t> </w:t>
      </w:r>
      <w:r w:rsidR="00A21370" w:rsidRPr="00D0598A">
        <w:rPr>
          <w:rFonts w:cstheme="minorHAnsi"/>
          <w:szCs w:val="22"/>
          <w:lang w:val="ru-RU"/>
        </w:rPr>
        <w:t>таким лицам относятся также члены международных, региональных и национальных организаций. Участие является бесплатным</w:t>
      </w:r>
      <w:r w:rsidRPr="00D0598A">
        <w:rPr>
          <w:rFonts w:cstheme="minorHAnsi"/>
          <w:szCs w:val="22"/>
          <w:lang w:val="ru-RU"/>
        </w:rPr>
        <w:t>.</w:t>
      </w:r>
    </w:p>
    <w:p w14:paraId="5E0D8372" w14:textId="50C464A0" w:rsidR="004243BD" w:rsidRPr="00D0598A" w:rsidRDefault="004243BD" w:rsidP="0071603C">
      <w:pPr>
        <w:jc w:val="both"/>
        <w:rPr>
          <w:rFonts w:cstheme="minorHAnsi"/>
          <w:szCs w:val="22"/>
          <w:lang w:val="ru-RU"/>
        </w:rPr>
      </w:pPr>
      <w:r w:rsidRPr="00D0598A">
        <w:rPr>
          <w:rFonts w:cstheme="minorHAnsi"/>
          <w:szCs w:val="22"/>
          <w:lang w:val="ru-RU"/>
        </w:rPr>
        <w:t>5</w:t>
      </w:r>
      <w:r w:rsidRPr="00D0598A">
        <w:rPr>
          <w:rFonts w:cstheme="minorHAnsi"/>
          <w:szCs w:val="22"/>
          <w:lang w:val="ru-RU"/>
        </w:rPr>
        <w:tab/>
      </w:r>
      <w:r w:rsidR="00A21370" w:rsidRPr="00D0598A">
        <w:rPr>
          <w:rFonts w:cstheme="minorHAnsi"/>
          <w:szCs w:val="22"/>
          <w:lang w:val="ru-RU"/>
        </w:rPr>
        <w:t>Информация об этом вебинаре, в том числе проект программы, список докладчиков, подробная информация о порядке дистанционного подключения, ссылка для регистрации и</w:t>
      </w:r>
      <w:r w:rsidR="007E0F8D" w:rsidRPr="00D0598A">
        <w:rPr>
          <w:rFonts w:cstheme="minorHAnsi"/>
          <w:szCs w:val="22"/>
          <w:lang w:val="ru-RU"/>
        </w:rPr>
        <w:t> т. д</w:t>
      </w:r>
      <w:r w:rsidR="00A21370" w:rsidRPr="00D0598A">
        <w:rPr>
          <w:rFonts w:cstheme="minorHAnsi"/>
          <w:szCs w:val="22"/>
          <w:lang w:val="ru-RU"/>
        </w:rPr>
        <w:t>., будет доступна на веб-сайте мероприятия по следующему адресу</w:t>
      </w:r>
      <w:r w:rsidRPr="00D0598A">
        <w:rPr>
          <w:rFonts w:cstheme="minorHAnsi"/>
          <w:szCs w:val="22"/>
          <w:lang w:val="ru-RU"/>
        </w:rPr>
        <w:t xml:space="preserve">: </w:t>
      </w:r>
      <w:hyperlink r:id="rId11" w:history="1">
        <w:r w:rsidR="006269C7" w:rsidRPr="00D0598A">
          <w:rPr>
            <w:rStyle w:val="Hyperlink"/>
            <w:rFonts w:cstheme="minorHAnsi"/>
            <w:szCs w:val="22"/>
            <w:lang w:val="ru-RU"/>
          </w:rPr>
          <w:t>https://www.itu.int/en/ITU-T/webinars/DT4CC/20220428/Pages/default.aspx</w:t>
        </w:r>
      </w:hyperlink>
      <w:r w:rsidRPr="00D0598A">
        <w:rPr>
          <w:rFonts w:cstheme="minorHAnsi"/>
          <w:szCs w:val="22"/>
          <w:lang w:val="ru-RU"/>
        </w:rPr>
        <w:t xml:space="preserve">. </w:t>
      </w:r>
      <w:r w:rsidR="00A21370" w:rsidRPr="00D0598A">
        <w:rPr>
          <w:rFonts w:cstheme="minorHAnsi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 Просьба обратить внимание, что регистрация </w:t>
      </w:r>
      <w:r w:rsidR="00664FAF" w:rsidRPr="00D0598A">
        <w:rPr>
          <w:rFonts w:cstheme="minorHAnsi"/>
          <w:szCs w:val="22"/>
          <w:lang w:val="ru-RU"/>
        </w:rPr>
        <w:t xml:space="preserve">для участия в вебинаре </w:t>
      </w:r>
      <w:r w:rsidR="00A21370" w:rsidRPr="00D0598A">
        <w:rPr>
          <w:rFonts w:cstheme="minorHAnsi"/>
          <w:szCs w:val="22"/>
          <w:lang w:val="ru-RU"/>
        </w:rPr>
        <w:t>является обязательной</w:t>
      </w:r>
      <w:r w:rsidRPr="00D0598A">
        <w:rPr>
          <w:rFonts w:cstheme="minorHAnsi"/>
          <w:szCs w:val="22"/>
          <w:lang w:val="ru-RU"/>
        </w:rPr>
        <w:t>.</w:t>
      </w:r>
    </w:p>
    <w:p w14:paraId="0BF51FFF" w14:textId="79C0E56F" w:rsidR="004243BD" w:rsidRPr="00D0598A" w:rsidRDefault="004243BD" w:rsidP="0071603C">
      <w:pPr>
        <w:jc w:val="both"/>
        <w:rPr>
          <w:rFonts w:cstheme="minorHAnsi"/>
          <w:szCs w:val="22"/>
          <w:lang w:val="ru-RU"/>
        </w:rPr>
      </w:pPr>
      <w:r w:rsidRPr="00D0598A">
        <w:rPr>
          <w:rFonts w:cstheme="minorHAnsi"/>
          <w:szCs w:val="22"/>
          <w:lang w:val="ru-RU"/>
        </w:rPr>
        <w:t>6</w:t>
      </w:r>
      <w:r w:rsidRPr="00D0598A">
        <w:rPr>
          <w:rFonts w:cstheme="minorHAnsi"/>
          <w:szCs w:val="22"/>
          <w:lang w:val="ru-RU"/>
        </w:rPr>
        <w:tab/>
      </w:r>
      <w:r w:rsidR="00FB4062" w:rsidRPr="00D0598A">
        <w:rPr>
          <w:rFonts w:cstheme="minorHAnsi"/>
          <w:szCs w:val="22"/>
          <w:lang w:val="ru-RU"/>
        </w:rPr>
        <w:t>З</w:t>
      </w:r>
      <w:r w:rsidR="00A21370" w:rsidRPr="00D0598A">
        <w:rPr>
          <w:rFonts w:cstheme="minorHAnsi"/>
          <w:szCs w:val="22"/>
          <w:lang w:val="ru-RU"/>
        </w:rPr>
        <w:t xml:space="preserve">аписи предыдущих вебинаров </w:t>
      </w:r>
      <w:r w:rsidR="00FB4062" w:rsidRPr="00D0598A">
        <w:rPr>
          <w:rFonts w:cstheme="minorHAnsi"/>
          <w:szCs w:val="22"/>
          <w:lang w:val="ru-RU"/>
        </w:rPr>
        <w:t>цикла</w:t>
      </w:r>
      <w:r w:rsidR="00A21370" w:rsidRPr="00D0598A">
        <w:rPr>
          <w:rFonts w:cstheme="minorHAnsi"/>
          <w:szCs w:val="22"/>
          <w:lang w:val="ru-RU"/>
        </w:rPr>
        <w:t xml:space="preserve"> "</w:t>
      </w:r>
      <w:r w:rsidR="00A21370" w:rsidRPr="00D0598A">
        <w:rPr>
          <w:rFonts w:cstheme="minorHAnsi"/>
          <w:b/>
          <w:bCs/>
          <w:szCs w:val="22"/>
          <w:lang w:val="ru-RU"/>
        </w:rPr>
        <w:t>Цифровая трансформация городов и сообществ</w:t>
      </w:r>
      <w:r w:rsidR="00A21370" w:rsidRPr="00D0598A">
        <w:rPr>
          <w:rFonts w:cstheme="minorHAnsi"/>
          <w:szCs w:val="22"/>
          <w:lang w:val="ru-RU"/>
        </w:rPr>
        <w:t xml:space="preserve">" </w:t>
      </w:r>
      <w:r w:rsidR="00FB4062" w:rsidRPr="00D0598A">
        <w:rPr>
          <w:rFonts w:cstheme="minorHAnsi"/>
          <w:szCs w:val="22"/>
          <w:lang w:val="ru-RU"/>
        </w:rPr>
        <w:t>доступны</w:t>
      </w:r>
      <w:r w:rsidR="00A21370" w:rsidRPr="00D0598A">
        <w:rPr>
          <w:rFonts w:cstheme="minorHAnsi"/>
          <w:szCs w:val="22"/>
          <w:lang w:val="ru-RU"/>
        </w:rPr>
        <w:t xml:space="preserve"> по соответствующим ссылкам на главной странице</w:t>
      </w:r>
      <w:r w:rsidR="008878D7" w:rsidRPr="00D0598A">
        <w:rPr>
          <w:rFonts w:cstheme="minorHAnsi"/>
          <w:szCs w:val="22"/>
          <w:lang w:val="ru-RU"/>
        </w:rPr>
        <w:t xml:space="preserve"> сайта</w:t>
      </w:r>
      <w:r w:rsidRPr="00D0598A">
        <w:rPr>
          <w:rFonts w:cstheme="minorHAnsi"/>
          <w:szCs w:val="22"/>
          <w:lang w:val="ru-RU"/>
        </w:rPr>
        <w:t xml:space="preserve"> </w:t>
      </w:r>
      <w:hyperlink r:id="rId12" w:history="1">
        <w:r w:rsidR="00A21370" w:rsidRPr="00D0598A">
          <w:rPr>
            <w:rStyle w:val="Hyperlink"/>
            <w:rFonts w:cstheme="minorHAnsi"/>
            <w:szCs w:val="22"/>
            <w:lang w:val="ru-RU"/>
          </w:rPr>
          <w:t>здесь</w:t>
        </w:r>
      </w:hyperlink>
      <w:r w:rsidRPr="00D0598A">
        <w:rPr>
          <w:rFonts w:cstheme="minorHAnsi"/>
          <w:szCs w:val="22"/>
          <w:lang w:val="ru-RU"/>
        </w:rPr>
        <w:t>.</w:t>
      </w:r>
    </w:p>
    <w:p w14:paraId="074C562D" w14:textId="12AA255F" w:rsidR="005F41EE" w:rsidRPr="00D0598A" w:rsidRDefault="005F41EE" w:rsidP="008A2E17">
      <w:pPr>
        <w:keepNext/>
        <w:rPr>
          <w:rFonts w:eastAsiaTheme="minorEastAsia" w:cstheme="minorHAnsi"/>
          <w:szCs w:val="22"/>
          <w:lang w:val="ru-RU"/>
        </w:rPr>
      </w:pPr>
      <w:r w:rsidRPr="00D0598A">
        <w:rPr>
          <w:rFonts w:eastAsiaTheme="minorEastAsia" w:cstheme="minorHAnsi"/>
          <w:szCs w:val="22"/>
          <w:lang w:val="ru-RU"/>
        </w:rPr>
        <w:t>С уважением,</w:t>
      </w:r>
    </w:p>
    <w:p w14:paraId="372213AA" w14:textId="24685959" w:rsidR="00D0598A" w:rsidRPr="00D0598A" w:rsidRDefault="006C177D" w:rsidP="000038CC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6B71CEB" wp14:editId="31E17C58">
            <wp:simplePos x="0" y="0"/>
            <wp:positionH relativeFrom="column">
              <wp:posOffset>3810</wp:posOffset>
            </wp:positionH>
            <wp:positionV relativeFrom="paragraph">
              <wp:posOffset>97790</wp:posOffset>
            </wp:positionV>
            <wp:extent cx="817091" cy="438150"/>
            <wp:effectExtent l="0" t="0" r="254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30" cy="43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0598A" w:rsidRPr="00D0598A">
        <w:rPr>
          <w:rFonts w:cstheme="minorHAnsi"/>
          <w:szCs w:val="22"/>
          <w:lang w:val="ru-RU"/>
        </w:rPr>
        <w:t>Чхе</w:t>
      </w:r>
      <w:proofErr w:type="spellEnd"/>
      <w:r w:rsidR="00D0598A" w:rsidRPr="00D0598A">
        <w:rPr>
          <w:rFonts w:cstheme="minorHAnsi"/>
          <w:szCs w:val="22"/>
          <w:lang w:val="ru-RU"/>
        </w:rPr>
        <w:t xml:space="preserve"> </w:t>
      </w:r>
      <w:proofErr w:type="spellStart"/>
      <w:r w:rsidR="00D0598A" w:rsidRPr="00D0598A">
        <w:rPr>
          <w:rFonts w:cstheme="minorHAnsi"/>
          <w:szCs w:val="22"/>
          <w:lang w:val="ru-RU"/>
        </w:rPr>
        <w:t>Суб</w:t>
      </w:r>
      <w:proofErr w:type="spellEnd"/>
      <w:r w:rsidR="00D0598A" w:rsidRPr="00D0598A">
        <w:rPr>
          <w:rFonts w:cstheme="minorHAnsi"/>
          <w:szCs w:val="22"/>
          <w:lang w:val="ru-RU"/>
        </w:rPr>
        <w:t xml:space="preserve"> Ли</w:t>
      </w:r>
      <w:r w:rsidR="00D0598A" w:rsidRPr="00D0598A">
        <w:rPr>
          <w:rFonts w:cstheme="minorHAnsi"/>
          <w:szCs w:val="22"/>
          <w:lang w:val="ru-RU"/>
        </w:rPr>
        <w:br/>
        <w:t>Директор Бюро</w:t>
      </w:r>
      <w:r w:rsidR="00D0598A" w:rsidRPr="00D0598A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D0598A" w:rsidRPr="00D0598A" w:rsidSect="0020225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3717" w14:textId="77777777" w:rsidR="00692B42" w:rsidRDefault="00692B42">
      <w:r>
        <w:separator/>
      </w:r>
    </w:p>
  </w:endnote>
  <w:endnote w:type="continuationSeparator" w:id="0">
    <w:p w14:paraId="1F516554" w14:textId="77777777" w:rsidR="00692B42" w:rsidRDefault="006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892D" w14:textId="77777777" w:rsidR="00692B42" w:rsidRDefault="00692B42">
      <w:r>
        <w:separator/>
      </w:r>
    </w:p>
  </w:footnote>
  <w:footnote w:type="continuationSeparator" w:id="0">
    <w:p w14:paraId="0537848E" w14:textId="77777777" w:rsidR="00692B42" w:rsidRDefault="0069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1553E851" w:rsidR="00C95C6F" w:rsidRPr="00D0598A" w:rsidRDefault="000474A4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D0598A">
          <w:rPr>
            <w:rFonts w:cstheme="minorHAnsi"/>
            <w:szCs w:val="18"/>
          </w:rPr>
          <w:fldChar w:fldCharType="begin"/>
        </w:r>
        <w:r w:rsidR="00C95C6F" w:rsidRPr="00D0598A">
          <w:rPr>
            <w:rFonts w:cstheme="minorHAnsi"/>
            <w:szCs w:val="18"/>
          </w:rPr>
          <w:instrText xml:space="preserve"> PAGE   \* MERGEFORMAT </w:instrText>
        </w:r>
        <w:r w:rsidR="00C95C6F" w:rsidRPr="00D0598A">
          <w:rPr>
            <w:rFonts w:cstheme="minorHAnsi"/>
            <w:szCs w:val="18"/>
          </w:rPr>
          <w:fldChar w:fldCharType="separate"/>
        </w:r>
        <w:r w:rsidR="003D03F4" w:rsidRPr="00D0598A">
          <w:rPr>
            <w:rFonts w:cstheme="minorHAnsi"/>
            <w:noProof/>
            <w:szCs w:val="18"/>
          </w:rPr>
          <w:t>2</w:t>
        </w:r>
        <w:r w:rsidR="00C95C6F" w:rsidRPr="00D0598A">
          <w:rPr>
            <w:rFonts w:cstheme="minorHAnsi"/>
            <w:noProof/>
            <w:szCs w:val="18"/>
          </w:rPr>
          <w:fldChar w:fldCharType="end"/>
        </w:r>
      </w:sdtContent>
    </w:sdt>
    <w:r w:rsidR="00C95C6F" w:rsidRPr="00D0598A">
      <w:rPr>
        <w:rFonts w:cstheme="minorHAnsi"/>
        <w:noProof/>
        <w:szCs w:val="18"/>
      </w:rPr>
      <w:br/>
    </w:r>
    <w:r w:rsidR="00C95C6F" w:rsidRPr="00D0598A">
      <w:rPr>
        <w:rFonts w:cstheme="minorHAnsi"/>
        <w:szCs w:val="18"/>
        <w:lang w:val="ru-RU"/>
      </w:rPr>
      <w:t xml:space="preserve">Циркуляр </w:t>
    </w:r>
    <w:r w:rsidR="00D0598A">
      <w:rPr>
        <w:rFonts w:cstheme="minorHAnsi"/>
        <w:szCs w:val="18"/>
        <w:lang w:val="ru-RU"/>
      </w:rPr>
      <w:t>5</w:t>
    </w:r>
    <w:r w:rsidR="00C95C6F" w:rsidRPr="00D0598A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DA9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8A1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029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28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82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C5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C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8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69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7A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0601710">
    <w:abstractNumId w:val="27"/>
  </w:num>
  <w:num w:numId="2" w16cid:durableId="543444823">
    <w:abstractNumId w:val="18"/>
  </w:num>
  <w:num w:numId="3" w16cid:durableId="316498474">
    <w:abstractNumId w:val="36"/>
  </w:num>
  <w:num w:numId="4" w16cid:durableId="563024635">
    <w:abstractNumId w:val="14"/>
  </w:num>
  <w:num w:numId="5" w16cid:durableId="1098407218">
    <w:abstractNumId w:val="28"/>
  </w:num>
  <w:num w:numId="6" w16cid:durableId="213736122">
    <w:abstractNumId w:val="13"/>
  </w:num>
  <w:num w:numId="7" w16cid:durableId="214464638">
    <w:abstractNumId w:val="33"/>
  </w:num>
  <w:num w:numId="8" w16cid:durableId="2060472141">
    <w:abstractNumId w:val="24"/>
  </w:num>
  <w:num w:numId="9" w16cid:durableId="579754066">
    <w:abstractNumId w:val="25"/>
  </w:num>
  <w:num w:numId="10" w16cid:durableId="1856652552">
    <w:abstractNumId w:val="17"/>
  </w:num>
  <w:num w:numId="11" w16cid:durableId="955020400">
    <w:abstractNumId w:val="31"/>
  </w:num>
  <w:num w:numId="12" w16cid:durableId="79830036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435685076">
    <w:abstractNumId w:val="21"/>
  </w:num>
  <w:num w:numId="14" w16cid:durableId="1194878966">
    <w:abstractNumId w:val="22"/>
  </w:num>
  <w:num w:numId="15" w16cid:durableId="987201284">
    <w:abstractNumId w:val="16"/>
  </w:num>
  <w:num w:numId="16" w16cid:durableId="387606372">
    <w:abstractNumId w:val="35"/>
  </w:num>
  <w:num w:numId="17" w16cid:durableId="585385789">
    <w:abstractNumId w:val="34"/>
  </w:num>
  <w:num w:numId="18" w16cid:durableId="574247683">
    <w:abstractNumId w:val="9"/>
  </w:num>
  <w:num w:numId="19" w16cid:durableId="2093313080">
    <w:abstractNumId w:val="7"/>
  </w:num>
  <w:num w:numId="20" w16cid:durableId="1125079697">
    <w:abstractNumId w:val="6"/>
  </w:num>
  <w:num w:numId="21" w16cid:durableId="1751804405">
    <w:abstractNumId w:val="5"/>
  </w:num>
  <w:num w:numId="22" w16cid:durableId="167184575">
    <w:abstractNumId w:val="4"/>
  </w:num>
  <w:num w:numId="23" w16cid:durableId="520096902">
    <w:abstractNumId w:val="8"/>
  </w:num>
  <w:num w:numId="24" w16cid:durableId="2094011080">
    <w:abstractNumId w:val="3"/>
  </w:num>
  <w:num w:numId="25" w16cid:durableId="420223769">
    <w:abstractNumId w:val="2"/>
  </w:num>
  <w:num w:numId="26" w16cid:durableId="2099789710">
    <w:abstractNumId w:val="1"/>
  </w:num>
  <w:num w:numId="27" w16cid:durableId="251207933">
    <w:abstractNumId w:val="0"/>
  </w:num>
  <w:num w:numId="28" w16cid:durableId="1246693361">
    <w:abstractNumId w:val="11"/>
  </w:num>
  <w:num w:numId="29" w16cid:durableId="386955733">
    <w:abstractNumId w:val="15"/>
  </w:num>
  <w:num w:numId="30" w16cid:durableId="116947544">
    <w:abstractNumId w:val="29"/>
  </w:num>
  <w:num w:numId="31" w16cid:durableId="191379457">
    <w:abstractNumId w:val="32"/>
  </w:num>
  <w:num w:numId="32" w16cid:durableId="419176593">
    <w:abstractNumId w:val="26"/>
  </w:num>
  <w:num w:numId="33" w16cid:durableId="651176300">
    <w:abstractNumId w:val="12"/>
  </w:num>
  <w:num w:numId="34" w16cid:durableId="1804611320">
    <w:abstractNumId w:val="30"/>
  </w:num>
  <w:num w:numId="35" w16cid:durableId="1092703928">
    <w:abstractNumId w:val="20"/>
  </w:num>
  <w:num w:numId="36" w16cid:durableId="985159127">
    <w:abstractNumId w:val="19"/>
  </w:num>
  <w:num w:numId="37" w16cid:durableId="8066312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38CC"/>
    <w:rsid w:val="00005903"/>
    <w:rsid w:val="00007127"/>
    <w:rsid w:val="000136AC"/>
    <w:rsid w:val="00013CE9"/>
    <w:rsid w:val="00013E30"/>
    <w:rsid w:val="00024565"/>
    <w:rsid w:val="00025F01"/>
    <w:rsid w:val="0002767F"/>
    <w:rsid w:val="00030427"/>
    <w:rsid w:val="00032111"/>
    <w:rsid w:val="0003235D"/>
    <w:rsid w:val="0003521C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0D2E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3BDA"/>
    <w:rsid w:val="0011518E"/>
    <w:rsid w:val="00115B49"/>
    <w:rsid w:val="001242B1"/>
    <w:rsid w:val="001248FA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5E6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27DA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757AE"/>
    <w:rsid w:val="00381AAB"/>
    <w:rsid w:val="003832B4"/>
    <w:rsid w:val="003836A3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D03F4"/>
    <w:rsid w:val="003F4856"/>
    <w:rsid w:val="003F5B77"/>
    <w:rsid w:val="003F602C"/>
    <w:rsid w:val="00411056"/>
    <w:rsid w:val="004167E6"/>
    <w:rsid w:val="0041688E"/>
    <w:rsid w:val="00420F1F"/>
    <w:rsid w:val="00421A28"/>
    <w:rsid w:val="004243BD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72AE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62B49"/>
    <w:rsid w:val="00565305"/>
    <w:rsid w:val="00565547"/>
    <w:rsid w:val="005748B3"/>
    <w:rsid w:val="00582A15"/>
    <w:rsid w:val="005B05EE"/>
    <w:rsid w:val="005B34E0"/>
    <w:rsid w:val="005B7F1E"/>
    <w:rsid w:val="005C26DE"/>
    <w:rsid w:val="005C4B30"/>
    <w:rsid w:val="005C67B0"/>
    <w:rsid w:val="005D044D"/>
    <w:rsid w:val="005D3A18"/>
    <w:rsid w:val="005D7103"/>
    <w:rsid w:val="005E616E"/>
    <w:rsid w:val="005F00E9"/>
    <w:rsid w:val="005F14EE"/>
    <w:rsid w:val="005F297B"/>
    <w:rsid w:val="005F2B89"/>
    <w:rsid w:val="005F41EE"/>
    <w:rsid w:val="00600CD9"/>
    <w:rsid w:val="00606758"/>
    <w:rsid w:val="0061064A"/>
    <w:rsid w:val="006139B2"/>
    <w:rsid w:val="006224C9"/>
    <w:rsid w:val="00623951"/>
    <w:rsid w:val="00625BAF"/>
    <w:rsid w:val="006269C7"/>
    <w:rsid w:val="00630EEE"/>
    <w:rsid w:val="00636D90"/>
    <w:rsid w:val="00644420"/>
    <w:rsid w:val="00646A2F"/>
    <w:rsid w:val="006525F0"/>
    <w:rsid w:val="00654050"/>
    <w:rsid w:val="00656148"/>
    <w:rsid w:val="00660728"/>
    <w:rsid w:val="00664FAF"/>
    <w:rsid w:val="006731D9"/>
    <w:rsid w:val="006777D5"/>
    <w:rsid w:val="00680994"/>
    <w:rsid w:val="00685736"/>
    <w:rsid w:val="0068579A"/>
    <w:rsid w:val="00686148"/>
    <w:rsid w:val="00692B42"/>
    <w:rsid w:val="006A367B"/>
    <w:rsid w:val="006A45F2"/>
    <w:rsid w:val="006A7585"/>
    <w:rsid w:val="006A76C4"/>
    <w:rsid w:val="006B60A7"/>
    <w:rsid w:val="006C0B1E"/>
    <w:rsid w:val="006C1427"/>
    <w:rsid w:val="006C177D"/>
    <w:rsid w:val="006D0432"/>
    <w:rsid w:val="006F1984"/>
    <w:rsid w:val="006F38C9"/>
    <w:rsid w:val="006F3E61"/>
    <w:rsid w:val="00700AAB"/>
    <w:rsid w:val="00701561"/>
    <w:rsid w:val="007044C6"/>
    <w:rsid w:val="0071361F"/>
    <w:rsid w:val="0071603C"/>
    <w:rsid w:val="00717255"/>
    <w:rsid w:val="00717597"/>
    <w:rsid w:val="00730C6E"/>
    <w:rsid w:val="00734261"/>
    <w:rsid w:val="00741C5B"/>
    <w:rsid w:val="0074299E"/>
    <w:rsid w:val="00744C66"/>
    <w:rsid w:val="00750799"/>
    <w:rsid w:val="00753F18"/>
    <w:rsid w:val="00763FF3"/>
    <w:rsid w:val="00772BC7"/>
    <w:rsid w:val="007749A1"/>
    <w:rsid w:val="00776D69"/>
    <w:rsid w:val="00787F1D"/>
    <w:rsid w:val="0079397B"/>
    <w:rsid w:val="00796889"/>
    <w:rsid w:val="007A2AD0"/>
    <w:rsid w:val="007A44F9"/>
    <w:rsid w:val="007A5C63"/>
    <w:rsid w:val="007A6001"/>
    <w:rsid w:val="007A695D"/>
    <w:rsid w:val="007A72D1"/>
    <w:rsid w:val="007B283E"/>
    <w:rsid w:val="007C4B08"/>
    <w:rsid w:val="007C4C6C"/>
    <w:rsid w:val="007D0BFA"/>
    <w:rsid w:val="007E0F8D"/>
    <w:rsid w:val="007E3A10"/>
    <w:rsid w:val="00801E98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66583"/>
    <w:rsid w:val="00871131"/>
    <w:rsid w:val="0087121D"/>
    <w:rsid w:val="0088010F"/>
    <w:rsid w:val="00883EBD"/>
    <w:rsid w:val="008878D7"/>
    <w:rsid w:val="0089489B"/>
    <w:rsid w:val="008A0BDA"/>
    <w:rsid w:val="008A1706"/>
    <w:rsid w:val="008A2E17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1D34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5699B"/>
    <w:rsid w:val="00975149"/>
    <w:rsid w:val="00983585"/>
    <w:rsid w:val="00992C75"/>
    <w:rsid w:val="00994004"/>
    <w:rsid w:val="009959DD"/>
    <w:rsid w:val="009979B5"/>
    <w:rsid w:val="009A2C9B"/>
    <w:rsid w:val="009B2726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E7BF0"/>
    <w:rsid w:val="009F3958"/>
    <w:rsid w:val="009F74A0"/>
    <w:rsid w:val="00A0373F"/>
    <w:rsid w:val="00A03B8C"/>
    <w:rsid w:val="00A0602C"/>
    <w:rsid w:val="00A07334"/>
    <w:rsid w:val="00A17A64"/>
    <w:rsid w:val="00A21370"/>
    <w:rsid w:val="00A21DD2"/>
    <w:rsid w:val="00A23914"/>
    <w:rsid w:val="00A27179"/>
    <w:rsid w:val="00A41772"/>
    <w:rsid w:val="00A44CD2"/>
    <w:rsid w:val="00A46828"/>
    <w:rsid w:val="00A53429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1BAB"/>
    <w:rsid w:val="00AC4271"/>
    <w:rsid w:val="00AC581E"/>
    <w:rsid w:val="00AD0AC9"/>
    <w:rsid w:val="00AD1DE8"/>
    <w:rsid w:val="00AD3979"/>
    <w:rsid w:val="00AD3D11"/>
    <w:rsid w:val="00AE2D7A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3BB4"/>
    <w:rsid w:val="00BC5BCF"/>
    <w:rsid w:val="00BD3988"/>
    <w:rsid w:val="00BD3C17"/>
    <w:rsid w:val="00BD6854"/>
    <w:rsid w:val="00BE0ECD"/>
    <w:rsid w:val="00BE2799"/>
    <w:rsid w:val="00BE2AD3"/>
    <w:rsid w:val="00BE3125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54B7F"/>
    <w:rsid w:val="00C60E38"/>
    <w:rsid w:val="00C623F1"/>
    <w:rsid w:val="00C64CD7"/>
    <w:rsid w:val="00C76D92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5373"/>
    <w:rsid w:val="00CC692B"/>
    <w:rsid w:val="00CD064F"/>
    <w:rsid w:val="00CD0F4A"/>
    <w:rsid w:val="00CE01DF"/>
    <w:rsid w:val="00CE2042"/>
    <w:rsid w:val="00CF02A8"/>
    <w:rsid w:val="00CF2200"/>
    <w:rsid w:val="00CF70AB"/>
    <w:rsid w:val="00D003AD"/>
    <w:rsid w:val="00D04060"/>
    <w:rsid w:val="00D0598A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722FE"/>
    <w:rsid w:val="00E8732E"/>
    <w:rsid w:val="00E875C8"/>
    <w:rsid w:val="00EA69D7"/>
    <w:rsid w:val="00EB02F5"/>
    <w:rsid w:val="00EB260E"/>
    <w:rsid w:val="00EB2967"/>
    <w:rsid w:val="00EC1A62"/>
    <w:rsid w:val="00EC543E"/>
    <w:rsid w:val="00EC6B28"/>
    <w:rsid w:val="00ED3F42"/>
    <w:rsid w:val="00ED41FF"/>
    <w:rsid w:val="00ED63BB"/>
    <w:rsid w:val="00EE5EAA"/>
    <w:rsid w:val="00EE64F0"/>
    <w:rsid w:val="00EF273F"/>
    <w:rsid w:val="00F02268"/>
    <w:rsid w:val="00F05DAB"/>
    <w:rsid w:val="00F106EC"/>
    <w:rsid w:val="00F10761"/>
    <w:rsid w:val="00F15118"/>
    <w:rsid w:val="00F205F5"/>
    <w:rsid w:val="00F22CF8"/>
    <w:rsid w:val="00F24FA1"/>
    <w:rsid w:val="00F33B5D"/>
    <w:rsid w:val="00F363E8"/>
    <w:rsid w:val="00F369AE"/>
    <w:rsid w:val="00F37EFD"/>
    <w:rsid w:val="00F541ED"/>
    <w:rsid w:val="00F82DEA"/>
    <w:rsid w:val="00F830DA"/>
    <w:rsid w:val="00F9308C"/>
    <w:rsid w:val="00F968BA"/>
    <w:rsid w:val="00FA2C54"/>
    <w:rsid w:val="00FB4062"/>
    <w:rsid w:val="00FB69E0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DT4CC/2022042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go/tsg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4BC9-DAC5-4261-8762-1FC068EC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40</TotalTime>
  <Pages>2</Pages>
  <Words>481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2022-04-22T09:43:00Z</cp:lastPrinted>
  <dcterms:created xsi:type="dcterms:W3CDTF">2022-04-19T13:56:00Z</dcterms:created>
  <dcterms:modified xsi:type="dcterms:W3CDTF">2022-04-22T09:44:00Z</dcterms:modified>
</cp:coreProperties>
</file>