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553"/>
        <w:gridCol w:w="4324"/>
        <w:gridCol w:w="170"/>
        <w:gridCol w:w="3403"/>
      </w:tblGrid>
      <w:tr w:rsidRPr="00E86A65" w:rsidR="00035148" w:rsidTr="2BF9158D" w14:paraId="022A9463" w14:textId="77777777">
        <w:trPr>
          <w:cantSplit/>
          <w:jc w:val="center"/>
        </w:trPr>
        <w:tc>
          <w:tcPr>
            <w:tcW w:w="617" w:type="pct"/>
            <w:vMerge w:val="restart"/>
            <w:tcMar/>
            <w:vAlign w:val="center"/>
          </w:tcPr>
          <w:p w:rsidRPr="00E03557" w:rsidR="00035148" w:rsidP="00035148" w:rsidRDefault="00035148" w14:paraId="5AEADEC0" w14:textId="036C4BB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A117B7" wp14:editId="7B17C1A1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pct"/>
            <w:gridSpan w:val="3"/>
            <w:vMerge w:val="restart"/>
            <w:tcMar/>
          </w:tcPr>
          <w:p w:rsidRPr="00B34C6F" w:rsidR="00035148" w:rsidP="00035148" w:rsidRDefault="00035148" w14:paraId="27C9C996" w14:textId="77777777">
            <w:pPr>
              <w:rPr>
                <w:sz w:val="16"/>
                <w:szCs w:val="16"/>
              </w:rPr>
            </w:pPr>
            <w:r w:rsidRPr="00B34C6F">
              <w:rPr>
                <w:sz w:val="16"/>
                <w:szCs w:val="16"/>
              </w:rPr>
              <w:t>INTERNATIONAL TELECOMMUNICATION UNION</w:t>
            </w:r>
          </w:p>
          <w:p w:rsidRPr="00B34C6F" w:rsidR="00035148" w:rsidP="00035148" w:rsidRDefault="00035148" w14:paraId="03473CF0" w14:textId="77777777">
            <w:pPr>
              <w:rPr>
                <w:b/>
                <w:bCs/>
                <w:sz w:val="26"/>
                <w:szCs w:val="26"/>
              </w:rPr>
            </w:pPr>
            <w:r w:rsidRPr="00B34C6F">
              <w:rPr>
                <w:b/>
                <w:bCs/>
                <w:sz w:val="26"/>
                <w:szCs w:val="26"/>
              </w:rPr>
              <w:t>TELECOMMUNICATION</w:t>
            </w:r>
            <w:r w:rsidRPr="00B34C6F">
              <w:rPr>
                <w:b/>
                <w:bCs/>
                <w:sz w:val="26"/>
                <w:szCs w:val="26"/>
              </w:rPr>
              <w:br/>
            </w:r>
            <w:r w:rsidRPr="00B34C6F">
              <w:rPr>
                <w:b/>
                <w:bCs/>
                <w:sz w:val="26"/>
                <w:szCs w:val="26"/>
              </w:rPr>
              <w:t>STANDARDIZATION SECTOR</w:t>
            </w:r>
          </w:p>
          <w:p w:rsidRPr="00E03557" w:rsidR="00035148" w:rsidP="00035148" w:rsidRDefault="00035148" w14:paraId="598FDB21" w14:textId="5EF97490">
            <w:pPr>
              <w:rPr>
                <w:sz w:val="20"/>
                <w:szCs w:val="20"/>
              </w:rPr>
            </w:pPr>
            <w:r w:rsidRPr="00155EBF">
              <w:rPr>
                <w:sz w:val="20"/>
                <w:szCs w:val="20"/>
              </w:rPr>
              <w:t xml:space="preserve">STUDY PERIOD </w:t>
            </w:r>
            <w:r w:rsidRPr="00E035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E0355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65" w:type="pct"/>
            <w:tcMar/>
            <w:vAlign w:val="center"/>
          </w:tcPr>
          <w:p w:rsidRPr="00035148" w:rsidR="00035148" w:rsidP="00035148" w:rsidRDefault="00035148" w14:paraId="7ED66696" w14:textId="6AA2E9DB">
            <w:pPr>
              <w:pStyle w:val="Docnumber"/>
              <w:rPr>
                <w:sz w:val="32"/>
                <w:szCs w:val="32"/>
              </w:rPr>
            </w:pPr>
            <w:r w:rsidRPr="2BF9158D" w:rsidR="00035148">
              <w:rPr>
                <w:sz w:val="32"/>
                <w:szCs w:val="32"/>
              </w:rPr>
              <w:t>FG-</w:t>
            </w:r>
            <w:r w:rsidRPr="2BF9158D" w:rsidR="0005360E">
              <w:rPr>
                <w:sz w:val="32"/>
                <w:szCs w:val="32"/>
              </w:rPr>
              <w:t>C</w:t>
            </w:r>
            <w:r w:rsidRPr="2BF9158D" w:rsidR="43B6C91C">
              <w:rPr>
                <w:sz w:val="32"/>
                <w:szCs w:val="32"/>
              </w:rPr>
              <w:t>D</w:t>
            </w:r>
            <w:r w:rsidRPr="2BF9158D" w:rsidR="00035148">
              <w:rPr>
                <w:sz w:val="32"/>
                <w:szCs w:val="32"/>
              </w:rPr>
              <w:t>-</w:t>
            </w:r>
            <w:r w:rsidRPr="2BF9158D" w:rsidR="00035148">
              <w:rPr>
                <w:sz w:val="32"/>
                <w:szCs w:val="32"/>
              </w:rPr>
              <w:t>O</w:t>
            </w:r>
            <w:r w:rsidRPr="2BF9158D" w:rsidR="00035148">
              <w:rPr>
                <w:sz w:val="32"/>
                <w:szCs w:val="32"/>
              </w:rPr>
              <w:t>-</w:t>
            </w:r>
            <w:r w:rsidRPr="2BF9158D" w:rsidR="00035148">
              <w:rPr>
                <w:sz w:val="32"/>
                <w:szCs w:val="32"/>
                <w:highlight w:val="yellow"/>
              </w:rPr>
              <w:t>#</w:t>
            </w:r>
          </w:p>
        </w:tc>
      </w:tr>
      <w:tr w:rsidRPr="00E03557" w:rsidR="00035148" w:rsidTr="2BF9158D" w14:paraId="320F8C15" w14:textId="77777777">
        <w:trPr>
          <w:cantSplit/>
          <w:jc w:val="center"/>
        </w:trPr>
        <w:tc>
          <w:tcPr>
            <w:tcW w:w="617" w:type="pct"/>
            <w:vMerge/>
            <w:tcMar/>
          </w:tcPr>
          <w:p w:rsidRPr="00E03557" w:rsidR="00035148" w:rsidP="00035148" w:rsidRDefault="00035148" w14:paraId="368B523D" w14:textId="77777777">
            <w:pPr>
              <w:rPr>
                <w:smallCaps/>
                <w:sz w:val="20"/>
              </w:rPr>
            </w:pPr>
          </w:p>
        </w:tc>
        <w:tc>
          <w:tcPr>
            <w:tcW w:w="2618" w:type="pct"/>
            <w:gridSpan w:val="3"/>
            <w:vMerge/>
            <w:tcMar/>
          </w:tcPr>
          <w:p w:rsidRPr="00E03557" w:rsidR="00035148" w:rsidP="00035148" w:rsidRDefault="00035148" w14:paraId="19DEB173" w14:textId="77777777">
            <w:pPr>
              <w:rPr>
                <w:smallCaps/>
                <w:sz w:val="20"/>
              </w:rPr>
            </w:pPr>
            <w:bookmarkStart w:name="ddate" w:colFirst="2" w:colLast="2" w:id="0"/>
          </w:p>
        </w:tc>
        <w:tc>
          <w:tcPr>
            <w:tcW w:w="1765" w:type="pct"/>
            <w:tcMar/>
          </w:tcPr>
          <w:p w:rsidRPr="00E03557" w:rsidR="00035148" w:rsidP="00035148" w:rsidRDefault="00035148" w14:paraId="0F4A579B" w14:textId="68DF62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Focus Group on</w:t>
            </w:r>
            <w:r w:rsidR="0005360E">
              <w:rPr>
                <w:b/>
                <w:bCs/>
                <w:sz w:val="28"/>
                <w:szCs w:val="28"/>
              </w:rPr>
              <w:t xml:space="preserve"> Costing Data Services </w:t>
            </w:r>
          </w:p>
        </w:tc>
      </w:tr>
      <w:tr w:rsidRPr="00E03557" w:rsidR="00035148" w:rsidTr="2BF9158D" w14:paraId="3850DE08" w14:textId="77777777">
        <w:trPr>
          <w:cantSplit/>
          <w:jc w:val="center"/>
        </w:trPr>
        <w:tc>
          <w:tcPr>
            <w:tcW w:w="617" w:type="pct"/>
            <w:vMerge/>
            <w:tcBorders/>
            <w:tcMar/>
          </w:tcPr>
          <w:p w:rsidRPr="00E03557" w:rsidR="00035148" w:rsidP="00035148" w:rsidRDefault="00035148" w14:paraId="197DD301" w14:textId="77777777">
            <w:pPr>
              <w:rPr>
                <w:b/>
                <w:bCs/>
                <w:sz w:val="26"/>
              </w:rPr>
            </w:pPr>
          </w:p>
        </w:tc>
        <w:tc>
          <w:tcPr>
            <w:tcW w:w="2618" w:type="pct"/>
            <w:gridSpan w:val="3"/>
            <w:vMerge/>
            <w:tcBorders/>
            <w:tcMar/>
          </w:tcPr>
          <w:p w:rsidRPr="00E03557" w:rsidR="00035148" w:rsidP="00035148" w:rsidRDefault="00035148" w14:paraId="0B148AE2" w14:textId="77777777">
            <w:pPr>
              <w:rPr>
                <w:b/>
                <w:bCs/>
                <w:sz w:val="26"/>
              </w:rPr>
            </w:pPr>
            <w:bookmarkStart w:name="dorlang" w:colFirst="2" w:colLast="2" w:id="1"/>
            <w:bookmarkEnd w:id="0"/>
          </w:p>
        </w:tc>
        <w:tc>
          <w:tcPr>
            <w:tcW w:w="1765" w:type="pct"/>
            <w:tcBorders>
              <w:bottom w:val="single" w:color="auto" w:sz="12" w:space="0"/>
            </w:tcBorders>
            <w:tcMar/>
            <w:vAlign w:val="center"/>
          </w:tcPr>
          <w:p w:rsidRPr="00E03557" w:rsidR="00035148" w:rsidP="00035148" w:rsidRDefault="00035148" w14:paraId="2E20B873" w14:textId="3D8917CF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Pr="00E03557" w:rsidR="00BC1D31" w:rsidTr="2BF9158D" w14:paraId="1A11E1F1" w14:textId="77777777">
        <w:trPr>
          <w:cantSplit/>
          <w:jc w:val="center"/>
        </w:trPr>
        <w:tc>
          <w:tcPr>
            <w:tcW w:w="904" w:type="pct"/>
            <w:gridSpan w:val="2"/>
            <w:tcMar/>
          </w:tcPr>
          <w:p w:rsidRPr="00E03557" w:rsidR="00BC1D31" w:rsidP="00BC1D31" w:rsidRDefault="00BC1D31" w14:paraId="1162B2F9" w14:textId="77777777">
            <w:pPr>
              <w:rPr>
                <w:b/>
                <w:bCs/>
              </w:rPr>
            </w:pPr>
            <w:bookmarkStart w:name="dbluepink" w:colFirst="1" w:colLast="1" w:id="2"/>
            <w:bookmarkEnd w:id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2331" w:type="pct"/>
            <w:gridSpan w:val="2"/>
            <w:tcMar/>
            <w:vAlign w:val="center"/>
          </w:tcPr>
          <w:p w:rsidRPr="00123B21" w:rsidR="00BC1D31" w:rsidP="00404076" w:rsidRDefault="00BC1D31" w14:paraId="1278BAAC" w14:textId="77777777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1765" w:type="pct"/>
            <w:tcMar/>
            <w:vAlign w:val="center"/>
          </w:tcPr>
          <w:p w:rsidRPr="00123B21" w:rsidR="00BC1D31" w:rsidP="00404076" w:rsidRDefault="00BC1D31" w14:paraId="3C9E2583" w14:textId="77777777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bookmarkEnd w:id="2"/>
      <w:tr w:rsidRPr="00E03557" w:rsidR="00E03557" w:rsidTr="2BF9158D" w14:paraId="47047C8C" w14:textId="77777777">
        <w:trPr>
          <w:cantSplit/>
          <w:jc w:val="center"/>
        </w:trPr>
        <w:tc>
          <w:tcPr>
            <w:tcW w:w="5000" w:type="pct"/>
            <w:gridSpan w:val="5"/>
            <w:tcMar/>
          </w:tcPr>
          <w:p w:rsidRPr="00E03557" w:rsidR="00E03557" w:rsidP="00E03557" w:rsidRDefault="00CF10D9" w14:paraId="3B159BBD" w14:textId="6E46B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</w:t>
            </w:r>
            <w:r w:rsidR="00BC1D31">
              <w:rPr>
                <w:b/>
                <w:bCs/>
              </w:rPr>
              <w:t xml:space="preserve">PUT </w:t>
            </w:r>
            <w:r w:rsidRPr="00123B21" w:rsidR="00BC1D31">
              <w:rPr>
                <w:b/>
                <w:bCs/>
              </w:rPr>
              <w:t>DOCUMENT</w:t>
            </w:r>
          </w:p>
        </w:tc>
      </w:tr>
      <w:tr w:rsidRPr="00E03557" w:rsidR="00BC1D31" w:rsidTr="2BF9158D" w14:paraId="326C07F1" w14:textId="77777777">
        <w:trPr>
          <w:cantSplit/>
          <w:jc w:val="center"/>
        </w:trPr>
        <w:tc>
          <w:tcPr>
            <w:tcW w:w="904" w:type="pct"/>
            <w:gridSpan w:val="2"/>
            <w:tcMar/>
          </w:tcPr>
          <w:p w:rsidRPr="00E03557" w:rsidR="00BC1D31" w:rsidP="00BC1D31" w:rsidRDefault="00BC1D31" w14:paraId="122AED5D" w14:textId="7777777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4096" w:type="pct"/>
            <w:gridSpan w:val="3"/>
            <w:tcMar/>
            <w:vAlign w:val="center"/>
          </w:tcPr>
          <w:p w:rsidRPr="00123B21" w:rsidR="00BC1D31" w:rsidP="00404076" w:rsidRDefault="00BC1D31" w14:paraId="13E0CED9" w14:textId="77777777">
            <w:r w:rsidRPr="0096520A">
              <w:rPr>
                <w:highlight w:val="yellow"/>
              </w:rPr>
              <w:t>Insert Source(s)</w:t>
            </w:r>
          </w:p>
        </w:tc>
      </w:tr>
      <w:tr w:rsidRPr="00E03557" w:rsidR="00BC1D31" w:rsidTr="2BF9158D" w14:paraId="243D99E9" w14:textId="77777777">
        <w:trPr>
          <w:cantSplit/>
          <w:jc w:val="center"/>
        </w:trPr>
        <w:tc>
          <w:tcPr>
            <w:tcW w:w="904" w:type="pct"/>
            <w:gridSpan w:val="2"/>
            <w:tcMar/>
          </w:tcPr>
          <w:p w:rsidRPr="00E03557" w:rsidR="00BC1D31" w:rsidP="00BC1D31" w:rsidRDefault="00BC1D31" w14:paraId="7579695C" w14:textId="77777777">
            <w:r w:rsidRPr="00E03557">
              <w:rPr>
                <w:b/>
                <w:bCs/>
              </w:rPr>
              <w:t>Title:</w:t>
            </w:r>
          </w:p>
        </w:tc>
        <w:tc>
          <w:tcPr>
            <w:tcW w:w="4096" w:type="pct"/>
            <w:gridSpan w:val="3"/>
            <w:tcMar/>
            <w:vAlign w:val="center"/>
          </w:tcPr>
          <w:p w:rsidRPr="00123B21" w:rsidR="00BC1D31" w:rsidP="00404076" w:rsidRDefault="00BC1D31" w14:paraId="4DCBF332" w14:textId="77777777">
            <w:r w:rsidRPr="0096520A">
              <w:rPr>
                <w:highlight w:val="yellow"/>
              </w:rPr>
              <w:t>Insert title (always in English)</w:t>
            </w:r>
          </w:p>
        </w:tc>
      </w:tr>
      <w:tr w:rsidRPr="00E03557" w:rsidR="00BC1D31" w:rsidTr="2BF9158D" w14:paraId="106598B8" w14:textId="77777777">
        <w:trPr>
          <w:cantSplit/>
          <w:jc w:val="center"/>
        </w:trPr>
        <w:tc>
          <w:tcPr>
            <w:tcW w:w="904" w:type="pct"/>
            <w:gridSpan w:val="2"/>
            <w:tcBorders>
              <w:top w:val="single" w:color="auto" w:sz="6" w:space="0"/>
              <w:bottom w:val="single" w:color="auto" w:sz="6" w:space="0"/>
            </w:tcBorders>
            <w:tcMar/>
          </w:tcPr>
          <w:p w:rsidRPr="00E03557" w:rsidR="00BC1D31" w:rsidP="00BC1D31" w:rsidRDefault="00BC1D31" w14:paraId="3783506C" w14:textId="77777777">
            <w:pPr>
              <w:rPr>
                <w:b/>
                <w:bCs/>
              </w:rPr>
            </w:pPr>
            <w:bookmarkStart w:name="dtitle1" w:colFirst="1" w:colLast="1" w:id="3"/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43" w:type="pct"/>
            <w:tcBorders>
              <w:top w:val="single" w:color="auto" w:sz="6" w:space="0"/>
              <w:bottom w:val="single" w:color="auto" w:sz="6" w:space="0"/>
            </w:tcBorders>
            <w:tcMar/>
            <w:vAlign w:val="center"/>
          </w:tcPr>
          <w:p w:rsidRPr="00BC1D31" w:rsidR="00BC1D31" w:rsidP="00BC1D31" w:rsidRDefault="00BC1D31" w14:paraId="43B11F4B" w14:textId="77777777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53" w:type="pct"/>
            <w:gridSpan w:val="2"/>
            <w:tcBorders>
              <w:top w:val="single" w:color="auto" w:sz="6" w:space="0"/>
              <w:bottom w:val="single" w:color="auto" w:sz="6" w:space="0"/>
            </w:tcBorders>
            <w:tcMar/>
            <w:vAlign w:val="center"/>
          </w:tcPr>
          <w:p w:rsidRPr="00BC1D31" w:rsidR="00BC1D31" w:rsidP="00BC1D31" w:rsidRDefault="00BC1D31" w14:paraId="7D0A54D6" w14:textId="11078799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</w:r>
            <w:r w:rsidRPr="00BC1D31">
              <w:rPr>
                <w:highlight w:val="yellow"/>
              </w:rPr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</w:r>
            <w:r w:rsidRPr="00BC1D31">
              <w:rPr>
                <w:highlight w:val="yellow"/>
              </w:rPr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</w:r>
            <w:r w:rsidRPr="00BC1D31">
              <w:rPr>
                <w:highlight w:val="yellow"/>
              </w:rPr>
              <w:t>a@b.com</w:t>
            </w:r>
          </w:p>
        </w:tc>
      </w:tr>
      <w:tr w:rsidRPr="00E03557" w:rsidR="00BC1D31" w:rsidTr="2BF9158D" w14:paraId="3F1737EC" w14:textId="77777777">
        <w:trPr>
          <w:cantSplit/>
          <w:jc w:val="center"/>
        </w:trPr>
        <w:tc>
          <w:tcPr>
            <w:tcW w:w="904" w:type="pct"/>
            <w:gridSpan w:val="2"/>
            <w:tcBorders>
              <w:top w:val="single" w:color="auto" w:sz="6" w:space="0"/>
              <w:bottom w:val="single" w:color="auto" w:sz="6" w:space="0"/>
            </w:tcBorders>
            <w:tcMar/>
          </w:tcPr>
          <w:p w:rsidRPr="00E03557" w:rsidR="00BC1D31" w:rsidP="00BC1D31" w:rsidRDefault="00BC1D31" w14:paraId="24A091CE" w14:textId="7777777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43" w:type="pct"/>
            <w:tcBorders>
              <w:top w:val="single" w:color="auto" w:sz="6" w:space="0"/>
              <w:bottom w:val="single" w:color="auto" w:sz="6" w:space="0"/>
            </w:tcBorders>
            <w:tcMar/>
            <w:vAlign w:val="center"/>
          </w:tcPr>
          <w:p w:rsidRPr="00BC1D31" w:rsidR="00BC1D31" w:rsidP="00BC1D31" w:rsidRDefault="00BC1D31" w14:paraId="3F063FD6" w14:textId="77777777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53" w:type="pct"/>
            <w:gridSpan w:val="2"/>
            <w:tcBorders>
              <w:top w:val="single" w:color="auto" w:sz="6" w:space="0"/>
              <w:bottom w:val="single" w:color="auto" w:sz="6" w:space="0"/>
            </w:tcBorders>
            <w:tcMar/>
            <w:vAlign w:val="center"/>
          </w:tcPr>
          <w:p w:rsidRPr="00BC1D31" w:rsidR="00BC1D31" w:rsidP="00BC1D31" w:rsidRDefault="00BC1D31" w14:paraId="6DCBD0D4" w14:textId="68E9BE6A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</w:r>
            <w:r w:rsidRPr="00BC1D31">
              <w:rPr>
                <w:highlight w:val="yellow"/>
              </w:rPr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</w:r>
            <w:r w:rsidRPr="00BC1D31">
              <w:rPr>
                <w:highlight w:val="yellow"/>
              </w:rPr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</w:r>
            <w:r w:rsidRPr="00BC1D31">
              <w:rPr>
                <w:highlight w:val="yellow"/>
              </w:rPr>
              <w:t>a@b.com</w:t>
            </w:r>
          </w:p>
        </w:tc>
      </w:tr>
    </w:tbl>
    <w:p w:rsidRPr="00852AAD" w:rsidR="00E03557" w:rsidP="00E03557" w:rsidRDefault="00E03557" w14:paraId="78C92994" w14:textId="77777777"/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7939"/>
      </w:tblGrid>
      <w:tr w:rsidRPr="00E03557" w:rsidR="00E03557" w:rsidTr="000777CE" w14:paraId="690737E1" w14:textId="77777777">
        <w:trPr>
          <w:cantSplit/>
          <w:jc w:val="center"/>
        </w:trPr>
        <w:tc>
          <w:tcPr>
            <w:tcW w:w="882" w:type="pct"/>
          </w:tcPr>
          <w:p w:rsidRPr="00E03557" w:rsidR="00E03557" w:rsidP="00E03557" w:rsidRDefault="00E03557" w14:paraId="584D1298" w14:textId="7777777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4118" w:type="pct"/>
          </w:tcPr>
          <w:p w:rsidRPr="00BC1D31" w:rsidR="00E03557" w:rsidP="00BC1D31" w:rsidRDefault="00E03557" w14:paraId="1FCF2690" w14:textId="77777777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</w:r>
          </w:p>
        </w:tc>
      </w:tr>
    </w:tbl>
    <w:bookmarkEnd w:id="3"/>
    <w:p w:rsidRPr="0096520A" w:rsidR="00BC1D31" w:rsidP="000777CE" w:rsidRDefault="00BC1D31" w14:paraId="3A56FEBA" w14:textId="499A9043">
      <w:pPr>
        <w:spacing w:before="240"/>
        <w:rPr>
          <w:highlight w:val="yellow"/>
        </w:rPr>
      </w:pPr>
      <w:r w:rsidRPr="0096520A">
        <w:rPr>
          <w:highlight w:val="yellow"/>
        </w:rPr>
        <w:t>[Your text starts here.</w:t>
      </w:r>
    </w:p>
    <w:p w:rsidRPr="0096520A" w:rsidR="00BC1D31" w:rsidP="00BC1D31" w:rsidRDefault="00BC1D31" w14:paraId="367704CE" w14:textId="77777777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:rsidRPr="0096520A" w:rsidR="00BC1D31" w:rsidP="00BC1D31" w:rsidRDefault="00BC1D31" w14:paraId="0F002782" w14:textId="77777777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96520A">
        <w:rPr>
          <w:highlight w:val="yellow"/>
        </w:rPr>
        <w:t xml:space="preserve">Update the information highlighted in yellow above: </w:t>
      </w:r>
      <w:r w:rsidRPr="0096520A">
        <w:rPr>
          <w:highlight w:val="yellow"/>
        </w:rPr>
        <w:br/>
      </w:r>
      <w:r w:rsidRPr="0096520A">
        <w:rPr>
          <w:highlight w:val="yellow"/>
        </w:rPr>
        <w:t xml:space="preserve">document number (n), </w:t>
      </w:r>
      <w:r w:rsidR="00404076"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:rsidRPr="0096520A" w:rsidR="00BC1D31" w:rsidP="00BC1D31" w:rsidRDefault="00BC1D31" w14:paraId="13F86372" w14:textId="77777777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96520A">
        <w:rPr>
          <w:highlight w:val="yellow"/>
        </w:rPr>
        <w:t>If you need more contact information rows, insert them by copy-and-pasting existing rows.</w:t>
      </w:r>
    </w:p>
    <w:p w:rsidRPr="0096520A" w:rsidR="00BC1D31" w:rsidP="00BC1D31" w:rsidRDefault="00BC1D31" w14:paraId="3B0BCF40" w14:textId="77777777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96520A">
        <w:rPr>
          <w:highlight w:val="yellow"/>
        </w:rPr>
        <w:t>Make sure that “Track Changes” is turned off.</w:t>
      </w:r>
    </w:p>
    <w:p w:rsidRPr="0096520A" w:rsidR="00BC1D31" w:rsidP="00BC1D31" w:rsidRDefault="00BC1D31" w14:paraId="4F1AA4FD" w14:textId="77777777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:rsidR="00BC1D31" w:rsidP="00BC1D31" w:rsidRDefault="00BC1D31" w14:paraId="4C38567A" w14:textId="499D2AD0">
      <w:r w:rsidRPr="0096520A">
        <w:rPr>
          <w:highlight w:val="yellow"/>
        </w:rPr>
        <w:t>]</w:t>
      </w:r>
    </w:p>
    <w:p w:rsidRPr="00AB258E" w:rsidR="00BC1D31" w:rsidP="000777CE" w:rsidRDefault="00BC1D31" w14:paraId="2C6D2A7C" w14:textId="07063363">
      <w:pPr>
        <w:spacing w:after="20"/>
        <w:jc w:val="center"/>
      </w:pPr>
      <w:r>
        <w:t>____________________</w:t>
      </w:r>
    </w:p>
    <w:sectPr w:rsidRPr="00AB258E" w:rsidR="00BC1D31" w:rsidSect="009E6409">
      <w:pgSz w:w="11907" w:h="16840" w:orient="portrait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209201">
    <w:abstractNumId w:val="1"/>
  </w:num>
  <w:num w:numId="2" w16cid:durableId="1279485617">
    <w:abstractNumId w:val="1"/>
  </w:num>
  <w:num w:numId="3" w16cid:durableId="745495457">
    <w:abstractNumId w:val="1"/>
  </w:num>
  <w:num w:numId="4" w16cid:durableId="330332361">
    <w:abstractNumId w:val="1"/>
  </w:num>
  <w:num w:numId="5" w16cid:durableId="1184826154">
    <w:abstractNumId w:val="1"/>
  </w:num>
  <w:num w:numId="6" w16cid:durableId="211576141">
    <w:abstractNumId w:val="1"/>
  </w:num>
  <w:num w:numId="7" w16cid:durableId="814108252">
    <w:abstractNumId w:val="1"/>
  </w:num>
  <w:num w:numId="8" w16cid:durableId="500855565">
    <w:abstractNumId w:val="1"/>
  </w:num>
  <w:num w:numId="9" w16cid:durableId="1460369296">
    <w:abstractNumId w:val="1"/>
  </w:num>
  <w:num w:numId="10" w16cid:durableId="51330494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A1NjGyNDI2NTJT0lEKTi0uzszPAykwrgUAsdZeeSwAAAA="/>
  </w:docVars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35148"/>
    <w:rsid w:val="0004493F"/>
    <w:rsid w:val="00050A24"/>
    <w:rsid w:val="0005360E"/>
    <w:rsid w:val="00055464"/>
    <w:rsid w:val="0006330F"/>
    <w:rsid w:val="00063556"/>
    <w:rsid w:val="000661D3"/>
    <w:rsid w:val="000769E6"/>
    <w:rsid w:val="000777CE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201D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06E8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1307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1294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0A67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43FB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77816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3E38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D66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46F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B0838"/>
    <w:rsid w:val="00BB2102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0D9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65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6918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2BF9158D"/>
    <w:rsid w:val="43B6C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972F"/>
  <w15:chartTrackingRefBased/>
  <w15:docId w15:val="{6BC0EABD-CE27-47F2-98B7-69BE097931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semiHidden="1" w:unhideWhenUsed="1"/>
    <w:lsdException w:name="heading 3" w:uiPriority="0" w:semiHidden="1" w:unhideWhenUsed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/>
    <w:lsdException w:name="heading 7" w:uiPriority="0" w:semiHidden="1" w:unhideWhenUsed="1"/>
    <w:lsdException w:name="heading 8" w:uiPriority="0" w:semiHidden="1" w:unhideWhenUsed="1"/>
    <w:lsdException w:name="heading 9" w:uiPriority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0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258E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rrectionSeparatorBegin" w:customStyle="1">
    <w:name w:val="Correction Separator Begin"/>
    <w:basedOn w:val="Normal"/>
    <w:rsid w:val="00BB46A0"/>
    <w:pPr>
      <w:keepNext/>
      <w:pBdr>
        <w:bottom w:val="single" w:color="auto" w:sz="12" w:space="1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styleId="CorrectionSeparatorEnd" w:customStyle="1">
    <w:name w:val="Correction Separator End"/>
    <w:basedOn w:val="Normal"/>
    <w:rsid w:val="00BB46A0"/>
    <w:pPr>
      <w:pBdr>
        <w:top w:val="single" w:color="auto" w:sz="12" w:space="1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styleId="Figure" w:customStyle="1">
    <w:name w:val="Figur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styleId="FigureNotitle" w:customStyle="1">
    <w:name w:val="Figure_No &amp; title"/>
    <w:basedOn w:val="Normal"/>
    <w:next w:val="Normal"/>
    <w:rsid w:val="00BB46A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styleId="Heading1Char" w:customStyle="1">
    <w:name w:val="Heading 1 Char"/>
    <w:link w:val="Heading1"/>
    <w:rsid w:val="00BB46A0"/>
    <w:rPr>
      <w:rFonts w:ascii="Times New Roman" w:hAnsi="Times New Roman" w:eastAsia="MS Mincho" w:cs="Arial"/>
      <w:b/>
      <w:bCs/>
      <w:kern w:val="32"/>
      <w:sz w:val="24"/>
      <w:szCs w:val="32"/>
      <w:lang w:val="en-GB" w:eastAsia="ja-JP"/>
    </w:rPr>
  </w:style>
  <w:style w:type="paragraph" w:styleId="Heading1Centered" w:customStyle="1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styleId="Heading2Char" w:customStyle="1">
    <w:name w:val="Heading 2 Char"/>
    <w:link w:val="Heading2"/>
    <w:rsid w:val="00BB46A0"/>
    <w:rPr>
      <w:rFonts w:ascii="Times New Roman" w:hAnsi="Times New Roman" w:eastAsia="MS Mincho" w:cs="Arial"/>
      <w:b/>
      <w:bCs/>
      <w:iCs/>
      <w:sz w:val="24"/>
      <w:szCs w:val="28"/>
      <w:lang w:val="en-GB" w:eastAsia="ja-JP"/>
    </w:rPr>
  </w:style>
  <w:style w:type="character" w:styleId="Heading3Char" w:customStyle="1">
    <w:name w:val="Heading 3 Char"/>
    <w:link w:val="Heading3"/>
    <w:rsid w:val="00BB46A0"/>
    <w:rPr>
      <w:rFonts w:ascii="Times New Roman" w:hAnsi="Times New Roman" w:eastAsia="MS Mincho" w:cs="Arial"/>
      <w:b/>
      <w:bCs/>
      <w:sz w:val="24"/>
      <w:szCs w:val="26"/>
      <w:lang w:val="en-GB" w:eastAsia="ja-JP"/>
    </w:rPr>
  </w:style>
  <w:style w:type="character" w:styleId="Heading4Char" w:customStyle="1">
    <w:name w:val="Heading 4 Char"/>
    <w:link w:val="Heading4"/>
    <w:rsid w:val="00BB46A0"/>
    <w:rPr>
      <w:rFonts w:ascii="Times New Roman" w:hAnsi="Times New Roman" w:eastAsia="MS Mincho" w:cs="Times New Roman"/>
      <w:b/>
      <w:bCs/>
      <w:sz w:val="24"/>
      <w:szCs w:val="28"/>
      <w:lang w:val="en-GB" w:eastAsia="ja-JP"/>
    </w:rPr>
  </w:style>
  <w:style w:type="character" w:styleId="Heading5Char" w:customStyle="1">
    <w:name w:val="Heading 5 Char"/>
    <w:link w:val="Heading5"/>
    <w:rsid w:val="00BB46A0"/>
    <w:rPr>
      <w:rFonts w:ascii="Times New Roman" w:hAnsi="Times New Roman" w:eastAsia="MS Mincho" w:cs="Times New Roman"/>
      <w:b/>
      <w:bCs/>
      <w:i/>
      <w:iCs/>
      <w:sz w:val="24"/>
      <w:szCs w:val="26"/>
      <w:lang w:val="en-GB" w:eastAsia="ja-JP"/>
    </w:rPr>
  </w:style>
  <w:style w:type="character" w:styleId="Heading6Char" w:customStyle="1">
    <w:name w:val="Heading 6 Char"/>
    <w:link w:val="Heading6"/>
    <w:rsid w:val="00BB46A0"/>
    <w:rPr>
      <w:rFonts w:ascii="Times New Roman" w:hAnsi="Times New Roman" w:eastAsia="MS Mincho" w:cs="Times New Roman"/>
      <w:b/>
      <w:bCs/>
      <w:sz w:val="24"/>
      <w:lang w:val="en-GB" w:eastAsia="ja-JP"/>
    </w:rPr>
  </w:style>
  <w:style w:type="character" w:styleId="Heading7Char" w:customStyle="1">
    <w:name w:val="Heading 7 Char"/>
    <w:link w:val="Heading7"/>
    <w:rsid w:val="00BB46A0"/>
    <w:rPr>
      <w:rFonts w:ascii="Times New Roman" w:hAnsi="Times New Roman" w:eastAsia="MS Mincho" w:cs="Times New Roman"/>
      <w:sz w:val="24"/>
      <w:szCs w:val="24"/>
      <w:lang w:val="en-GB" w:eastAsia="ja-JP"/>
    </w:rPr>
  </w:style>
  <w:style w:type="character" w:styleId="Heading8Char" w:customStyle="1">
    <w:name w:val="Heading 8 Char"/>
    <w:link w:val="Heading8"/>
    <w:rsid w:val="00BB46A0"/>
    <w:rPr>
      <w:rFonts w:ascii="Times New Roman" w:hAnsi="Times New Roman" w:eastAsia="MS Mincho" w:cs="Times New Roman"/>
      <w:i/>
      <w:iCs/>
      <w:sz w:val="24"/>
      <w:szCs w:val="24"/>
      <w:lang w:val="en-GB" w:eastAsia="ja-JP"/>
    </w:rPr>
  </w:style>
  <w:style w:type="character" w:styleId="Heading9Char" w:customStyle="1">
    <w:name w:val="Heading 9 Char"/>
    <w:link w:val="Heading9"/>
    <w:rsid w:val="00BB46A0"/>
    <w:rPr>
      <w:rFonts w:ascii="Times New Roman" w:hAnsi="Times New Roman" w:eastAsia="MS Mincho" w:cs="Arial"/>
      <w:sz w:val="24"/>
      <w:lang w:val="en-GB" w:eastAsia="ja-JP"/>
    </w:rPr>
  </w:style>
  <w:style w:type="paragraph" w:styleId="Headingb" w:customStyle="1">
    <w:name w:val="Heading_b"/>
    <w:basedOn w:val="Normal"/>
    <w:next w:val="Normal"/>
    <w:qFormat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styleId="Headingi" w:customStyle="1">
    <w:name w:val="Heading_i"/>
    <w:basedOn w:val="Normal"/>
    <w:next w:val="Normal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rsid w:val="00BB46A0"/>
    <w:rPr>
      <w:color w:val="0000FF"/>
      <w:u w:val="single"/>
    </w:rPr>
  </w:style>
  <w:style w:type="paragraph" w:styleId="LSDeadline" w:customStyle="1">
    <w:name w:val="LSDeadline"/>
    <w:basedOn w:val="LSForAction"/>
    <w:next w:val="Normal"/>
    <w:rsid w:val="00CB588D"/>
    <w:rPr>
      <w:bCs w:val="0"/>
    </w:rPr>
  </w:style>
  <w:style w:type="paragraph" w:styleId="LSSource" w:customStyle="1">
    <w:name w:val="LSSource"/>
    <w:basedOn w:val="LSForAction"/>
    <w:next w:val="Normal"/>
    <w:rsid w:val="00CB588D"/>
    <w:rPr>
      <w:rFonts w:eastAsia="Calibri"/>
      <w:bCs w:val="0"/>
    </w:rPr>
  </w:style>
  <w:style w:type="paragraph" w:styleId="LSTitle" w:customStyle="1">
    <w:name w:val="LSTitle"/>
    <w:basedOn w:val="LSForAction"/>
    <w:next w:val="Normal"/>
    <w:rsid w:val="00CB588D"/>
    <w:rPr>
      <w:rFonts w:eastAsia="Calibri"/>
      <w:bCs w:val="0"/>
    </w:rPr>
  </w:style>
  <w:style w:type="paragraph" w:styleId="Note" w:customStyle="1">
    <w:name w:val="Not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RecNo" w:customStyle="1">
    <w:name w:val="Rec_No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styleId="Rectitle" w:customStyle="1">
    <w:name w:val="Rec_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styleId="Reftext" w:customStyle="1">
    <w:name w:val="Ref_text"/>
    <w:basedOn w:val="Normal"/>
    <w:rsid w:val="000B594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styleId="TableNotitle" w:customStyle="1">
    <w:name w:val="Table_No &amp; 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514399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514399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14399"/>
    <w:pPr>
      <w:ind w:left="2269"/>
    </w:pPr>
  </w:style>
  <w:style w:type="paragraph" w:styleId="Normalbeforetable" w:customStyle="1">
    <w:name w:val="Normal before table"/>
    <w:basedOn w:val="Normal"/>
    <w:rsid w:val="00FC7293"/>
    <w:pPr>
      <w:keepNext/>
      <w:spacing w:after="120"/>
    </w:pPr>
    <w:rPr>
      <w:rFonts w:eastAsia="????"/>
      <w:lang w:eastAsia="en-US"/>
    </w:rPr>
  </w:style>
  <w:style w:type="paragraph" w:styleId="Tablehead" w:customStyle="1">
    <w:name w:val="Table_head"/>
    <w:basedOn w:val="Normal"/>
    <w:next w:val="Normal"/>
    <w:rsid w:val="00FB216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styleId="Tablelegend" w:customStyle="1">
    <w:name w:val="Table_legend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text" w:customStyle="1">
    <w:name w:val="Table_text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Headingib" w:customStyle="1">
    <w:name w:val="Heading_ib"/>
    <w:basedOn w:val="Headingi"/>
    <w:next w:val="Normal"/>
    <w:qFormat/>
    <w:rsid w:val="00D50DD7"/>
    <w:rPr>
      <w:b/>
      <w:bCs/>
    </w:rPr>
  </w:style>
  <w:style w:type="paragraph" w:styleId="References" w:customStyle="1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styleId="NormalITU" w:customStyle="1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styleId="AnnexNotitle" w:customStyle="1">
    <w:name w:val="Annex_No &amp; title"/>
    <w:basedOn w:val="Normal"/>
    <w:next w:val="Normal"/>
    <w:rsid w:val="009B76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styleId="AppendixNotitle" w:customStyle="1">
    <w:name w:val="Appendix_No &amp; title"/>
    <w:basedOn w:val="AnnexNotitle"/>
    <w:next w:val="Normal"/>
    <w:rsid w:val="009B7695"/>
  </w:style>
  <w:style w:type="paragraph" w:styleId="Figurelegend" w:customStyle="1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styleId="Title1" w:customStyle="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styleId="Title2" w:customStyle="1">
    <w:name w:val="Title 2"/>
    <w:basedOn w:val="Title1"/>
    <w:next w:val="Normal"/>
    <w:rsid w:val="00167647"/>
  </w:style>
  <w:style w:type="paragraph" w:styleId="Title3" w:customStyle="1">
    <w:name w:val="Title 3"/>
    <w:basedOn w:val="Title2"/>
    <w:next w:val="Normal"/>
    <w:rsid w:val="00167647"/>
    <w:rPr>
      <w:caps w:val="0"/>
    </w:rPr>
  </w:style>
  <w:style w:type="paragraph" w:styleId="Title4" w:customStyle="1">
    <w:name w:val="Title 4"/>
    <w:basedOn w:val="Title3"/>
    <w:next w:val="Heading1"/>
    <w:rsid w:val="00167647"/>
    <w:rPr>
      <w:b/>
    </w:rPr>
  </w:style>
  <w:style w:type="paragraph" w:styleId="Formal" w:customStyle="1">
    <w:name w:val="Formal"/>
    <w:basedOn w:val="Normal"/>
    <w:rsid w:val="006733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 w:eastAsia="SimSun"/>
      <w:noProof/>
      <w:sz w:val="20"/>
      <w:szCs w:val="20"/>
      <w:lang w:val="en-US" w:eastAsia="en-US"/>
    </w:rPr>
  </w:style>
  <w:style w:type="paragraph" w:styleId="Docnumber" w:customStyle="1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styleId="DocnumberChar" w:customStyle="1">
    <w:name w:val="Docnumber Char"/>
    <w:link w:val="Docnumber"/>
    <w:rsid w:val="00444784"/>
    <w:rPr>
      <w:rFonts w:eastAsia="SimSun"/>
      <w:b/>
      <w:sz w:val="40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AB258E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semiHidden/>
    <w:rsid w:val="005B29F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styleId="HeaderChar" w:customStyle="1">
    <w:name w:val="Header Char"/>
    <w:link w:val="Header"/>
    <w:semiHidden/>
    <w:rsid w:val="005B29FD"/>
    <w:rPr>
      <w:rFonts w:eastAsia="Times New Roman"/>
      <w:sz w:val="18"/>
      <w:lang w:val="en-GB" w:eastAsia="en-US"/>
    </w:rPr>
  </w:style>
  <w:style w:type="character" w:styleId="ReftextArial9pt" w:customStyle="1">
    <w:name w:val="Ref_text Arial 9 pt"/>
    <w:rsid w:val="003B197C"/>
    <w:rPr>
      <w:rFonts w:ascii="Arial" w:hAnsi="Arial" w:cs="Arial"/>
      <w:sz w:val="18"/>
      <w:szCs w:val="18"/>
    </w:rPr>
  </w:style>
  <w:style w:type="paragraph" w:styleId="LSForAction" w:customStyle="1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styleId="LSForComment" w:customStyle="1">
    <w:name w:val="LSForComment"/>
    <w:basedOn w:val="LSForAction"/>
    <w:next w:val="Normal"/>
    <w:rsid w:val="00CB588D"/>
  </w:style>
  <w:style w:type="paragraph" w:styleId="LSForInfo" w:customStyle="1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styleId="enumlev1" w:customStyle="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7AE0D05E96448A86EE88920127E7" ma:contentTypeVersion="1" ma:contentTypeDescription="Create a new document." ma:contentTypeScope="" ma:versionID="f42f4932ff3f8a665060006f114299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A04F19-F124-48A8-9085-F0CAEC8795F2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ITU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Simão Campos-Neto</dc:creator>
  <cp:keywords/>
  <dc:description/>
  <cp:lastModifiedBy>TUNZI, Florence</cp:lastModifiedBy>
  <cp:revision>5</cp:revision>
  <cp:lastPrinted>2011-04-05T14:28:00Z</cp:lastPrinted>
  <dcterms:created xsi:type="dcterms:W3CDTF">2023-03-16T16:25:00Z</dcterms:created>
  <dcterms:modified xsi:type="dcterms:W3CDTF">2023-03-22T16:09:14Z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0x01010058217AE0D05E96448A86EE88920127E7</vt:lpwstr>
  </property>
</Properties>
</file>